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</w:rPr>
        <w:br/>
      </w:r>
    </w:p>
    <w:p w:rsidR="002C247B" w:rsidRPr="001D681D" w:rsidRDefault="002C247B" w:rsidP="002C247B">
      <w:pPr>
        <w:ind w:left="260" w:righ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81D">
        <w:rPr>
          <w:rFonts w:ascii="Times New Roman" w:hAnsi="Times New Roman" w:cs="Times New Roman"/>
          <w:b/>
          <w:sz w:val="32"/>
          <w:szCs w:val="32"/>
        </w:rPr>
        <w:t xml:space="preserve">Центр образования цифрового и гуманитарного профилей </w:t>
      </w:r>
    </w:p>
    <w:p w:rsidR="002C247B" w:rsidRPr="001D681D" w:rsidRDefault="002C247B" w:rsidP="002C247B">
      <w:pPr>
        <w:ind w:left="260" w:right="660"/>
        <w:jc w:val="center"/>
        <w:rPr>
          <w:rFonts w:ascii="Times New Roman" w:hAnsi="Times New Roman" w:cs="Times New Roman"/>
          <w:b/>
        </w:rPr>
      </w:pPr>
      <w:r w:rsidRPr="001D681D">
        <w:rPr>
          <w:rFonts w:ascii="Times New Roman" w:hAnsi="Times New Roman" w:cs="Times New Roman"/>
          <w:b/>
          <w:sz w:val="32"/>
          <w:szCs w:val="32"/>
        </w:rPr>
        <w:t>«Точка роста» в Республике Дагестан</w:t>
      </w:r>
    </w:p>
    <w:p w:rsidR="002C247B" w:rsidRPr="001D681D" w:rsidRDefault="002C247B" w:rsidP="002C247B">
      <w:pPr>
        <w:ind w:right="660"/>
        <w:jc w:val="center"/>
        <w:rPr>
          <w:rFonts w:ascii="Times New Roman" w:hAnsi="Times New Roman" w:cs="Times New Roman"/>
          <w:b/>
        </w:rPr>
      </w:pPr>
      <w:r w:rsidRPr="001D681D">
        <w:rPr>
          <w:rFonts w:ascii="Times New Roman" w:hAnsi="Times New Roman" w:cs="Times New Roman"/>
          <w:b/>
          <w:sz w:val="30"/>
          <w:szCs w:val="30"/>
        </w:rPr>
        <w:t>Табасаранский район с. Ханаг</w:t>
      </w:r>
    </w:p>
    <w:p w:rsidR="002C247B" w:rsidRPr="001D681D" w:rsidRDefault="002C247B" w:rsidP="002C247B">
      <w:pPr>
        <w:ind w:right="660"/>
        <w:jc w:val="center"/>
        <w:rPr>
          <w:rFonts w:ascii="Times New Roman" w:hAnsi="Times New Roman" w:cs="Times New Roman"/>
          <w:b/>
        </w:rPr>
      </w:pPr>
      <w:r w:rsidRPr="001D681D">
        <w:rPr>
          <w:rFonts w:ascii="Times New Roman" w:hAnsi="Times New Roman" w:cs="Times New Roman"/>
          <w:b/>
          <w:sz w:val="32"/>
          <w:szCs w:val="32"/>
        </w:rPr>
        <w:t>МКОУ «Ханагская  СОШ»</w:t>
      </w:r>
    </w:p>
    <w:p w:rsidR="002C247B" w:rsidRPr="00357F9A" w:rsidRDefault="002C247B" w:rsidP="002C247B">
      <w:pPr>
        <w:ind w:left="260" w:right="660"/>
        <w:jc w:val="center"/>
        <w:rPr>
          <w:rFonts w:ascii="Times New Roman" w:hAnsi="Times New Roman" w:cs="Times New Roman"/>
          <w:sz w:val="20"/>
        </w:rPr>
      </w:pPr>
    </w:p>
    <w:p w:rsidR="002C247B" w:rsidRPr="00357F9A" w:rsidRDefault="002C247B" w:rsidP="002C247B">
      <w:pPr>
        <w:ind w:left="260" w:right="660"/>
        <w:jc w:val="center"/>
        <w:rPr>
          <w:rFonts w:ascii="Times New Roman" w:hAnsi="Times New Roman" w:cs="Times New Roman"/>
          <w:sz w:val="108"/>
          <w:szCs w:val="108"/>
        </w:rPr>
      </w:pPr>
    </w:p>
    <w:p w:rsidR="002C247B" w:rsidRPr="00357F9A" w:rsidRDefault="002C247B" w:rsidP="002C247B">
      <w:pPr>
        <w:ind w:left="260" w:right="660"/>
        <w:jc w:val="center"/>
        <w:rPr>
          <w:rFonts w:ascii="Times New Roman" w:hAnsi="Times New Roman" w:cs="Times New Roman"/>
          <w:sz w:val="108"/>
          <w:szCs w:val="108"/>
        </w:rPr>
      </w:pPr>
      <w:r w:rsidRPr="00357F9A">
        <w:rPr>
          <w:rFonts w:ascii="Times New Roman" w:hAnsi="Times New Roman" w:cs="Times New Roman"/>
          <w:noProof/>
        </w:rPr>
        <w:drawing>
          <wp:inline distT="0" distB="0" distL="0" distR="0">
            <wp:extent cx="4533900" cy="1057275"/>
            <wp:effectExtent l="0" t="0" r="0" b="0"/>
            <wp:docPr id="2" name="Рисунок 6" descr="http://www.bolshakovo.org/media/images/medium-1553860219f26c94bd70c4b41dd4af45298eb47b87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http://www.bolshakovo.org/media/images/medium-1553860219f26c94bd70c4b41dd4af45298eb47b87%281%2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7B" w:rsidRPr="00357F9A" w:rsidRDefault="002C247B" w:rsidP="001D681D">
      <w:pPr>
        <w:ind w:right="660"/>
        <w:rPr>
          <w:rFonts w:ascii="Times New Roman" w:hAnsi="Times New Roman" w:cs="Times New Roman"/>
          <w:sz w:val="108"/>
          <w:szCs w:val="108"/>
        </w:rPr>
      </w:pPr>
    </w:p>
    <w:p w:rsidR="002C247B" w:rsidRPr="00357F9A" w:rsidRDefault="002C247B" w:rsidP="002C247B">
      <w:pPr>
        <w:ind w:left="260" w:right="660"/>
        <w:jc w:val="center"/>
        <w:rPr>
          <w:rFonts w:ascii="Times New Roman" w:hAnsi="Times New Roman" w:cs="Times New Roman"/>
          <w:sz w:val="108"/>
          <w:szCs w:val="108"/>
        </w:rPr>
      </w:pPr>
      <w:r w:rsidRPr="00357F9A">
        <w:rPr>
          <w:rFonts w:ascii="Times New Roman" w:hAnsi="Times New Roman" w:cs="Times New Roman"/>
          <w:b/>
          <w:sz w:val="108"/>
          <w:szCs w:val="108"/>
        </w:rPr>
        <w:t>ПАСПОРТ</w:t>
      </w:r>
    </w:p>
    <w:p w:rsidR="002C247B" w:rsidRPr="00357F9A" w:rsidRDefault="002C247B" w:rsidP="002C247B">
      <w:pPr>
        <w:ind w:left="260" w:right="660"/>
        <w:jc w:val="center"/>
        <w:rPr>
          <w:rFonts w:ascii="Times New Roman" w:hAnsi="Times New Roman" w:cs="Times New Roman"/>
          <w:sz w:val="52"/>
          <w:szCs w:val="52"/>
        </w:rPr>
      </w:pPr>
      <w:r w:rsidRPr="00357F9A">
        <w:rPr>
          <w:rFonts w:ascii="Times New Roman" w:hAnsi="Times New Roman" w:cs="Times New Roman"/>
          <w:b/>
          <w:sz w:val="52"/>
          <w:szCs w:val="52"/>
        </w:rPr>
        <w:t>учебного кабинета № 1 и №2.</w:t>
      </w:r>
    </w:p>
    <w:p w:rsidR="002C247B" w:rsidRPr="00357F9A" w:rsidRDefault="002C247B" w:rsidP="002C247B">
      <w:pPr>
        <w:ind w:right="660"/>
        <w:rPr>
          <w:rFonts w:ascii="Times New Roman" w:hAnsi="Times New Roman" w:cs="Times New Roman"/>
          <w:sz w:val="20"/>
        </w:rPr>
      </w:pPr>
    </w:p>
    <w:p w:rsidR="002C247B" w:rsidRPr="00357F9A" w:rsidRDefault="002C247B" w:rsidP="002C247B">
      <w:pPr>
        <w:ind w:right="660"/>
        <w:jc w:val="right"/>
        <w:rPr>
          <w:rFonts w:ascii="Times New Roman" w:hAnsi="Times New Roman" w:cs="Times New Roman"/>
          <w:sz w:val="36"/>
          <w:szCs w:val="36"/>
        </w:rPr>
      </w:pPr>
      <w:r w:rsidRPr="00357F9A">
        <w:rPr>
          <w:rFonts w:ascii="Times New Roman" w:hAnsi="Times New Roman" w:cs="Times New Roman"/>
          <w:sz w:val="36"/>
          <w:szCs w:val="36"/>
        </w:rPr>
        <w:t>Ответственный за кабинеты:</w:t>
      </w:r>
    </w:p>
    <w:p w:rsidR="002C247B" w:rsidRDefault="002C247B" w:rsidP="002C247B">
      <w:pPr>
        <w:ind w:left="260" w:right="660"/>
        <w:jc w:val="right"/>
        <w:rPr>
          <w:rFonts w:ascii="Times New Roman" w:hAnsi="Times New Roman" w:cs="Times New Roman"/>
          <w:sz w:val="20"/>
          <w:szCs w:val="26"/>
        </w:rPr>
      </w:pPr>
      <w:r w:rsidRPr="00357F9A">
        <w:rPr>
          <w:rFonts w:ascii="Times New Roman" w:hAnsi="Times New Roman" w:cs="Times New Roman"/>
          <w:sz w:val="36"/>
          <w:szCs w:val="36"/>
        </w:rPr>
        <w:t>Маграмова Гюльнара Адамовн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357F9A">
        <w:rPr>
          <w:rFonts w:ascii="Times New Roman" w:hAnsi="Times New Roman" w:cs="Times New Roman"/>
        </w:rPr>
        <w:br/>
      </w:r>
    </w:p>
    <w:p w:rsidR="002C247B" w:rsidRPr="002C247B" w:rsidRDefault="002C247B" w:rsidP="002C247B">
      <w:pPr>
        <w:ind w:left="260" w:right="660"/>
        <w:rPr>
          <w:rFonts w:ascii="Times New Roman" w:hAnsi="Times New Roman" w:cs="Times New Roman"/>
          <w:b/>
          <w:sz w:val="20"/>
        </w:rPr>
      </w:pPr>
      <w:r w:rsidRPr="00357F9A">
        <w:rPr>
          <w:rFonts w:ascii="Times New Roman" w:hAnsi="Times New Roman" w:cs="Times New Roman"/>
          <w:sz w:val="20"/>
          <w:szCs w:val="26"/>
        </w:rPr>
        <w:t>Дата организации кабинета « _ » ________ 2019г.</w:t>
      </w:r>
    </w:p>
    <w:p w:rsidR="002C247B" w:rsidRPr="00357F9A" w:rsidRDefault="002C247B" w:rsidP="002C247B">
      <w:pPr>
        <w:jc w:val="center"/>
        <w:rPr>
          <w:rFonts w:ascii="Times New Roman" w:hAnsi="Times New Roman" w:cs="Times New Roman"/>
          <w:sz w:val="20"/>
          <w:szCs w:val="26"/>
        </w:rPr>
      </w:pPr>
    </w:p>
    <w:p w:rsidR="002C247B" w:rsidRPr="00357F9A" w:rsidRDefault="002C247B" w:rsidP="002C247B">
      <w:pPr>
        <w:jc w:val="center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lastRenderedPageBreak/>
        <w:t>ПРИКАЗ</w:t>
      </w:r>
    </w:p>
    <w:p w:rsidR="002C247B" w:rsidRPr="00357F9A" w:rsidRDefault="002C247B" w:rsidP="002C247B">
      <w:pPr>
        <w:jc w:val="center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357F9A">
        <w:rPr>
          <w:rFonts w:ascii="Times New Roman" w:hAnsi="Times New Roman" w:cs="Times New Roman"/>
          <w:b/>
          <w:sz w:val="26"/>
          <w:szCs w:val="26"/>
        </w:rPr>
        <w:t xml:space="preserve">                                 « 2 » сентября2019г.     </w:t>
      </w:r>
      <w:r w:rsidRPr="00357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№__</w:t>
      </w:r>
    </w:p>
    <w:p w:rsidR="002C247B" w:rsidRPr="00357F9A" w:rsidRDefault="002C247B" w:rsidP="002C247B">
      <w:pPr>
        <w:jc w:val="center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О создании комиссии</w:t>
      </w:r>
    </w:p>
    <w:p w:rsidR="002C247B" w:rsidRPr="00357F9A" w:rsidRDefault="002C247B" w:rsidP="002C247B">
      <w:pPr>
        <w:jc w:val="center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по паспортизации кабинетов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В целях совершенствования деятельности образовательного учреждения, повышения мастерства педагогов, улучшения качества образования</w:t>
      </w:r>
    </w:p>
    <w:p w:rsidR="002C247B" w:rsidRPr="002C247B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1. Утвердить комиссию по паспортизации кабинетов в следующем составе: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руководитель 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57F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Раджабов Б.А.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  <w:u w:val="single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заместитель дир. по УВР - </w:t>
      </w:r>
      <w:r w:rsidRPr="00357F9A">
        <w:rPr>
          <w:rFonts w:ascii="Times New Roman" w:hAnsi="Times New Roman" w:cs="Times New Roman"/>
          <w:sz w:val="26"/>
          <w:szCs w:val="26"/>
          <w:u w:val="single"/>
        </w:rPr>
        <w:t xml:space="preserve"> Магомедов Руслан Раджабович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  <w:u w:val="single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заместитель дир. по АХЧ – Алибеков </w:t>
      </w:r>
      <w:r w:rsidRPr="00357F9A">
        <w:rPr>
          <w:rFonts w:ascii="Times New Roman" w:hAnsi="Times New Roman" w:cs="Times New Roman"/>
          <w:sz w:val="26"/>
          <w:szCs w:val="26"/>
          <w:u w:val="single"/>
        </w:rPr>
        <w:t>Имамутдин Селимханович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  <w:u w:val="single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заместитель дир. по ИКТ – </w:t>
      </w:r>
      <w:r w:rsidRPr="00357F9A">
        <w:rPr>
          <w:rFonts w:ascii="Times New Roman" w:hAnsi="Times New Roman" w:cs="Times New Roman"/>
          <w:sz w:val="26"/>
          <w:szCs w:val="26"/>
          <w:u w:val="single"/>
        </w:rPr>
        <w:t xml:space="preserve">Ахмедова Залина Бахтияровна 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заместитель дир. по ТР – </w:t>
      </w:r>
      <w:r w:rsidRPr="00357F9A">
        <w:rPr>
          <w:rFonts w:ascii="Times New Roman" w:hAnsi="Times New Roman" w:cs="Times New Roman"/>
          <w:sz w:val="26"/>
          <w:szCs w:val="26"/>
          <w:u w:val="single"/>
        </w:rPr>
        <w:t xml:space="preserve">Маграмова  Гюльнара Адамовна 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2.Утвердить прилагаемое Положение о паспортизации учебных кабинетов в образовательных учреждениях (Приложение 1).3.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Контроль за исполнением данного приказа возлагаю на себя.</w:t>
      </w:r>
    </w:p>
    <w:p w:rsidR="002C247B" w:rsidRPr="00357F9A" w:rsidRDefault="002C247B" w:rsidP="002C247B">
      <w:pPr>
        <w:rPr>
          <w:rFonts w:ascii="Times New Roman" w:hAnsi="Times New Roman" w:cs="Times New Roman"/>
          <w:b/>
        </w:rPr>
      </w:pPr>
    </w:p>
    <w:p w:rsidR="002C247B" w:rsidRPr="00357F9A" w:rsidRDefault="002C247B" w:rsidP="002C247B">
      <w:pPr>
        <w:rPr>
          <w:rFonts w:ascii="Times New Roman" w:hAnsi="Times New Roman" w:cs="Times New Roman"/>
          <w:b/>
        </w:rPr>
      </w:pPr>
    </w:p>
    <w:p w:rsidR="002C247B" w:rsidRPr="00357F9A" w:rsidRDefault="002C247B" w:rsidP="002C247B">
      <w:pPr>
        <w:rPr>
          <w:rFonts w:ascii="Times New Roman" w:hAnsi="Times New Roman" w:cs="Times New Roman"/>
          <w:b/>
        </w:rPr>
      </w:pPr>
    </w:p>
    <w:p w:rsidR="002C247B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Директор:                                                                              /Раджабов Б.А.</w:t>
      </w:r>
      <w:r w:rsidRPr="00357F9A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</w:p>
    <w:p w:rsidR="002C247B" w:rsidRPr="00357F9A" w:rsidRDefault="002C247B" w:rsidP="002C247B">
      <w:pPr>
        <w:jc w:val="right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2C247B" w:rsidRPr="00357F9A" w:rsidRDefault="002C247B" w:rsidP="002C247B">
      <w:pPr>
        <w:spacing w:line="283" w:lineRule="atLeast"/>
        <w:jc w:val="right"/>
        <w:rPr>
          <w:rFonts w:ascii="Times New Roman" w:hAnsi="Times New Roman" w:cs="Times New Roman"/>
          <w:szCs w:val="24"/>
          <w:u w:val="single"/>
        </w:rPr>
      </w:pPr>
      <w:r w:rsidRPr="00357F9A">
        <w:rPr>
          <w:rFonts w:ascii="Times New Roman" w:hAnsi="Times New Roman" w:cs="Times New Roman"/>
          <w:szCs w:val="24"/>
        </w:rPr>
        <w:t>Директор</w:t>
      </w:r>
      <w:r w:rsidRPr="00357F9A">
        <w:rPr>
          <w:rFonts w:ascii="Times New Roman" w:hAnsi="Times New Roman" w:cs="Times New Roman"/>
          <w:szCs w:val="24"/>
          <w:u w:val="single"/>
        </w:rPr>
        <w:t xml:space="preserve"> МКОУ  «Ханагская СОШ»</w:t>
      </w:r>
    </w:p>
    <w:p w:rsidR="002C247B" w:rsidRPr="00357F9A" w:rsidRDefault="002C247B" w:rsidP="002C247B">
      <w:pPr>
        <w:spacing w:line="283" w:lineRule="atLeast"/>
        <w:jc w:val="right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Cs w:val="24"/>
        </w:rPr>
        <w:lastRenderedPageBreak/>
        <w:t>Раджабов  Б.А.____________</w:t>
      </w:r>
    </w:p>
    <w:p w:rsidR="002C247B" w:rsidRPr="00357F9A" w:rsidRDefault="002C247B" w:rsidP="002C247B">
      <w:pPr>
        <w:spacing w:line="283" w:lineRule="atLeast"/>
        <w:jc w:val="right"/>
        <w:rPr>
          <w:rFonts w:ascii="Times New Roman" w:hAnsi="Times New Roman" w:cs="Times New Roman"/>
          <w:sz w:val="20"/>
        </w:rPr>
      </w:pPr>
    </w:p>
    <w:p w:rsidR="002C247B" w:rsidRPr="00357F9A" w:rsidRDefault="002C247B" w:rsidP="002C247B">
      <w:pPr>
        <w:spacing w:line="28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Cs w:val="24"/>
        </w:rPr>
        <w:t>Приказ № __ от «_ »______ 2019г.</w:t>
      </w:r>
    </w:p>
    <w:p w:rsidR="002C247B" w:rsidRPr="001D681D" w:rsidRDefault="002C247B" w:rsidP="002C247B">
      <w:pPr>
        <w:jc w:val="right"/>
        <w:rPr>
          <w:rFonts w:ascii="Times New Roman" w:hAnsi="Times New Roman" w:cs="Times New Roman"/>
          <w:b/>
          <w:color w:val="FF0000"/>
        </w:rPr>
      </w:pPr>
    </w:p>
    <w:p w:rsidR="002C247B" w:rsidRPr="001D681D" w:rsidRDefault="002C247B" w:rsidP="002C247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D681D">
        <w:rPr>
          <w:rFonts w:ascii="Times New Roman" w:hAnsi="Times New Roman" w:cs="Times New Roman"/>
          <w:b/>
          <w:color w:val="FF0000"/>
          <w:sz w:val="26"/>
          <w:szCs w:val="26"/>
        </w:rPr>
        <w:t>ПОЛОЖЕНИЕ</w:t>
      </w:r>
    </w:p>
    <w:p w:rsidR="002C247B" w:rsidRPr="001D681D" w:rsidRDefault="002C247B" w:rsidP="002C247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D681D">
        <w:rPr>
          <w:rFonts w:ascii="Times New Roman" w:hAnsi="Times New Roman" w:cs="Times New Roman"/>
          <w:b/>
          <w:color w:val="FF0000"/>
          <w:sz w:val="26"/>
          <w:szCs w:val="26"/>
        </w:rPr>
        <w:t>О ПАСПОРТИЗАЦИИ УЧЕБНЫХ КАБИНЕТОВ.</w:t>
      </w:r>
    </w:p>
    <w:p w:rsidR="002C247B" w:rsidRPr="001D681D" w:rsidRDefault="002C247B" w:rsidP="002C247B">
      <w:pPr>
        <w:jc w:val="center"/>
        <w:rPr>
          <w:rFonts w:ascii="Times New Roman" w:hAnsi="Times New Roman" w:cs="Times New Roman"/>
          <w:b/>
          <w:color w:val="FF0000"/>
        </w:rPr>
      </w:pPr>
      <w:r w:rsidRPr="001D681D">
        <w:rPr>
          <w:rFonts w:ascii="Times New Roman" w:hAnsi="Times New Roman" w:cs="Times New Roman"/>
          <w:b/>
          <w:color w:val="FF0000"/>
        </w:rPr>
        <w:t>I. ОБЩИЕ ПОЛОЖЕНИЯ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Учебные кабинеты открывают неограниченные возможности совершенствования методов обучения и воспитания. Организация учебных кабинетов способствует повышению культуры работы учителя, его квалификации, качества знаний обучающихся, привитию навыков самостоятельной работы.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1.1. Настоящее Положение о паспортизации учебных кабинетов предназначено для общеобразовательных учреждений, прошедших государственную аккредитацию, имеющих лицензию на право ведения образовательной деятельности и реализующих общеобразовательные программы с использованием учебных кабинетов.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1.2. Паспортизации подлежат учебные кабинеты, оборудованные в рамках проекта Центра образования цифрового и гуманитарного профилей «Точка роста», в которых организуется преподавание общеобразовательных дисциплин, проведение факультативов, кружковых и внеклассных занятий.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1.3. Под паспортизацией понимается специально организованная деятельность по созданию и ведению паспорта учебного кабинета.</w:t>
      </w:r>
    </w:p>
    <w:p w:rsidR="002C247B" w:rsidRPr="001D681D" w:rsidRDefault="002C247B" w:rsidP="002C247B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1D681D">
        <w:rPr>
          <w:rFonts w:ascii="Times New Roman" w:hAnsi="Times New Roman" w:cs="Times New Roman"/>
          <w:b/>
          <w:color w:val="FF0000"/>
          <w:sz w:val="26"/>
          <w:szCs w:val="26"/>
        </w:rPr>
        <w:t>1.4</w:t>
      </w:r>
      <w:r w:rsidRPr="001D681D"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  <w:r w:rsidRPr="00357F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D681D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Паспортизация учебных кабинетов проводится с целью: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совершенствования организации труда учителей и повышения эффективности образовательно-воспитательного процесса;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проанализировать состояние учебного кабинета, его готовность к обеспечению требований государственных образовательных стандартов,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</w:p>
    <w:p w:rsidR="002C247B" w:rsidRDefault="002C247B" w:rsidP="002C247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C247B" w:rsidRPr="001D681D" w:rsidRDefault="002C247B" w:rsidP="002C247B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D681D">
        <w:rPr>
          <w:rFonts w:ascii="Times New Roman" w:hAnsi="Times New Roman" w:cs="Times New Roman"/>
          <w:b/>
          <w:bCs/>
          <w:color w:val="FF0000"/>
          <w:sz w:val="26"/>
          <w:szCs w:val="26"/>
        </w:rPr>
        <w:t>Задачи паспортизации учебных кабинетов: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lastRenderedPageBreak/>
        <w:t>- доукомплектование учебных кабинетов учебной, научно-популярной и справочной литературой, печатными, аудио и видео пособиями, дидактическим и раздаточным материалами;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-доукомплектование учебных кабинетов лабораторным оборудованием, натуральными объектами и приборами, техническими средствами обучения, компьютерной техникой и программным обеспечением,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 рациональное размещение и систематизация литературы, учебно-наглядных пособий, дидактических и раздаточных материалов, учебного оборудования, их использование в воспитательно-образовательном процессе;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 оформление учебных кабинетов.</w:t>
      </w:r>
    </w:p>
    <w:p w:rsidR="002C247B" w:rsidRDefault="002C247B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Default="005501F9" w:rsidP="002C247B">
      <w:pPr>
        <w:rPr>
          <w:rFonts w:ascii="Times New Roman" w:hAnsi="Times New Roman" w:cs="Times New Roman"/>
          <w:b/>
        </w:rPr>
      </w:pPr>
    </w:p>
    <w:p w:rsidR="005501F9" w:rsidRPr="00357F9A" w:rsidRDefault="005501F9" w:rsidP="002C247B">
      <w:pPr>
        <w:rPr>
          <w:rFonts w:ascii="Times New Roman" w:hAnsi="Times New Roman" w:cs="Times New Roman"/>
          <w:b/>
        </w:rPr>
      </w:pPr>
    </w:p>
    <w:p w:rsidR="002C247B" w:rsidRPr="001D681D" w:rsidRDefault="002C247B" w:rsidP="002C247B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1D681D">
        <w:rPr>
          <w:rFonts w:ascii="Times New Roman" w:hAnsi="Times New Roman" w:cs="Times New Roman"/>
          <w:b/>
          <w:color w:val="FF0000"/>
          <w:sz w:val="26"/>
          <w:szCs w:val="26"/>
        </w:rPr>
        <w:t>II. РУКОВОДСТВО ПАСПОРТИЗАЦИЕЙ</w:t>
      </w:r>
    </w:p>
    <w:p w:rsidR="002C247B" w:rsidRPr="001D681D" w:rsidRDefault="002C247B" w:rsidP="002C247B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1D681D">
        <w:rPr>
          <w:rFonts w:ascii="Times New Roman" w:hAnsi="Times New Roman" w:cs="Times New Roman"/>
          <w:b/>
          <w:color w:val="FF0000"/>
          <w:sz w:val="26"/>
          <w:szCs w:val="26"/>
        </w:rPr>
        <w:t>УЧЕБНЫХ КАБИНЕТОВ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lastRenderedPageBreak/>
        <w:t>2.1. Для паспортизации учебных кабинетов руководителем образовательного учреждения издается приказ (на бланке учреждения) о создании комиссии по проведению паспортизации учебных.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2.2. Обязанности по заполнению (ведению) паспорта учебного кабинета возлагаются приказом директора на заведующего кабинетом.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2.3. Ведение записей осуществляется аккуратно, на компьютере или разборчивым почерком черной или синей пастой.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2.4.Заведующий учебным кабинетом совместно с администрацией школы проводит учет (инвентаризацию) всего имеющегося учебного оборудования и технических средств, предназначенных для преподавания предмета, а также мебели и приспособлений, выделенных администрацией школы для оборудования кабинета. Результаты инвентаризации оформляются актом и заносятся в паспорт кабинета. Неисправное оборудование и технические средства списываются и уничтожаются, о чем составляется акт на списание.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2.5. После заполнения паспорта учебного кабинета паспорт (копия в 1 экз.) представляется в управление образования МО ответственному лицу по проекту Центр образования цифрового и гуманитарного профилей «Точка роста» в Республике Дагестан.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2.6. Паспорт вручается заведующему кабинетом администрацией школы.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2.7. По истечении срока действия паспорта заполняется новый паспорт учебного кабинета и кабинет выдвигается на получение нового.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2.8. При выдвижении кабинета на получение паспорта учитывается:</w:t>
      </w:r>
    </w:p>
    <w:p w:rsidR="002C247B" w:rsidRPr="00357F9A" w:rsidRDefault="002C247B" w:rsidP="002C24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в соответствие комплектования кабинета пособиями согласно Нормам и перечню комплектации;</w:t>
      </w:r>
    </w:p>
    <w:p w:rsidR="002C247B" w:rsidRPr="00357F9A" w:rsidRDefault="002C247B" w:rsidP="002C247B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как организована работа по привлечению обучающихся, родителей и учителей к оборудованию и оформлению кабинета и изготовлению пособий;</w:t>
      </w:r>
    </w:p>
    <w:p w:rsidR="002C247B" w:rsidRPr="00357F9A" w:rsidRDefault="002C247B" w:rsidP="002C24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создание условий для систематического применения ТСО и компьютерной техники; </w:t>
      </w:r>
    </w:p>
    <w:p w:rsidR="002C247B" w:rsidRPr="00357F9A" w:rsidRDefault="002C247B" w:rsidP="002C24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эстетика оформления в соответствии с современными требованиями; </w:t>
      </w:r>
    </w:p>
    <w:p w:rsidR="002C247B" w:rsidRPr="00357F9A" w:rsidRDefault="002C247B" w:rsidP="002C24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в состояние и учет хранения учебного оборудования и подготовка его для использования на занятиях.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</w:p>
    <w:p w:rsidR="002C247B" w:rsidRPr="001D681D" w:rsidRDefault="002C247B" w:rsidP="002C247B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1D681D">
        <w:rPr>
          <w:rFonts w:ascii="Times New Roman" w:hAnsi="Times New Roman" w:cs="Times New Roman"/>
          <w:b/>
          <w:color w:val="FF0000"/>
          <w:sz w:val="26"/>
          <w:szCs w:val="26"/>
        </w:rPr>
        <w:t>III. ПАСПОРТ УЧЕБНОГО КАБИНЕТА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3.1. Паспорт учебного кабинета представляет собой документ контроля и учета (мониторинга) условий осуществления образовательного процесса, а также учета внутреннего движения материальных ценностей, относящихся к кабинету.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lastRenderedPageBreak/>
        <w:t>Целью заполнения (ведения) паспорта является мониторинг и оценка условий осуществления образовательного процесса, учета внутреннего движения материальных ценностей, находящихся в оперативном использовании кабинета.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3.2. Срок действия паспорта учебного кабинета -</w:t>
      </w:r>
      <w:r w:rsidRPr="00357F9A">
        <w:rPr>
          <w:rFonts w:ascii="Times New Roman" w:hAnsi="Times New Roman" w:cs="Times New Roman"/>
          <w:b/>
          <w:bCs/>
          <w:sz w:val="26"/>
          <w:szCs w:val="26"/>
        </w:rPr>
        <w:t xml:space="preserve"> 5 лет.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3.3. Паспорт представляет собой файловую папку с пронумерованными страницами, выполненную полиграфическим (печатным) способом, и рассчитанную на 5 учебных лет.</w:t>
      </w:r>
    </w:p>
    <w:p w:rsidR="002C247B" w:rsidRPr="001D681D" w:rsidRDefault="002C247B" w:rsidP="002C247B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1D681D">
        <w:rPr>
          <w:rFonts w:ascii="Times New Roman" w:hAnsi="Times New Roman" w:cs="Times New Roman"/>
          <w:color w:val="FF0000"/>
          <w:sz w:val="26"/>
          <w:szCs w:val="26"/>
        </w:rPr>
        <w:t>3.4.</w:t>
      </w:r>
      <w:r w:rsidRPr="001D681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Структура паспорта учебного кабинета: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 xml:space="preserve">1 раздел </w:t>
      </w:r>
      <w:r w:rsidRPr="00357F9A">
        <w:rPr>
          <w:rFonts w:ascii="Times New Roman" w:hAnsi="Times New Roman" w:cs="Times New Roman"/>
          <w:sz w:val="26"/>
          <w:szCs w:val="26"/>
        </w:rPr>
        <w:t>— Обложка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 xml:space="preserve">2 раздел </w:t>
      </w:r>
      <w:r w:rsidRPr="00357F9A">
        <w:rPr>
          <w:rFonts w:ascii="Times New Roman" w:hAnsi="Times New Roman" w:cs="Times New Roman"/>
          <w:sz w:val="26"/>
          <w:szCs w:val="26"/>
        </w:rPr>
        <w:t>- Положение о паспортизации учебных кабинетов (утвержденное приказ внутреннего движения материальных ценностей, находящихся в оперативном использовании кабинета зам. руководителя образовательного учреждения)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3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Положение о кабинете (конкретно по предмету)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4 раздел -</w:t>
      </w:r>
      <w:r w:rsidRPr="00357F9A">
        <w:rPr>
          <w:rFonts w:ascii="Times New Roman" w:hAnsi="Times New Roman" w:cs="Times New Roman"/>
          <w:sz w:val="26"/>
          <w:szCs w:val="26"/>
        </w:rPr>
        <w:t xml:space="preserve"> Руководство кабинетом. Функциональные обязанности заведующего учебным кабинетом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5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Дата организации кабинета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Для каких классов оборудован кабинет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Сколько комнат занято под кабинет, с общей площадью: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Действующий электронный адрес школы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Web-сайт школы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6 раздел -</w:t>
      </w:r>
      <w:r w:rsidRPr="00357F9A">
        <w:rPr>
          <w:rFonts w:ascii="Times New Roman" w:hAnsi="Times New Roman" w:cs="Times New Roman"/>
          <w:sz w:val="26"/>
          <w:szCs w:val="26"/>
        </w:rPr>
        <w:t xml:space="preserve"> Оборудование стола учителя.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Оборудование классной доски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Противопожарный инвентарь (если имеется)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Аптечка (перечень имеющихся средств)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7 раздел -</w:t>
      </w:r>
      <w:r w:rsidRPr="00357F9A">
        <w:rPr>
          <w:rFonts w:ascii="Times New Roman" w:hAnsi="Times New Roman" w:cs="Times New Roman"/>
          <w:sz w:val="26"/>
          <w:szCs w:val="26"/>
        </w:rPr>
        <w:t xml:space="preserve"> План кабинета (схема или фотография)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8 раздел -</w:t>
      </w:r>
      <w:r w:rsidRPr="00357F9A">
        <w:rPr>
          <w:rFonts w:ascii="Times New Roman" w:hAnsi="Times New Roman" w:cs="Times New Roman"/>
          <w:sz w:val="26"/>
          <w:szCs w:val="26"/>
        </w:rPr>
        <w:t xml:space="preserve"> Схема освещения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9 раздел -</w:t>
      </w:r>
      <w:r w:rsidRPr="00357F9A">
        <w:rPr>
          <w:rFonts w:ascii="Times New Roman" w:hAnsi="Times New Roman" w:cs="Times New Roman"/>
          <w:sz w:val="26"/>
          <w:szCs w:val="26"/>
        </w:rPr>
        <w:t xml:space="preserve"> План эвакуации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10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Анализ работы кабинета в прошедшем учебном году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11 </w:t>
      </w:r>
      <w:r w:rsidRPr="00357F9A">
        <w:rPr>
          <w:rFonts w:ascii="Times New Roman" w:hAnsi="Times New Roman" w:cs="Times New Roman"/>
          <w:b/>
          <w:sz w:val="26"/>
          <w:szCs w:val="26"/>
        </w:rPr>
        <w:t>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План работы кабинета на 20_ - 20___учебный год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12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Правила пользования кабинетом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lastRenderedPageBreak/>
        <w:t>13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Протокол  решения методического совета 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>14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Инвентарная ведомость на имеющиеся учебное оборудование, мебель, ТСО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>15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Договор о материальной ответственности 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>16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График занятости кабинета. График проветривания кабинета.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>17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Журнал инструктажа по технике безопасности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>18 раздел -</w:t>
      </w:r>
      <w:r w:rsidRPr="00357F9A">
        <w:rPr>
          <w:rFonts w:ascii="Times New Roman" w:hAnsi="Times New Roman" w:cs="Times New Roman"/>
          <w:sz w:val="26"/>
          <w:szCs w:val="26"/>
        </w:rPr>
        <w:t xml:space="preserve"> Правила техники безопасности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>19 раздел -</w:t>
      </w:r>
      <w:r w:rsidRPr="00357F9A">
        <w:rPr>
          <w:rFonts w:ascii="Times New Roman" w:hAnsi="Times New Roman" w:cs="Times New Roman"/>
          <w:sz w:val="26"/>
          <w:szCs w:val="26"/>
        </w:rPr>
        <w:t xml:space="preserve"> Правила оказание первой медицинской помощи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>20 раздел -</w:t>
      </w:r>
      <w:r w:rsidRPr="00357F9A">
        <w:rPr>
          <w:rFonts w:ascii="Times New Roman" w:hAnsi="Times New Roman" w:cs="Times New Roman"/>
          <w:sz w:val="26"/>
          <w:szCs w:val="26"/>
        </w:rPr>
        <w:t xml:space="preserve"> Оформление кабинетах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>21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Перечень имеющегося в кабинете учебно- методического комплекса (учебников, дидактических материалов, раздаточных материалов, таблиц, учебников, слайдов и т. д.)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 xml:space="preserve">22 раздел </w:t>
      </w:r>
      <w:r w:rsidRPr="00357F9A">
        <w:rPr>
          <w:rFonts w:ascii="Times New Roman" w:hAnsi="Times New Roman" w:cs="Times New Roman"/>
          <w:sz w:val="26"/>
          <w:szCs w:val="26"/>
        </w:rPr>
        <w:t xml:space="preserve">- Измерители выполнения образовательного стандарта: график проведения контрольных, лабораторных, практических работ, тестов, занятий по внеклассному чтению и т. д.)  </w:t>
      </w:r>
    </w:p>
    <w:p w:rsidR="005501F9" w:rsidRDefault="002C247B" w:rsidP="005501F9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bCs/>
          <w:sz w:val="26"/>
          <w:szCs w:val="26"/>
        </w:rPr>
        <w:t>23 раздел</w:t>
      </w:r>
      <w:r w:rsidRPr="00357F9A">
        <w:rPr>
          <w:rFonts w:ascii="Times New Roman" w:hAnsi="Times New Roman" w:cs="Times New Roman"/>
          <w:sz w:val="26"/>
          <w:szCs w:val="26"/>
        </w:rPr>
        <w:t xml:space="preserve"> - Перспективный план дооборудования кабинета.</w:t>
      </w:r>
    </w:p>
    <w:p w:rsidR="002C247B" w:rsidRPr="005501F9" w:rsidRDefault="002C247B" w:rsidP="005501F9">
      <w:pPr>
        <w:jc w:val="center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br/>
      </w:r>
      <w:r w:rsidRPr="001D681D">
        <w:rPr>
          <w:rFonts w:ascii="Times New Roman" w:hAnsi="Times New Roman" w:cs="Times New Roman"/>
          <w:b/>
          <w:color w:val="FF0000"/>
          <w:sz w:val="28"/>
          <w:szCs w:val="28"/>
        </w:rPr>
        <w:t>Портфолио нормативных документов: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1. Государственный общеобразовательный стандарт среднего общего образования РД 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2. Рабочие программы по предмету: ОБЖ, технология, информатика.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3. Календарные планы.</w:t>
      </w:r>
    </w:p>
    <w:p w:rsidR="002C247B" w:rsidRPr="002C247B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4.Программа по информатизации (в кабинетах ИВТ)</w:t>
      </w:r>
    </w:p>
    <w:p w:rsidR="002C247B" w:rsidRPr="001D681D" w:rsidRDefault="002C247B" w:rsidP="002C24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681D">
        <w:rPr>
          <w:rFonts w:ascii="Times New Roman" w:hAnsi="Times New Roman" w:cs="Times New Roman"/>
          <w:b/>
          <w:color w:val="FF0000"/>
          <w:sz w:val="28"/>
          <w:szCs w:val="28"/>
        </w:rPr>
        <w:t>Перечень учебно-наглядных пособий и оборудования.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Наименование учебной, научно-популярной и справочной литературы.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Наименование печатных пособий (таблицы, картины, карты)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Наименование аудио и видео пособий, программного обеспечения.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Наименование дидактических и раздаточных материалов.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Наименования натуральных объектов и приборов. 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Наименования технических средств обучения и компьютерной техники.                                                              </w:t>
      </w:r>
    </w:p>
    <w:p w:rsidR="002C247B" w:rsidRPr="001D681D" w:rsidRDefault="002C247B" w:rsidP="002C247B">
      <w:pPr>
        <w:rPr>
          <w:rFonts w:ascii="Times New Roman" w:hAnsi="Times New Roman" w:cs="Times New Roman"/>
          <w:color w:val="FF0000"/>
        </w:rPr>
      </w:pPr>
      <w:r w:rsidRPr="001D681D">
        <w:rPr>
          <w:rFonts w:ascii="Times New Roman" w:hAnsi="Times New Roman" w:cs="Times New Roman"/>
          <w:b/>
          <w:bCs/>
          <w:color w:val="FF0000"/>
          <w:sz w:val="26"/>
          <w:szCs w:val="26"/>
        </w:rPr>
        <w:t>IV. КОНТРОЛЬ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lastRenderedPageBreak/>
        <w:t>4.1. Контроль за достоверностью и полнотой информации, содержащейся в паспорте, осуществляют:</w:t>
      </w:r>
    </w:p>
    <w:p w:rsidR="002C247B" w:rsidRPr="00357F9A" w:rsidRDefault="002C247B" w:rsidP="002C24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в администрация образовательного учреждения (регулярно);</w:t>
      </w:r>
    </w:p>
    <w:p w:rsidR="002C247B" w:rsidRPr="00357F9A" w:rsidRDefault="002C247B" w:rsidP="002C24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в ответственный из Центра образования цифрового и гуманитарного профиля «Точка роста» в Управлении образования (1 раз в год).</w:t>
      </w:r>
    </w:p>
    <w:p w:rsidR="002C247B" w:rsidRPr="00357F9A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4.2. Форма проверки результатов паспортизации в образовательных учреждениях - Смотр-конкурс учебных кабинетов, проводимый ежегодно согласно годовому плану работы образовательного учреждения.</w:t>
      </w:r>
    </w:p>
    <w:p w:rsidR="002C247B" w:rsidRPr="005501F9" w:rsidRDefault="002C247B" w:rsidP="002C247B">
      <w:pPr>
        <w:ind w:right="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5501F9">
        <w:rPr>
          <w:rFonts w:ascii="Times New Roman" w:hAnsi="Times New Roman" w:cs="Times New Roman"/>
          <w:b/>
          <w:color w:val="FF0000"/>
          <w:sz w:val="26"/>
          <w:szCs w:val="26"/>
        </w:rPr>
        <w:t>V. ОБЩИЕ ТРЕБОВАНИЯ К ОБОРУДОВАНИЮ КАБИНЕТОВ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5.1. Наличие плана доукомплектования учебного кабинета, составленного на основе Перечня учебно-наглядных пособий и оборудования, утвержденного директором школы по следующей форме:_______________________</w:t>
      </w:r>
    </w:p>
    <w:p w:rsidR="002C247B" w:rsidRPr="00357F9A" w:rsidRDefault="002C247B" w:rsidP="002C247B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Наименование учебной, научно-популярной и справочной литературы. </w:t>
      </w:r>
    </w:p>
    <w:p w:rsidR="002C247B" w:rsidRPr="00357F9A" w:rsidRDefault="002C247B" w:rsidP="002C247B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Наименование печатных пособий (таблицы, картины, карты).</w:t>
      </w:r>
    </w:p>
    <w:p w:rsidR="002C247B" w:rsidRPr="00357F9A" w:rsidRDefault="002C247B" w:rsidP="002C247B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Наименование аудио и видео пособий, программного обеспечения. </w:t>
      </w:r>
    </w:p>
    <w:p w:rsidR="002C247B" w:rsidRPr="00357F9A" w:rsidRDefault="002C247B" w:rsidP="002C247B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Наименование дидактических и раздаточных материалов.</w:t>
      </w:r>
    </w:p>
    <w:p w:rsidR="002C247B" w:rsidRPr="00357F9A" w:rsidRDefault="002C247B" w:rsidP="002C247B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Наименования натуральных объектов и приборов.</w:t>
      </w:r>
    </w:p>
    <w:p w:rsidR="002C247B" w:rsidRPr="00357F9A" w:rsidRDefault="002C247B" w:rsidP="002C247B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Наименования технических средств обучения и компьютерной техники.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5.2. Наличие в учебных кабинетах литературы, пособий, материалов и оборудования, хранящихся в секционных шкафах по классам, частям, разделам и темам учебной программы (в кабинетах физики, химии и биологии хранить однотипные приборы и раздаточный материал в лотках, позволяющих упорядочить их хранение и выдачу).-</w:t>
      </w:r>
      <w:r w:rsidRPr="00357F9A">
        <w:rPr>
          <w:rFonts w:ascii="Times New Roman" w:hAnsi="Times New Roman" w:cs="Times New Roman"/>
          <w:b/>
          <w:sz w:val="28"/>
          <w:szCs w:val="26"/>
        </w:rPr>
        <w:t>отсуствует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5.3. Наличие в учебных кабинетах печатных пособий, хранящихся в специальных ящиках (в кабинетах истории и географии наличие карт, хранящихся в оборудованных специальных картохранилищах).-</w:t>
      </w:r>
      <w:r w:rsidRPr="00357F9A">
        <w:rPr>
          <w:rFonts w:ascii="Times New Roman" w:hAnsi="Times New Roman" w:cs="Times New Roman"/>
          <w:b/>
          <w:sz w:val="28"/>
          <w:szCs w:val="26"/>
        </w:rPr>
        <w:t>отсутствует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b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5.4. Наличие в учебных кабинетах прикрепленных этикеток к полкам, лоткам и ящикам с названием хранящихся в них средств обучения.- </w:t>
      </w:r>
      <w:r w:rsidRPr="00357F9A">
        <w:rPr>
          <w:rFonts w:ascii="Times New Roman" w:hAnsi="Times New Roman" w:cs="Times New Roman"/>
          <w:b/>
          <w:sz w:val="26"/>
          <w:szCs w:val="26"/>
        </w:rPr>
        <w:t>имеется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5.5. Наличие в учебных кабинетах аудио и видео пособий, программного обеспечения, хранящихся в пронумерованных в соответствии с каталогом коробках в положении «стоя».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b/>
          <w:sz w:val="28"/>
          <w:szCs w:val="26"/>
        </w:rPr>
      </w:pPr>
      <w:r w:rsidRPr="00357F9A">
        <w:rPr>
          <w:rFonts w:ascii="Times New Roman" w:hAnsi="Times New Roman" w:cs="Times New Roman"/>
          <w:b/>
          <w:sz w:val="28"/>
          <w:szCs w:val="26"/>
        </w:rPr>
        <w:t>Учебник Н.М.Федоровского + учебный видеофильм ( диск ) – 2 комплекта.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5.6. Наличие в учебных кабинетах картотеки учебного оборудования, хранящейся в специальных ящиках в алфавитном порядке по следующим разделам: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- учебная, научно-популярная и справочная литература, - </w:t>
      </w:r>
      <w:r w:rsidRPr="00357F9A">
        <w:rPr>
          <w:rFonts w:ascii="Times New Roman" w:hAnsi="Times New Roman" w:cs="Times New Roman"/>
          <w:b/>
          <w:sz w:val="28"/>
          <w:szCs w:val="26"/>
        </w:rPr>
        <w:t>отсутствует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-печатные пособия (таблицы, картины, карты), - </w:t>
      </w:r>
      <w:r w:rsidRPr="00357F9A">
        <w:rPr>
          <w:rFonts w:ascii="Times New Roman" w:hAnsi="Times New Roman" w:cs="Times New Roman"/>
          <w:b/>
          <w:sz w:val="28"/>
          <w:szCs w:val="26"/>
        </w:rPr>
        <w:t>отсутствует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lastRenderedPageBreak/>
        <w:t>- аудио и видео пособия, программное обеспечение</w:t>
      </w:r>
      <w:r w:rsidRPr="00357F9A">
        <w:rPr>
          <w:rFonts w:ascii="Times New Roman" w:hAnsi="Times New Roman" w:cs="Times New Roman"/>
          <w:b/>
          <w:sz w:val="26"/>
          <w:szCs w:val="26"/>
        </w:rPr>
        <w:t>,-(имеется для ОБЖ)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-дидактический и раздаточный материал,- натуральные объекты и приборы.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технические средства обучения (демонстрационные, лабораторные, для самостоятельных работ) и компьютерная техника.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5.7. Наличие в учебном кабинете рабочих мест учащихся и учителя, приспособлений для хранения и демонстрации пособий, технических средств обучения, экспозиционных устройств. – </w:t>
      </w:r>
      <w:r w:rsidRPr="00357F9A">
        <w:rPr>
          <w:rFonts w:ascii="Times New Roman" w:hAnsi="Times New Roman" w:cs="Times New Roman"/>
          <w:b/>
          <w:sz w:val="26"/>
          <w:szCs w:val="26"/>
        </w:rPr>
        <w:t>имеются полки.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5.8. Наличие элементов постоянного и сменного (в том числе, выставочного) оформления: учебного кабинета, эстетика их выполнения. – </w:t>
      </w:r>
      <w:r w:rsidRPr="00357F9A">
        <w:rPr>
          <w:rFonts w:ascii="Times New Roman" w:hAnsi="Times New Roman" w:cs="Times New Roman"/>
          <w:b/>
          <w:sz w:val="26"/>
          <w:szCs w:val="26"/>
        </w:rPr>
        <w:t>имеется.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5.9. Поддержание санитарно-гигиенического режима в учебном кабинете: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высокий коэффициент естественного света (чистота стекол, устранение с подоконников предметов, закрывающих свет) и электрического освещения;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нормальная температура и состав воздуха;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исправность вентиляционной системы и проветривание кабинетов на переменах;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окраска стен в соответствии с СанПиНами;</w:t>
      </w:r>
    </w:p>
    <w:p w:rsidR="002C247B" w:rsidRPr="00357F9A" w:rsidRDefault="002C247B" w:rsidP="002C247B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исправность и размер мебели.</w:t>
      </w:r>
    </w:p>
    <w:p w:rsidR="002C247B" w:rsidRDefault="002C247B" w:rsidP="00783E79">
      <w:pPr>
        <w:ind w:right="40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- </w:t>
      </w:r>
      <w:r w:rsidRPr="00357F9A">
        <w:rPr>
          <w:rFonts w:ascii="Times New Roman" w:hAnsi="Times New Roman" w:cs="Times New Roman"/>
          <w:b/>
          <w:sz w:val="26"/>
          <w:szCs w:val="26"/>
        </w:rPr>
        <w:t>СОБЛЮДАЕТСЯ.</w:t>
      </w:r>
    </w:p>
    <w:p w:rsidR="00783E79" w:rsidRDefault="00783E79" w:rsidP="00783E79">
      <w:pPr>
        <w:ind w:right="40"/>
        <w:rPr>
          <w:rFonts w:ascii="Times New Roman" w:hAnsi="Times New Roman" w:cs="Times New Roman"/>
          <w:sz w:val="26"/>
          <w:szCs w:val="26"/>
        </w:rPr>
      </w:pPr>
    </w:p>
    <w:p w:rsidR="00783E79" w:rsidRDefault="00783E79" w:rsidP="00783E79">
      <w:pPr>
        <w:ind w:right="40"/>
        <w:rPr>
          <w:rFonts w:ascii="Times New Roman" w:hAnsi="Times New Roman" w:cs="Times New Roman"/>
          <w:sz w:val="26"/>
          <w:szCs w:val="26"/>
        </w:rPr>
      </w:pPr>
    </w:p>
    <w:p w:rsidR="00783E79" w:rsidRDefault="00783E79" w:rsidP="00783E79">
      <w:pPr>
        <w:ind w:right="40"/>
        <w:rPr>
          <w:rFonts w:ascii="Times New Roman" w:hAnsi="Times New Roman" w:cs="Times New Roman"/>
          <w:sz w:val="26"/>
          <w:szCs w:val="26"/>
        </w:rPr>
      </w:pPr>
    </w:p>
    <w:p w:rsidR="00783E79" w:rsidRDefault="00783E79" w:rsidP="00783E79">
      <w:pPr>
        <w:ind w:right="40"/>
        <w:rPr>
          <w:rFonts w:ascii="Times New Roman" w:hAnsi="Times New Roman" w:cs="Times New Roman"/>
          <w:sz w:val="26"/>
          <w:szCs w:val="26"/>
        </w:rPr>
      </w:pPr>
    </w:p>
    <w:p w:rsidR="005501F9" w:rsidRDefault="005501F9" w:rsidP="00783E79">
      <w:pPr>
        <w:ind w:right="40"/>
        <w:rPr>
          <w:rFonts w:ascii="Times New Roman" w:hAnsi="Times New Roman" w:cs="Times New Roman"/>
          <w:sz w:val="26"/>
          <w:szCs w:val="26"/>
        </w:rPr>
      </w:pPr>
    </w:p>
    <w:p w:rsidR="00783E79" w:rsidRPr="00357F9A" w:rsidRDefault="00783E79" w:rsidP="00783E79">
      <w:pPr>
        <w:ind w:right="40"/>
        <w:rPr>
          <w:rFonts w:ascii="Times New Roman" w:hAnsi="Times New Roman" w:cs="Times New Roman"/>
          <w:sz w:val="26"/>
          <w:szCs w:val="26"/>
        </w:rPr>
      </w:pPr>
    </w:p>
    <w:p w:rsidR="002C247B" w:rsidRPr="00357F9A" w:rsidRDefault="002C247B" w:rsidP="002C247B">
      <w:pPr>
        <w:pStyle w:val="80"/>
        <w:shd w:val="clear" w:color="auto" w:fill="auto"/>
        <w:spacing w:before="0" w:after="0" w:line="240" w:lineRule="exact"/>
        <w:ind w:left="6820" w:firstLine="0"/>
        <w:jc w:val="right"/>
        <w:rPr>
          <w:sz w:val="24"/>
          <w:szCs w:val="24"/>
        </w:rPr>
      </w:pPr>
      <w:r w:rsidRPr="00357F9A">
        <w:rPr>
          <w:sz w:val="24"/>
          <w:szCs w:val="24"/>
        </w:rPr>
        <w:t>«УТВЕРЖДАЮ»</w:t>
      </w:r>
    </w:p>
    <w:p w:rsidR="002C247B" w:rsidRPr="00357F9A" w:rsidRDefault="002C247B" w:rsidP="002C247B">
      <w:pPr>
        <w:pStyle w:val="80"/>
        <w:shd w:val="clear" w:color="auto" w:fill="auto"/>
        <w:spacing w:before="0" w:after="0" w:line="240" w:lineRule="exact"/>
        <w:ind w:left="6820" w:firstLine="0"/>
        <w:jc w:val="right"/>
        <w:rPr>
          <w:sz w:val="24"/>
          <w:szCs w:val="24"/>
        </w:rPr>
      </w:pPr>
    </w:p>
    <w:p w:rsidR="002C247B" w:rsidRPr="00357F9A" w:rsidRDefault="002C247B" w:rsidP="002C247B">
      <w:pPr>
        <w:pStyle w:val="23"/>
        <w:shd w:val="clear" w:color="auto" w:fill="auto"/>
        <w:tabs>
          <w:tab w:val="left" w:leader="underscore" w:pos="9525"/>
        </w:tabs>
        <w:spacing w:after="2" w:line="240" w:lineRule="exact"/>
        <w:ind w:left="6280" w:firstLine="0"/>
        <w:jc w:val="right"/>
        <w:rPr>
          <w:b/>
          <w:sz w:val="24"/>
          <w:szCs w:val="24"/>
        </w:rPr>
      </w:pPr>
      <w:r w:rsidRPr="00357F9A">
        <w:rPr>
          <w:b/>
          <w:sz w:val="24"/>
          <w:szCs w:val="24"/>
        </w:rPr>
        <w:t>Директор МКОУ«ХанагскаяСОШ»</w:t>
      </w:r>
    </w:p>
    <w:p w:rsidR="002C247B" w:rsidRPr="00357F9A" w:rsidRDefault="002C247B" w:rsidP="002C247B">
      <w:pPr>
        <w:pStyle w:val="23"/>
        <w:shd w:val="clear" w:color="auto" w:fill="auto"/>
        <w:tabs>
          <w:tab w:val="left" w:leader="underscore" w:pos="8159"/>
        </w:tabs>
        <w:spacing w:after="7" w:line="240" w:lineRule="exact"/>
        <w:ind w:left="6280" w:firstLine="0"/>
        <w:jc w:val="right"/>
        <w:rPr>
          <w:b/>
          <w:sz w:val="24"/>
          <w:szCs w:val="24"/>
        </w:rPr>
      </w:pPr>
      <w:r w:rsidRPr="00357F9A">
        <w:rPr>
          <w:b/>
          <w:sz w:val="24"/>
          <w:szCs w:val="24"/>
        </w:rPr>
        <w:t>________________Маграмова  Г.А.</w:t>
      </w:r>
    </w:p>
    <w:p w:rsidR="002C247B" w:rsidRPr="00357F9A" w:rsidRDefault="002C247B" w:rsidP="002C247B">
      <w:pPr>
        <w:pStyle w:val="40"/>
        <w:shd w:val="clear" w:color="auto" w:fill="auto"/>
        <w:spacing w:before="0" w:line="150" w:lineRule="exact"/>
        <w:jc w:val="right"/>
        <w:rPr>
          <w:b/>
          <w:sz w:val="24"/>
          <w:szCs w:val="24"/>
        </w:rPr>
      </w:pPr>
    </w:p>
    <w:p w:rsidR="002C247B" w:rsidRPr="00357F9A" w:rsidRDefault="002C247B" w:rsidP="002C247B">
      <w:pPr>
        <w:pStyle w:val="23"/>
        <w:shd w:val="clear" w:color="auto" w:fill="auto"/>
        <w:tabs>
          <w:tab w:val="left" w:leader="underscore" w:pos="7614"/>
          <w:tab w:val="left" w:leader="underscore" w:pos="9299"/>
        </w:tabs>
        <w:spacing w:after="0" w:line="240" w:lineRule="exact"/>
        <w:ind w:left="6280" w:firstLine="0"/>
        <w:jc w:val="right"/>
        <w:rPr>
          <w:b/>
          <w:sz w:val="24"/>
          <w:szCs w:val="24"/>
        </w:rPr>
      </w:pPr>
    </w:p>
    <w:p w:rsidR="002C247B" w:rsidRPr="00357F9A" w:rsidRDefault="002C247B" w:rsidP="002C247B">
      <w:pPr>
        <w:pStyle w:val="23"/>
        <w:shd w:val="clear" w:color="auto" w:fill="auto"/>
        <w:tabs>
          <w:tab w:val="left" w:leader="underscore" w:pos="7614"/>
          <w:tab w:val="left" w:leader="underscore" w:pos="9299"/>
        </w:tabs>
        <w:spacing w:after="0" w:line="240" w:lineRule="exact"/>
        <w:ind w:left="6280" w:firstLine="0"/>
        <w:jc w:val="right"/>
        <w:rPr>
          <w:b/>
          <w:sz w:val="24"/>
          <w:szCs w:val="24"/>
        </w:rPr>
      </w:pPr>
      <w:r w:rsidRPr="00357F9A">
        <w:rPr>
          <w:b/>
          <w:sz w:val="24"/>
          <w:szCs w:val="24"/>
        </w:rPr>
        <w:t>Приказ №__ от «02»сентября 2020 г.</w:t>
      </w:r>
    </w:p>
    <w:p w:rsidR="00326C72" w:rsidRPr="00357F9A" w:rsidRDefault="00326C72" w:rsidP="00326C72">
      <w:pPr>
        <w:pStyle w:val="60"/>
        <w:shd w:val="clear" w:color="auto" w:fill="auto"/>
        <w:spacing w:line="260" w:lineRule="exact"/>
        <w:jc w:val="left"/>
        <w:rPr>
          <w:rFonts w:ascii="Times New Roman" w:hAnsi="Times New Roman" w:cs="Times New Roman"/>
        </w:rPr>
      </w:pPr>
    </w:p>
    <w:p w:rsidR="002C247B" w:rsidRDefault="002C247B" w:rsidP="00D76923">
      <w:pPr>
        <w:pStyle w:val="60"/>
        <w:shd w:val="clear" w:color="auto" w:fill="auto"/>
        <w:spacing w:line="260" w:lineRule="exact"/>
        <w:ind w:left="100"/>
        <w:rPr>
          <w:rFonts w:ascii="Times New Roman" w:hAnsi="Times New Roman" w:cs="Times New Roman"/>
          <w:color w:val="FF0000"/>
          <w:sz w:val="32"/>
        </w:rPr>
      </w:pPr>
      <w:r w:rsidRPr="005501F9">
        <w:rPr>
          <w:rFonts w:ascii="Times New Roman" w:hAnsi="Times New Roman" w:cs="Times New Roman"/>
          <w:color w:val="FF0000"/>
          <w:sz w:val="32"/>
        </w:rPr>
        <w:t>Положение о кабинете</w:t>
      </w:r>
    </w:p>
    <w:p w:rsidR="00D76923" w:rsidRPr="00D76923" w:rsidRDefault="00D76923" w:rsidP="00D76923">
      <w:pPr>
        <w:pStyle w:val="60"/>
        <w:shd w:val="clear" w:color="auto" w:fill="auto"/>
        <w:spacing w:line="260" w:lineRule="exact"/>
        <w:ind w:left="100"/>
        <w:rPr>
          <w:rFonts w:ascii="Times New Roman" w:hAnsi="Times New Roman" w:cs="Times New Roman"/>
          <w:color w:val="FF0000"/>
          <w:sz w:val="32"/>
        </w:rPr>
      </w:pPr>
    </w:p>
    <w:tbl>
      <w:tblPr>
        <w:tblW w:w="1020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2"/>
        <w:gridCol w:w="4548"/>
      </w:tblGrid>
      <w:tr w:rsidR="002C247B" w:rsidRPr="00357F9A" w:rsidTr="002C247B">
        <w:trPr>
          <w:trHeight w:hRule="exact" w:val="123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lastRenderedPageBreak/>
              <w:t>Ф.И.О. ответственного за кабинеты центра «Точка роста» на базе МКОУ «Ханагская СОШ»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40" w:lineRule="exact"/>
              <w:ind w:firstLine="0"/>
              <w:rPr>
                <w:rStyle w:val="2Arial"/>
                <w:rFonts w:ascii="Times New Roman" w:hAnsi="Times New Roman" w:cs="Times New Roman"/>
              </w:rPr>
            </w:pPr>
          </w:p>
          <w:p w:rsidR="002C247B" w:rsidRPr="00357F9A" w:rsidRDefault="002C247B" w:rsidP="002C247B">
            <w:pPr>
              <w:pStyle w:val="23"/>
              <w:shd w:val="clear" w:color="auto" w:fill="auto"/>
              <w:spacing w:after="0" w:line="240" w:lineRule="exact"/>
              <w:ind w:firstLine="0"/>
              <w:jc w:val="left"/>
              <w:rPr>
                <w:rStyle w:val="2Arial"/>
                <w:rFonts w:ascii="Times New Roman" w:hAnsi="Times New Roman" w:cs="Times New Roman"/>
              </w:rPr>
            </w:pPr>
            <w:r w:rsidRPr="00357F9A">
              <w:rPr>
                <w:rStyle w:val="2Arial"/>
                <w:rFonts w:ascii="Times New Roman" w:hAnsi="Times New Roman" w:cs="Times New Roman"/>
              </w:rPr>
              <w:t>Руководитель  центра «Точка роста»</w:t>
            </w:r>
          </w:p>
          <w:p w:rsidR="002C247B" w:rsidRPr="00357F9A" w:rsidRDefault="002C247B" w:rsidP="002C247B">
            <w:pPr>
              <w:pStyle w:val="23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357F9A">
              <w:rPr>
                <w:sz w:val="24"/>
                <w:szCs w:val="24"/>
              </w:rPr>
              <w:t>Маграмова Гюльнара А.</w:t>
            </w:r>
          </w:p>
        </w:tc>
      </w:tr>
      <w:tr w:rsidR="002C247B" w:rsidRPr="00357F9A" w:rsidTr="002C247B">
        <w:trPr>
          <w:trHeight w:hRule="exact" w:val="734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t>Дата организации кабинета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tabs>
                <w:tab w:val="left" w:leader="underscore" w:pos="1262"/>
              </w:tabs>
              <w:spacing w:after="0" w:line="240" w:lineRule="exact"/>
              <w:ind w:firstLine="0"/>
              <w:jc w:val="both"/>
              <w:rPr>
                <w:rStyle w:val="2Arial"/>
                <w:rFonts w:ascii="Times New Roman" w:hAnsi="Times New Roman" w:cs="Times New Roman"/>
              </w:rPr>
            </w:pPr>
          </w:p>
          <w:p w:rsidR="002C247B" w:rsidRPr="00357F9A" w:rsidRDefault="002C247B" w:rsidP="002C247B">
            <w:pPr>
              <w:pStyle w:val="23"/>
              <w:shd w:val="clear" w:color="auto" w:fill="auto"/>
              <w:tabs>
                <w:tab w:val="left" w:leader="underscore" w:pos="1262"/>
              </w:tabs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57F9A">
              <w:rPr>
                <w:rStyle w:val="2Arial"/>
                <w:rFonts w:ascii="Times New Roman" w:hAnsi="Times New Roman" w:cs="Times New Roman"/>
              </w:rPr>
              <w:t>02 сентября 2019 год</w:t>
            </w:r>
          </w:p>
        </w:tc>
      </w:tr>
      <w:tr w:rsidR="002C247B" w:rsidRPr="00357F9A" w:rsidTr="002C247B">
        <w:trPr>
          <w:trHeight w:hRule="exact" w:val="730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t>Класс, ответственный за кабинет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tabs>
                <w:tab w:val="left" w:leader="underscore" w:pos="278"/>
              </w:tabs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57F9A">
              <w:rPr>
                <w:rStyle w:val="2Arial"/>
                <w:rFonts w:ascii="Times New Roman" w:hAnsi="Times New Roman" w:cs="Times New Roman"/>
              </w:rPr>
              <w:t>Пед</w:t>
            </w:r>
            <w:r w:rsidR="005501F9">
              <w:rPr>
                <w:rStyle w:val="2Arial"/>
                <w:rFonts w:ascii="Times New Roman" w:hAnsi="Times New Roman" w:cs="Times New Roman"/>
              </w:rPr>
              <w:t>агоги, работающие в кабинетах,</w:t>
            </w:r>
            <w:r w:rsidRPr="00357F9A">
              <w:rPr>
                <w:rStyle w:val="2Arial"/>
                <w:rFonts w:ascii="Times New Roman" w:hAnsi="Times New Roman" w:cs="Times New Roman"/>
              </w:rPr>
              <w:t xml:space="preserve">во время проведения занятий .   </w:t>
            </w:r>
          </w:p>
        </w:tc>
      </w:tr>
      <w:tr w:rsidR="002C247B" w:rsidRPr="00357F9A" w:rsidTr="002C247B">
        <w:trPr>
          <w:trHeight w:hRule="exact" w:val="730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60" w:lineRule="exact"/>
              <w:ind w:firstLine="0"/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</w:pP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t>Площадь центра «Точка роста»-</w:t>
            </w:r>
          </w:p>
          <w:p w:rsidR="002C247B" w:rsidRPr="00357F9A" w:rsidRDefault="002C247B" w:rsidP="002C247B">
            <w:pPr>
              <w:pStyle w:val="23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t>кабинетов в м</w:t>
            </w: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247B" w:rsidRPr="00357F9A" w:rsidRDefault="0099190B" w:rsidP="002C247B">
            <w:pPr>
              <w:pStyle w:val="23"/>
              <w:shd w:val="clear" w:color="auto" w:fill="auto"/>
              <w:tabs>
                <w:tab w:val="left" w:leader="underscore" w:pos="278"/>
              </w:tabs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Arial"/>
                <w:rFonts w:ascii="Times New Roman" w:hAnsi="Times New Roman" w:cs="Times New Roman"/>
              </w:rPr>
              <w:t>1 кабинет 58</w:t>
            </w:r>
            <w:r w:rsidR="002C247B" w:rsidRPr="00357F9A">
              <w:rPr>
                <w:rStyle w:val="2Arial"/>
                <w:rFonts w:ascii="Times New Roman" w:hAnsi="Times New Roman" w:cs="Times New Roman"/>
              </w:rPr>
              <w:t>кв.м</w:t>
            </w:r>
            <w:r>
              <w:rPr>
                <w:rStyle w:val="2Arial"/>
                <w:rFonts w:ascii="Times New Roman" w:hAnsi="Times New Roman" w:cs="Times New Roman"/>
              </w:rPr>
              <w:t>,2-55кв.м.</w:t>
            </w:r>
          </w:p>
        </w:tc>
      </w:tr>
      <w:tr w:rsidR="002C247B" w:rsidRPr="00357F9A" w:rsidTr="002C247B">
        <w:trPr>
          <w:trHeight w:hRule="exact" w:val="730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t>Число посадочных мест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247B" w:rsidRPr="00357F9A" w:rsidRDefault="0099190B" w:rsidP="002C247B">
            <w:pPr>
              <w:pStyle w:val="23"/>
              <w:shd w:val="clear" w:color="auto" w:fill="auto"/>
              <w:tabs>
                <w:tab w:val="left" w:leader="underscore" w:pos="278"/>
              </w:tabs>
              <w:spacing w:after="0" w:line="240" w:lineRule="exact"/>
              <w:ind w:firstLine="0"/>
              <w:jc w:val="both"/>
            </w:pPr>
            <w:r>
              <w:rPr>
                <w:rStyle w:val="2Arial"/>
                <w:rFonts w:ascii="Times New Roman" w:hAnsi="Times New Roman" w:cs="Times New Roman"/>
              </w:rPr>
              <w:t>14 мест, 20</w:t>
            </w:r>
            <w:r w:rsidR="002C247B" w:rsidRPr="00357F9A">
              <w:rPr>
                <w:rStyle w:val="2Arial"/>
                <w:rFonts w:ascii="Times New Roman" w:hAnsi="Times New Roman" w:cs="Times New Roman"/>
              </w:rPr>
              <w:t>мест</w:t>
            </w:r>
          </w:p>
        </w:tc>
      </w:tr>
      <w:tr w:rsidR="002C247B" w:rsidRPr="00357F9A" w:rsidTr="002C247B">
        <w:trPr>
          <w:trHeight w:hRule="exact" w:val="610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247B" w:rsidRPr="0099190B" w:rsidRDefault="002C247B" w:rsidP="002C247B">
            <w:pPr>
              <w:pStyle w:val="23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99190B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t>Тип освещения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247B" w:rsidRPr="0099190B" w:rsidRDefault="0099190B" w:rsidP="002C247B">
            <w:pPr>
              <w:pStyle w:val="23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99190B">
              <w:rPr>
                <w:rStyle w:val="2Arial"/>
                <w:rFonts w:ascii="Times New Roman" w:hAnsi="Times New Roman" w:cs="Times New Roman"/>
              </w:rPr>
              <w:t>светодиодовый</w:t>
            </w:r>
          </w:p>
        </w:tc>
      </w:tr>
      <w:tr w:rsidR="002C247B" w:rsidRPr="00357F9A" w:rsidTr="002C247B">
        <w:trPr>
          <w:trHeight w:hRule="exact" w:val="590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t>Комплект учебников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357F9A">
              <w:rPr>
                <w:rStyle w:val="2Arial"/>
                <w:rFonts w:ascii="Times New Roman" w:hAnsi="Times New Roman" w:cs="Times New Roman"/>
              </w:rPr>
              <w:t xml:space="preserve">В наличии по учетной ведомости </w:t>
            </w:r>
          </w:p>
        </w:tc>
      </w:tr>
      <w:tr w:rsidR="002C247B" w:rsidRPr="00357F9A" w:rsidTr="002C247B">
        <w:trPr>
          <w:trHeight w:hRule="exact" w:val="595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57F9A">
              <w:rPr>
                <w:rStyle w:val="2Arial"/>
                <w:rFonts w:ascii="Times New Roman" w:hAnsi="Times New Roman" w:cs="Times New Roman"/>
              </w:rPr>
              <w:t>Имеется</w:t>
            </w:r>
          </w:p>
        </w:tc>
      </w:tr>
      <w:tr w:rsidR="002C247B" w:rsidRPr="00357F9A" w:rsidTr="002C247B">
        <w:trPr>
          <w:trHeight w:hRule="exact" w:val="600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t>Акт готовности кабинета к учебному году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57F9A">
              <w:rPr>
                <w:rStyle w:val="2Arial"/>
                <w:rFonts w:ascii="Times New Roman" w:hAnsi="Times New Roman" w:cs="Times New Roman"/>
              </w:rPr>
              <w:t>Имеется</w:t>
            </w:r>
          </w:p>
        </w:tc>
      </w:tr>
      <w:tr w:rsidR="002C247B" w:rsidRPr="00357F9A" w:rsidTr="002C247B">
        <w:trPr>
          <w:trHeight w:hRule="exact" w:val="685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357F9A">
              <w:rPr>
                <w:rStyle w:val="2Calibri13pt"/>
                <w:rFonts w:ascii="Times New Roman" w:hAnsi="Times New Roman" w:cs="Times New Roman"/>
                <w:sz w:val="24"/>
                <w:szCs w:val="24"/>
              </w:rPr>
              <w:t>План эвакуации учащихся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47B" w:rsidRPr="00357F9A" w:rsidRDefault="002C247B" w:rsidP="002C247B">
            <w:pPr>
              <w:pStyle w:val="23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57F9A">
              <w:rPr>
                <w:rStyle w:val="2Arial"/>
                <w:rFonts w:ascii="Times New Roman" w:hAnsi="Times New Roman" w:cs="Times New Roman"/>
              </w:rPr>
              <w:t>Имеется</w:t>
            </w:r>
          </w:p>
        </w:tc>
      </w:tr>
    </w:tbl>
    <w:p w:rsidR="002C247B" w:rsidRPr="00357F9A" w:rsidRDefault="002C247B" w:rsidP="002C247B">
      <w:pPr>
        <w:ind w:right="-99"/>
        <w:rPr>
          <w:rFonts w:ascii="Times New Roman" w:hAnsi="Times New Roman" w:cs="Times New Roman"/>
          <w:b/>
        </w:rPr>
      </w:pPr>
    </w:p>
    <w:p w:rsidR="005501F9" w:rsidRPr="00223847" w:rsidRDefault="005501F9" w:rsidP="00223847">
      <w:pPr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223847">
        <w:rPr>
          <w:rFonts w:ascii="Times New Roman" w:hAnsi="Times New Roman" w:cs="Times New Roman"/>
          <w:b/>
          <w:color w:val="C00000"/>
          <w:sz w:val="26"/>
          <w:szCs w:val="26"/>
        </w:rPr>
        <w:t>Кабинет оборудован для учащихся.</w:t>
      </w:r>
    </w:p>
    <w:p w:rsidR="005501F9" w:rsidRPr="00357F9A" w:rsidRDefault="005501F9" w:rsidP="005501F9">
      <w:pPr>
        <w:ind w:left="20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 xml:space="preserve">Под кабинет занято: 2 комнаты, общей площадью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113</w:t>
      </w:r>
      <w:r w:rsidRPr="00357F9A">
        <w:rPr>
          <w:rFonts w:ascii="Times New Roman" w:hAnsi="Times New Roman" w:cs="Times New Roman"/>
          <w:b/>
          <w:sz w:val="26"/>
          <w:szCs w:val="26"/>
        </w:rPr>
        <w:t>кв</w:t>
      </w:r>
      <w:r w:rsidR="00526A47">
        <w:rPr>
          <w:rFonts w:ascii="Times New Roman" w:hAnsi="Times New Roman" w:cs="Times New Roman"/>
          <w:b/>
          <w:sz w:val="26"/>
          <w:szCs w:val="26"/>
        </w:rPr>
        <w:t>.</w:t>
      </w:r>
      <w:r w:rsidRPr="00357F9A">
        <w:rPr>
          <w:rFonts w:ascii="Times New Roman" w:hAnsi="Times New Roman" w:cs="Times New Roman"/>
          <w:b/>
          <w:sz w:val="26"/>
          <w:szCs w:val="26"/>
        </w:rPr>
        <w:t xml:space="preserve"> м</w:t>
      </w:r>
    </w:p>
    <w:p w:rsidR="005501F9" w:rsidRPr="00357F9A" w:rsidRDefault="005501F9" w:rsidP="005501F9">
      <w:pPr>
        <w:ind w:left="20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 xml:space="preserve">Электронный адрес школы:                                                                           </w:t>
      </w:r>
      <w:r w:rsidRPr="00357F9A">
        <w:rPr>
          <w:rFonts w:ascii="Times New Roman" w:hAnsi="Times New Roman" w:cs="Times New Roman"/>
          <w:b/>
          <w:sz w:val="26"/>
          <w:szCs w:val="26"/>
          <w:lang w:val="en-US"/>
        </w:rPr>
        <w:t>hanag</w:t>
      </w:r>
      <w:r w:rsidRPr="00357F9A">
        <w:rPr>
          <w:rFonts w:ascii="Times New Roman" w:hAnsi="Times New Roman" w:cs="Times New Roman"/>
          <w:b/>
          <w:sz w:val="26"/>
          <w:szCs w:val="26"/>
        </w:rPr>
        <w:t>63-63@</w:t>
      </w:r>
      <w:r w:rsidRPr="00357F9A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357F9A">
        <w:rPr>
          <w:rFonts w:ascii="Times New Roman" w:hAnsi="Times New Roman" w:cs="Times New Roman"/>
          <w:b/>
          <w:sz w:val="26"/>
          <w:szCs w:val="26"/>
        </w:rPr>
        <w:t>.</w:t>
      </w:r>
      <w:r w:rsidRPr="00357F9A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</w:p>
    <w:p w:rsidR="005501F9" w:rsidRPr="002F5C63" w:rsidRDefault="005501F9" w:rsidP="005501F9">
      <w:pPr>
        <w:shd w:val="clear" w:color="auto" w:fill="FFFFFF"/>
        <w:spacing w:line="255" w:lineRule="atLeast"/>
        <w:textAlignment w:val="top"/>
        <w:rPr>
          <w:rFonts w:ascii="Arial" w:hAnsi="Arial" w:cs="Arial"/>
          <w:color w:val="006000"/>
          <w:sz w:val="21"/>
          <w:szCs w:val="21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Сайт</w:t>
      </w:r>
      <w:r w:rsidRPr="002F5C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7F9A">
        <w:rPr>
          <w:rFonts w:ascii="Times New Roman" w:hAnsi="Times New Roman" w:cs="Times New Roman"/>
          <w:b/>
          <w:sz w:val="26"/>
          <w:szCs w:val="26"/>
        </w:rPr>
        <w:t>школы</w:t>
      </w:r>
      <w:r w:rsidRPr="002F5C63">
        <w:rPr>
          <w:rFonts w:ascii="Times New Roman" w:hAnsi="Times New Roman" w:cs="Times New Roman"/>
          <w:b/>
          <w:sz w:val="26"/>
          <w:szCs w:val="26"/>
        </w:rPr>
        <w:t xml:space="preserve">:                                                                                                   </w:t>
      </w:r>
      <w:hyperlink r:id="rId9" w:tgtFrame="_blank" w:history="1">
        <w:r w:rsidRPr="005501F9">
          <w:rPr>
            <w:rStyle w:val="afe"/>
            <w:rFonts w:ascii="Arial" w:hAnsi="Arial" w:cs="Arial"/>
            <w:b/>
            <w:bCs/>
            <w:color w:val="006000"/>
            <w:sz w:val="21"/>
            <w:szCs w:val="21"/>
            <w:lang w:val="en-US"/>
          </w:rPr>
          <w:t>khana</w:t>
        </w:r>
        <w:r w:rsidRPr="002F5C63">
          <w:rPr>
            <w:rStyle w:val="afe"/>
            <w:rFonts w:ascii="Arial" w:hAnsi="Arial" w:cs="Arial"/>
            <w:b/>
            <w:bCs/>
            <w:color w:val="006000"/>
            <w:sz w:val="21"/>
            <w:szCs w:val="21"/>
          </w:rPr>
          <w:t>.</w:t>
        </w:r>
        <w:r w:rsidRPr="005501F9">
          <w:rPr>
            <w:rStyle w:val="afe"/>
            <w:rFonts w:ascii="Arial" w:hAnsi="Arial" w:cs="Arial"/>
            <w:b/>
            <w:bCs/>
            <w:color w:val="006000"/>
            <w:sz w:val="21"/>
            <w:szCs w:val="21"/>
            <w:lang w:val="en-US"/>
          </w:rPr>
          <w:t>dagestanschool</w:t>
        </w:r>
        <w:r w:rsidRPr="002F5C63">
          <w:rPr>
            <w:rStyle w:val="afe"/>
            <w:rFonts w:ascii="Arial" w:hAnsi="Arial" w:cs="Arial"/>
            <w:b/>
            <w:bCs/>
            <w:color w:val="006000"/>
            <w:sz w:val="21"/>
            <w:szCs w:val="21"/>
          </w:rPr>
          <w:t>.</w:t>
        </w:r>
        <w:r w:rsidRPr="005501F9">
          <w:rPr>
            <w:rStyle w:val="afe"/>
            <w:rFonts w:ascii="Arial" w:hAnsi="Arial" w:cs="Arial"/>
            <w:b/>
            <w:bCs/>
            <w:color w:val="006000"/>
            <w:sz w:val="21"/>
            <w:szCs w:val="21"/>
            <w:lang w:val="en-US"/>
          </w:rPr>
          <w:t>ru</w:t>
        </w:r>
      </w:hyperlink>
    </w:p>
    <w:p w:rsidR="002C247B" w:rsidRPr="002F5C63" w:rsidRDefault="005501F9" w:rsidP="005501F9">
      <w:pPr>
        <w:ind w:left="20"/>
        <w:rPr>
          <w:rFonts w:ascii="Times New Roman" w:hAnsi="Times New Roman" w:cs="Times New Roman"/>
        </w:rPr>
      </w:pPr>
      <w:r w:rsidRPr="002F5C6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</w:p>
    <w:p w:rsidR="001A326F" w:rsidRDefault="001A326F" w:rsidP="002C247B">
      <w:pPr>
        <w:pStyle w:val="80"/>
        <w:shd w:val="clear" w:color="auto" w:fill="auto"/>
        <w:spacing w:before="0" w:after="0" w:line="240" w:lineRule="exact"/>
        <w:ind w:left="6820" w:firstLine="0"/>
        <w:jc w:val="right"/>
        <w:rPr>
          <w:sz w:val="24"/>
          <w:szCs w:val="24"/>
        </w:rPr>
      </w:pPr>
    </w:p>
    <w:p w:rsidR="001A326F" w:rsidRDefault="001A326F" w:rsidP="002C247B">
      <w:pPr>
        <w:pStyle w:val="80"/>
        <w:shd w:val="clear" w:color="auto" w:fill="auto"/>
        <w:spacing w:before="0" w:after="0" w:line="240" w:lineRule="exact"/>
        <w:ind w:left="6820" w:firstLine="0"/>
        <w:jc w:val="right"/>
        <w:rPr>
          <w:sz w:val="24"/>
          <w:szCs w:val="24"/>
        </w:rPr>
      </w:pPr>
    </w:p>
    <w:p w:rsidR="001A326F" w:rsidRDefault="001A326F" w:rsidP="002C247B">
      <w:pPr>
        <w:pStyle w:val="80"/>
        <w:shd w:val="clear" w:color="auto" w:fill="auto"/>
        <w:spacing w:before="0" w:after="0" w:line="240" w:lineRule="exact"/>
        <w:ind w:left="6820" w:firstLine="0"/>
        <w:jc w:val="right"/>
        <w:rPr>
          <w:sz w:val="24"/>
          <w:szCs w:val="24"/>
        </w:rPr>
      </w:pPr>
    </w:p>
    <w:p w:rsidR="001A326F" w:rsidRDefault="001A326F" w:rsidP="002C247B">
      <w:pPr>
        <w:pStyle w:val="80"/>
        <w:shd w:val="clear" w:color="auto" w:fill="auto"/>
        <w:spacing w:before="0" w:after="0" w:line="240" w:lineRule="exact"/>
        <w:ind w:left="6820" w:firstLine="0"/>
        <w:jc w:val="right"/>
        <w:rPr>
          <w:sz w:val="24"/>
          <w:szCs w:val="24"/>
        </w:rPr>
      </w:pPr>
    </w:p>
    <w:p w:rsidR="001A326F" w:rsidRDefault="001A326F" w:rsidP="002C247B">
      <w:pPr>
        <w:pStyle w:val="80"/>
        <w:shd w:val="clear" w:color="auto" w:fill="auto"/>
        <w:spacing w:before="0" w:after="0" w:line="240" w:lineRule="exact"/>
        <w:ind w:left="6820" w:firstLine="0"/>
        <w:jc w:val="right"/>
        <w:rPr>
          <w:sz w:val="24"/>
          <w:szCs w:val="24"/>
        </w:rPr>
      </w:pPr>
    </w:p>
    <w:p w:rsidR="002C247B" w:rsidRPr="00357F9A" w:rsidRDefault="002C247B" w:rsidP="002C247B">
      <w:pPr>
        <w:pStyle w:val="80"/>
        <w:shd w:val="clear" w:color="auto" w:fill="auto"/>
        <w:spacing w:before="0" w:after="0" w:line="240" w:lineRule="exact"/>
        <w:ind w:left="6820" w:firstLine="0"/>
        <w:jc w:val="right"/>
        <w:rPr>
          <w:sz w:val="24"/>
          <w:szCs w:val="24"/>
        </w:rPr>
      </w:pPr>
      <w:r w:rsidRPr="00357F9A">
        <w:rPr>
          <w:sz w:val="24"/>
          <w:szCs w:val="24"/>
        </w:rPr>
        <w:t>«УТВЕРЖДАЮ»</w:t>
      </w:r>
    </w:p>
    <w:p w:rsidR="002C247B" w:rsidRPr="00357F9A" w:rsidRDefault="002C247B" w:rsidP="002C247B">
      <w:pPr>
        <w:pStyle w:val="80"/>
        <w:shd w:val="clear" w:color="auto" w:fill="auto"/>
        <w:spacing w:before="0" w:after="0" w:line="240" w:lineRule="exact"/>
        <w:ind w:left="6820" w:firstLine="0"/>
        <w:jc w:val="right"/>
        <w:rPr>
          <w:sz w:val="24"/>
          <w:szCs w:val="24"/>
        </w:rPr>
      </w:pPr>
    </w:p>
    <w:p w:rsidR="002C247B" w:rsidRPr="00357F9A" w:rsidRDefault="002C247B" w:rsidP="002C247B">
      <w:pPr>
        <w:pStyle w:val="23"/>
        <w:shd w:val="clear" w:color="auto" w:fill="auto"/>
        <w:tabs>
          <w:tab w:val="left" w:leader="underscore" w:pos="9525"/>
        </w:tabs>
        <w:spacing w:after="2" w:line="240" w:lineRule="exact"/>
        <w:ind w:left="6280" w:firstLine="0"/>
        <w:jc w:val="right"/>
        <w:rPr>
          <w:b/>
          <w:sz w:val="24"/>
          <w:szCs w:val="24"/>
        </w:rPr>
      </w:pPr>
      <w:r w:rsidRPr="00357F9A">
        <w:rPr>
          <w:b/>
          <w:sz w:val="24"/>
          <w:szCs w:val="24"/>
        </w:rPr>
        <w:t>Директор МКОУ«Ханагская  СОШ»</w:t>
      </w:r>
    </w:p>
    <w:p w:rsidR="002C247B" w:rsidRPr="00357F9A" w:rsidRDefault="002C247B" w:rsidP="002C247B">
      <w:pPr>
        <w:pStyle w:val="23"/>
        <w:shd w:val="clear" w:color="auto" w:fill="auto"/>
        <w:tabs>
          <w:tab w:val="left" w:leader="underscore" w:pos="9525"/>
        </w:tabs>
        <w:spacing w:after="2" w:line="240" w:lineRule="exact"/>
        <w:ind w:left="6280" w:firstLine="0"/>
        <w:jc w:val="right"/>
        <w:rPr>
          <w:b/>
          <w:sz w:val="24"/>
          <w:szCs w:val="24"/>
        </w:rPr>
      </w:pPr>
    </w:p>
    <w:p w:rsidR="002C247B" w:rsidRPr="00357F9A" w:rsidRDefault="002C247B" w:rsidP="002C247B">
      <w:pPr>
        <w:pStyle w:val="23"/>
        <w:shd w:val="clear" w:color="auto" w:fill="auto"/>
        <w:tabs>
          <w:tab w:val="left" w:leader="underscore" w:pos="8159"/>
        </w:tabs>
        <w:spacing w:after="7" w:line="240" w:lineRule="exact"/>
        <w:ind w:left="6280" w:firstLine="0"/>
        <w:jc w:val="right"/>
        <w:rPr>
          <w:b/>
          <w:sz w:val="24"/>
          <w:szCs w:val="24"/>
        </w:rPr>
      </w:pPr>
      <w:r w:rsidRPr="00357F9A">
        <w:rPr>
          <w:b/>
          <w:sz w:val="24"/>
          <w:szCs w:val="24"/>
        </w:rPr>
        <w:t>________________Маграмова  Г.А.</w:t>
      </w:r>
    </w:p>
    <w:p w:rsidR="002C247B" w:rsidRPr="00357F9A" w:rsidRDefault="002C247B" w:rsidP="002C247B">
      <w:pPr>
        <w:pStyle w:val="40"/>
        <w:shd w:val="clear" w:color="auto" w:fill="auto"/>
        <w:spacing w:before="0" w:line="150" w:lineRule="exact"/>
        <w:ind w:left="6820"/>
        <w:jc w:val="right"/>
        <w:rPr>
          <w:b/>
          <w:sz w:val="24"/>
          <w:szCs w:val="24"/>
        </w:rPr>
      </w:pPr>
    </w:p>
    <w:p w:rsidR="002C247B" w:rsidRPr="00357F9A" w:rsidRDefault="002C247B" w:rsidP="002C247B">
      <w:pPr>
        <w:pStyle w:val="23"/>
        <w:shd w:val="clear" w:color="auto" w:fill="auto"/>
        <w:tabs>
          <w:tab w:val="left" w:leader="underscore" w:pos="7614"/>
          <w:tab w:val="left" w:leader="underscore" w:pos="9299"/>
        </w:tabs>
        <w:spacing w:after="0" w:line="240" w:lineRule="exact"/>
        <w:ind w:left="6280" w:firstLine="0"/>
        <w:jc w:val="right"/>
        <w:rPr>
          <w:b/>
          <w:sz w:val="24"/>
          <w:szCs w:val="24"/>
        </w:rPr>
      </w:pPr>
    </w:p>
    <w:p w:rsidR="002C247B" w:rsidRPr="00357F9A" w:rsidRDefault="002C247B" w:rsidP="002C247B">
      <w:pPr>
        <w:pStyle w:val="23"/>
        <w:shd w:val="clear" w:color="auto" w:fill="auto"/>
        <w:tabs>
          <w:tab w:val="left" w:leader="underscore" w:pos="7614"/>
          <w:tab w:val="left" w:leader="underscore" w:pos="9299"/>
        </w:tabs>
        <w:spacing w:after="0" w:line="240" w:lineRule="exact"/>
        <w:ind w:left="6280" w:firstLine="0"/>
        <w:jc w:val="right"/>
        <w:rPr>
          <w:b/>
          <w:sz w:val="24"/>
          <w:szCs w:val="24"/>
        </w:rPr>
      </w:pPr>
      <w:r w:rsidRPr="00357F9A">
        <w:rPr>
          <w:b/>
          <w:sz w:val="24"/>
          <w:szCs w:val="24"/>
        </w:rPr>
        <w:t>Приказ №__ от «02»сентября 2020 г.</w:t>
      </w:r>
    </w:p>
    <w:p w:rsidR="002C247B" w:rsidRPr="00357F9A" w:rsidRDefault="002C247B" w:rsidP="002C247B">
      <w:pPr>
        <w:ind w:right="-9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C247B" w:rsidRPr="005501F9" w:rsidRDefault="002C247B" w:rsidP="00783E79">
      <w:pPr>
        <w:ind w:right="-99"/>
        <w:jc w:val="center"/>
        <w:rPr>
          <w:rFonts w:ascii="Times New Roman" w:hAnsi="Times New Roman" w:cs="Times New Roman"/>
          <w:sz w:val="32"/>
          <w:szCs w:val="30"/>
        </w:rPr>
      </w:pPr>
      <w:r w:rsidRPr="005501F9">
        <w:rPr>
          <w:rFonts w:ascii="Times New Roman" w:hAnsi="Times New Roman" w:cs="Times New Roman"/>
          <w:b/>
          <w:sz w:val="32"/>
          <w:szCs w:val="30"/>
        </w:rPr>
        <w:lastRenderedPageBreak/>
        <w:t>Функциональные обязанности заведующего учебным кабинетом</w:t>
      </w:r>
    </w:p>
    <w:p w:rsidR="002C247B" w:rsidRPr="00357F9A" w:rsidRDefault="002C247B" w:rsidP="002C247B">
      <w:pPr>
        <w:ind w:right="-99"/>
        <w:jc w:val="center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1.1. Заведующий учебным кабинетом назначается директором школы из числа учителей, имеющих соответствующую подготовку и или опыт работы.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1.2. Заведующий учебным кабинетом подчиняется непосредственно заместителю директора школы по воспитательной работе.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1.3. В своей работе заведующий учебным кабинетом руководствуется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школы, Положением о функционировании учебного кабинета и настоящей Инструкцией.</w:t>
      </w:r>
    </w:p>
    <w:p w:rsidR="002C247B" w:rsidRPr="00357F9A" w:rsidRDefault="002C247B" w:rsidP="002C247B">
      <w:pPr>
        <w:ind w:right="-99"/>
        <w:jc w:val="center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2. Функции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Основными направлениями деятельности заведующего учебным кабинетом являются: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2.1. поддержание в надлежащем состоянии кабинета;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2.2. своевременность обновления и ремонта учебной мебели, оборудования и наглядных пособий;</w:t>
      </w:r>
    </w:p>
    <w:p w:rsidR="002C247B" w:rsidRPr="00357F9A" w:rsidRDefault="002C247B" w:rsidP="002C247B">
      <w:pPr>
        <w:ind w:right="-99"/>
        <w:jc w:val="center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3. Должностные обязанности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Заведующий учебным кабинетом выполняет следующие обязанности: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3.1. руководит работой лаборанта, закрепленного за кабинетом;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3.2. контролирует целевое использование кабинета;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3.3. 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3.4. обеспечивает наличие в учебном кабинете нормативной школьной документации;</w:t>
      </w:r>
    </w:p>
    <w:p w:rsidR="002C247B" w:rsidRPr="00357F9A" w:rsidRDefault="002C247B" w:rsidP="002C247B">
      <w:pPr>
        <w:ind w:right="-99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3.5. разрабатывает планирование работы учебного кабинета на учебный год и перспективу, организует свою деятельность в соответствии с планом;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3.6. не допускает проведение занятий, сопряженных с опасностью для жизни и здоровья обучающихся и работников школы, с извещением об этом директора;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3.7. ведет паспортизацию учебного кабинета по утвержденной руководителем школы форме;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3.8. ведет учет расхода воды, электроэнергии, газа и иных видов энергоносителей на основансии показаний приборов, следит за их экономным расходованием;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lastRenderedPageBreak/>
        <w:t>3.9. обязанности по охране труда (согласно Положению МО РФ об охране труда):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осуществляет организацию безопасности и контроль состояния рабочих мест, учебного оборудования, наглядных пособий, спортивного инвентаря;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разрабатывает и периодически пересматривает (не реже 1 раза в 5 лет) инструкции по охране труда, представляет их на утверждение руководителю образовательного учреждения;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контролирует оснащение учебного помещения противопожарным имуществом, медицинскими и индивидуальными средствами защиты, а каждого рабочего места — инструкцией, наглядной агитацией по вопросам обеспечения безопасности жизнедеятельности;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проводит или организует проведение инструктажа по охране труда обучающихся, воспитанников с обязательной регистрацией в классном журнале или журнале установленного образца;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руководителя образовательного учреждения о всех недостатках в обеспечении образовательного процесса, снижающих жизнедеятельность и работо-способность организма работающих, обучающихся и воспитанников (заниженность освещенности, Шум пускорегулирующей аппаратуры, люминесцентных ламп, нарушение экологии на рабочих местах и др.);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немедленно сообщает руководству, о каждом несчастном случае, происшедшем с работником, обучающимся или воспитанником;</w:t>
      </w:r>
    </w:p>
    <w:p w:rsidR="005501F9" w:rsidRPr="00326C72" w:rsidRDefault="002C247B" w:rsidP="00326C72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- несет ответственность в соответствии с действующим законодательством о труде за несчастные случаи, происшедшие с работниками, обучающимися, воспитанниками во время образовательного процесса в результате нарушения норм и правил охраны труда.</w:t>
      </w:r>
    </w:p>
    <w:p w:rsidR="002C247B" w:rsidRPr="005501F9" w:rsidRDefault="005501F9" w:rsidP="005501F9">
      <w:pPr>
        <w:tabs>
          <w:tab w:val="left" w:pos="4470"/>
          <w:tab w:val="center" w:pos="5363"/>
        </w:tabs>
        <w:ind w:left="4" w:right="160" w:hanging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2C247B" w:rsidRPr="005501F9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2C247B" w:rsidRPr="00357F9A" w:rsidRDefault="005501F9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C247B" w:rsidRPr="00357F9A">
        <w:rPr>
          <w:rFonts w:ascii="Times New Roman" w:hAnsi="Times New Roman" w:cs="Times New Roman"/>
          <w:sz w:val="26"/>
          <w:szCs w:val="26"/>
        </w:rPr>
        <w:t>Заведующий учебным кабинетом имеет право: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4.1. 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4.2. запрещать использование неисправных и опасных объектов эксплуатации (оборудования, машин, механизмов, приборов, конструкций и т. п.);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4.3. отказаться от проведения опасных для жизни и здоровья работ в условиях, когда отсутствуют и (Или) не могут быть приняты необходимые меры безопасности;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5. Ответственность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lastRenderedPageBreak/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 заведующий учебным кабинетом несет дисциплинарную ответственность в порядке, определенном трудовым законодательством.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заведующий учебным кабинетом несет материальную ответственность в порядке и в пределах, установленных трудовым и (или) гражданским законодательством.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6. Взаимоотношения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Заведующий учебным кабинетом: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6.1. работает в течение учебного дня по мере необходимости, согласно плану работы и паспорта учебного кабинета;</w:t>
      </w:r>
    </w:p>
    <w:p w:rsidR="002C247B" w:rsidRPr="00357F9A" w:rsidRDefault="002C247B" w:rsidP="002C247B">
      <w:pPr>
        <w:ind w:left="4" w:right="160" w:hanging="8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6.2. проходит инструктаж по технике безопасности, производственной санитарии и пожарной безопасности под руководством заместителя директора школы по учебно-воспитательной работе;</w:t>
      </w:r>
    </w:p>
    <w:p w:rsidR="002C247B" w:rsidRPr="00783E79" w:rsidRDefault="002C247B" w:rsidP="00783E79">
      <w:pPr>
        <w:ind w:left="4" w:right="160" w:hanging="8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6.3. рабочее время: понедельник - суббота с 8.00 — 12.00;   13:00-18:00.</w:t>
      </w:r>
    </w:p>
    <w:p w:rsidR="00783E79" w:rsidRDefault="00783E79" w:rsidP="005501F9">
      <w:pPr>
        <w:ind w:right="160"/>
        <w:rPr>
          <w:rFonts w:ascii="Times New Roman" w:hAnsi="Times New Roman" w:cs="Times New Roman"/>
          <w:sz w:val="26"/>
          <w:szCs w:val="26"/>
        </w:rPr>
      </w:pPr>
    </w:p>
    <w:p w:rsidR="002C247B" w:rsidRPr="00783E79" w:rsidRDefault="002C247B" w:rsidP="00783E79">
      <w:pPr>
        <w:ind w:left="4" w:right="160" w:hanging="8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С должностными обязанностями ознакомлена:__________________/./</w:t>
      </w:r>
    </w:p>
    <w:p w:rsidR="002C247B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« 2 » сентября 2019г.</w:t>
      </w:r>
    </w:p>
    <w:p w:rsidR="005501F9" w:rsidRPr="00357F9A" w:rsidRDefault="005501F9" w:rsidP="002C247B">
      <w:pPr>
        <w:rPr>
          <w:rFonts w:ascii="Times New Roman" w:hAnsi="Times New Roman" w:cs="Times New Roman"/>
          <w:sz w:val="26"/>
          <w:szCs w:val="26"/>
        </w:rPr>
      </w:pPr>
    </w:p>
    <w:p w:rsidR="00326C72" w:rsidRDefault="00326C72" w:rsidP="00AA51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1A4" w:rsidRDefault="00AA51A4" w:rsidP="00526A47">
      <w:pPr>
        <w:rPr>
          <w:rFonts w:ascii="Times New Roman" w:hAnsi="Times New Roman" w:cs="Times New Roman"/>
          <w:b/>
          <w:sz w:val="32"/>
          <w:szCs w:val="32"/>
        </w:rPr>
      </w:pPr>
    </w:p>
    <w:p w:rsidR="00526A47" w:rsidRPr="00357F9A" w:rsidRDefault="00526A47" w:rsidP="00526A47">
      <w:pPr>
        <w:rPr>
          <w:rFonts w:ascii="Times New Roman" w:hAnsi="Times New Roman" w:cs="Times New Roman"/>
        </w:rPr>
      </w:pPr>
    </w:p>
    <w:p w:rsidR="00AA51A4" w:rsidRPr="00357F9A" w:rsidRDefault="00AA51A4" w:rsidP="00AA51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F9A">
        <w:rPr>
          <w:rFonts w:ascii="Times New Roman" w:hAnsi="Times New Roman" w:cs="Times New Roman"/>
          <w:b/>
          <w:sz w:val="32"/>
          <w:szCs w:val="32"/>
        </w:rPr>
        <w:t>ЦЕНТРА   « ТОЧКА РОСТА»</w:t>
      </w:r>
    </w:p>
    <w:p w:rsidR="00AA51A4" w:rsidRPr="00357F9A" w:rsidRDefault="00AA51A4" w:rsidP="00AA51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51A4" w:rsidRPr="00357F9A" w:rsidRDefault="001A326F" w:rsidP="00AA51A4">
      <w:pPr>
        <w:tabs>
          <w:tab w:val="left" w:pos="9255"/>
        </w:tabs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684530</wp:posOffset>
            </wp:positionV>
            <wp:extent cx="6858000" cy="4905375"/>
            <wp:effectExtent l="19050" t="0" r="0" b="0"/>
            <wp:wrapSquare wrapText="bothSides"/>
            <wp:docPr id="6" name="Рисунок 2" descr="D:\скачченное\aa10169c-a150-4a1a-8ff5-036000c92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ченное\aa10169c-a150-4a1a-8ff5-036000c9217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1A4" w:rsidRPr="00357F9A">
        <w:rPr>
          <w:rFonts w:ascii="Times New Roman" w:hAnsi="Times New Roman" w:cs="Times New Roman"/>
          <w:b/>
          <w:sz w:val="40"/>
          <w:szCs w:val="26"/>
        </w:rPr>
        <w:t>Кабинет  гуманитарно-цифровых профилей</w:t>
      </w:r>
    </w:p>
    <w:p w:rsidR="00AA51A4" w:rsidRDefault="00AA51A4" w:rsidP="00733915">
      <w:pPr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51A4" w:rsidRDefault="00AA51A4" w:rsidP="00733915">
      <w:pPr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51A4" w:rsidRDefault="00AA51A4" w:rsidP="00733915">
      <w:pPr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51A4" w:rsidRDefault="00AA51A4" w:rsidP="00AA51A4">
      <w:pPr>
        <w:rPr>
          <w:rFonts w:ascii="Times New Roman" w:hAnsi="Times New Roman" w:cs="Times New Roman"/>
          <w:b/>
          <w:sz w:val="26"/>
          <w:szCs w:val="26"/>
        </w:rPr>
      </w:pPr>
    </w:p>
    <w:p w:rsidR="001A326F" w:rsidRDefault="001A326F" w:rsidP="00AA51A4">
      <w:pPr>
        <w:rPr>
          <w:rFonts w:ascii="Times New Roman" w:hAnsi="Times New Roman" w:cs="Times New Roman"/>
          <w:b/>
          <w:sz w:val="26"/>
          <w:szCs w:val="26"/>
        </w:rPr>
      </w:pPr>
    </w:p>
    <w:p w:rsidR="00526A47" w:rsidRDefault="00526A47" w:rsidP="00AA51A4">
      <w:pPr>
        <w:rPr>
          <w:rFonts w:ascii="Times New Roman" w:hAnsi="Times New Roman" w:cs="Times New Roman"/>
          <w:b/>
          <w:sz w:val="26"/>
          <w:szCs w:val="26"/>
        </w:rPr>
      </w:pPr>
    </w:p>
    <w:p w:rsidR="002C247B" w:rsidRPr="00357F9A" w:rsidRDefault="00D76923" w:rsidP="00733915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-177165</wp:posOffset>
            </wp:positionV>
            <wp:extent cx="3352800" cy="990600"/>
            <wp:effectExtent l="19050" t="0" r="0" b="0"/>
            <wp:wrapSquare wrapText="bothSides"/>
            <wp:docPr id="1" name="Рисунок 1" descr="https://s-3-tat.edusite.ru/images/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3-tat.edusite.ru/images/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91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2C247B" w:rsidRPr="00357F9A">
        <w:rPr>
          <w:rFonts w:ascii="Times New Roman" w:hAnsi="Times New Roman" w:cs="Times New Roman"/>
          <w:b/>
          <w:sz w:val="26"/>
          <w:szCs w:val="26"/>
        </w:rPr>
        <w:t>«УТВЕРЖДАЮ»</w:t>
      </w:r>
    </w:p>
    <w:p w:rsidR="002C247B" w:rsidRPr="00357F9A" w:rsidRDefault="002C247B" w:rsidP="00D76923">
      <w:pPr>
        <w:ind w:left="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Директор  МКОУ «Ханагская  СОШ»</w:t>
      </w:r>
    </w:p>
    <w:p w:rsidR="002C247B" w:rsidRPr="00357F9A" w:rsidRDefault="00D76923" w:rsidP="00D76923">
      <w:pPr>
        <w:ind w:left="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</w:t>
      </w:r>
      <w:r w:rsidR="002C247B" w:rsidRPr="00357F9A">
        <w:rPr>
          <w:rFonts w:ascii="Times New Roman" w:hAnsi="Times New Roman" w:cs="Times New Roman"/>
          <w:b/>
          <w:sz w:val="26"/>
          <w:szCs w:val="26"/>
        </w:rPr>
        <w:t>_____________Раджабов  Б.А.</w:t>
      </w:r>
    </w:p>
    <w:p w:rsidR="002C247B" w:rsidRPr="00357F9A" w:rsidRDefault="00D76923" w:rsidP="00D76923">
      <w:pPr>
        <w:ind w:left="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</w:t>
      </w:r>
      <w:r w:rsidR="002C247B" w:rsidRPr="00357F9A">
        <w:rPr>
          <w:rFonts w:ascii="Times New Roman" w:hAnsi="Times New Roman" w:cs="Times New Roman"/>
          <w:b/>
          <w:sz w:val="26"/>
          <w:szCs w:val="26"/>
        </w:rPr>
        <w:t xml:space="preserve">«__» _____________   2019 г.  </w:t>
      </w:r>
    </w:p>
    <w:p w:rsidR="002C247B" w:rsidRPr="00357F9A" w:rsidRDefault="00D76923" w:rsidP="00D76923">
      <w:pPr>
        <w:tabs>
          <w:tab w:val="left" w:pos="2370"/>
        </w:tabs>
        <w:ind w:left="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C247B" w:rsidRPr="00D76923" w:rsidRDefault="002C247B" w:rsidP="002C247B">
      <w:pPr>
        <w:pStyle w:val="620"/>
        <w:shd w:val="clear" w:color="auto" w:fill="auto"/>
        <w:spacing w:after="86" w:line="320" w:lineRule="exact"/>
        <w:ind w:left="20"/>
        <w:rPr>
          <w:b/>
          <w:color w:val="C00000"/>
          <w:sz w:val="28"/>
        </w:rPr>
      </w:pPr>
      <w:r w:rsidRPr="00D76923">
        <w:rPr>
          <w:b/>
          <w:color w:val="C00000"/>
          <w:sz w:val="28"/>
        </w:rPr>
        <w:t xml:space="preserve">Инвентарная ведомость </w:t>
      </w:r>
    </w:p>
    <w:p w:rsidR="002C247B" w:rsidRPr="00D76923" w:rsidRDefault="002C247B" w:rsidP="002C247B">
      <w:pPr>
        <w:pStyle w:val="620"/>
        <w:shd w:val="clear" w:color="auto" w:fill="auto"/>
        <w:spacing w:after="86" w:line="320" w:lineRule="exact"/>
        <w:ind w:left="20"/>
        <w:rPr>
          <w:b/>
          <w:color w:val="C00000"/>
          <w:sz w:val="28"/>
        </w:rPr>
      </w:pPr>
      <w:r w:rsidRPr="00D76923">
        <w:rPr>
          <w:b/>
          <w:color w:val="C00000"/>
          <w:sz w:val="28"/>
        </w:rPr>
        <w:t>на имеющееся учебное оборудование.</w:t>
      </w:r>
    </w:p>
    <w:p w:rsidR="002C247B" w:rsidRPr="00D76923" w:rsidRDefault="002C247B" w:rsidP="00223847">
      <w:pPr>
        <w:pStyle w:val="620"/>
        <w:shd w:val="clear" w:color="auto" w:fill="auto"/>
        <w:spacing w:after="0" w:line="320" w:lineRule="exact"/>
        <w:ind w:left="20"/>
        <w:rPr>
          <w:b/>
          <w:color w:val="C00000"/>
          <w:sz w:val="28"/>
        </w:rPr>
      </w:pPr>
      <w:r w:rsidRPr="00D76923">
        <w:rPr>
          <w:b/>
          <w:color w:val="C00000"/>
          <w:sz w:val="28"/>
        </w:rPr>
        <w:t>мебель, ТСО</w:t>
      </w:r>
    </w:p>
    <w:tbl>
      <w:tblPr>
        <w:tblpPr w:leftFromText="180" w:rightFromText="180" w:vertAnchor="text" w:horzAnchor="margin" w:tblpX="846" w:tblpY="755"/>
        <w:tblW w:w="9988" w:type="dxa"/>
        <w:tblLook w:val="04A0" w:firstRow="1" w:lastRow="0" w:firstColumn="1" w:lastColumn="0" w:noHBand="0" w:noVBand="1"/>
      </w:tblPr>
      <w:tblGrid>
        <w:gridCol w:w="785"/>
        <w:gridCol w:w="3793"/>
        <w:gridCol w:w="22"/>
        <w:gridCol w:w="1464"/>
        <w:gridCol w:w="17"/>
        <w:gridCol w:w="1389"/>
        <w:gridCol w:w="17"/>
        <w:gridCol w:w="2484"/>
        <w:gridCol w:w="17"/>
      </w:tblGrid>
      <w:tr w:rsidR="002C247B" w:rsidRPr="00F95EAC" w:rsidTr="00223847">
        <w:trPr>
          <w:trHeight w:val="36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733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 xml:space="preserve">Наименование оборудования 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101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Ед. из.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По ГК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В наличии</w:t>
            </w: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Аккумуляторная</w:t>
            </w:r>
            <w:r w:rsidR="005501F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дрель-винтоверт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1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Набор бит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pStyle w:val="af7"/>
              <w:ind w:left="-108" w:right="-108"/>
              <w:rPr>
                <w:rFonts w:ascii="Times New Roman" w:hAnsi="Times New Roman"/>
                <w:b/>
                <w:szCs w:val="24"/>
              </w:rPr>
            </w:pPr>
            <w:r w:rsidRPr="00F95EAC">
              <w:rPr>
                <w:rFonts w:ascii="Times New Roman" w:hAnsi="Times New Roman"/>
                <w:b/>
                <w:szCs w:val="24"/>
              </w:rPr>
              <w:t>Набор сверл универсальный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tabs>
                <w:tab w:val="left" w:pos="1626"/>
              </w:tabs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Многофункциональный инструмент (мультитул)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pStyle w:val="af7"/>
              <w:ind w:left="-108" w:right="-108"/>
              <w:rPr>
                <w:rFonts w:ascii="Times New Roman" w:hAnsi="Times New Roman"/>
                <w:b/>
                <w:szCs w:val="24"/>
              </w:rPr>
            </w:pPr>
            <w:r w:rsidRPr="00F95EAC">
              <w:rPr>
                <w:rFonts w:ascii="Times New Roman" w:hAnsi="Times New Roman"/>
                <w:b/>
                <w:szCs w:val="24"/>
              </w:rPr>
              <w:t>Клеевой пистолет с комплектом</w:t>
            </w:r>
          </w:p>
          <w:p w:rsidR="002C247B" w:rsidRPr="00F95EAC" w:rsidRDefault="002C247B" w:rsidP="00223847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запасных стержней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Цифровой штангенциркуль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rPr>
          <w:trHeight w:val="37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Электролобзик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Конструктор для практико- 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rPr>
          <w:trHeight w:val="36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Ручной лобзик, 200мм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Ручной лобзик, 300мм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Канцелярские ножи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pStyle w:val="af7"/>
              <w:ind w:left="-108" w:right="-108"/>
              <w:rPr>
                <w:rFonts w:ascii="Times New Roman" w:hAnsi="Times New Roman"/>
                <w:b/>
                <w:szCs w:val="24"/>
              </w:rPr>
            </w:pPr>
            <w:r w:rsidRPr="00F95EAC">
              <w:rPr>
                <w:rFonts w:ascii="Times New Roman" w:hAnsi="Times New Roman"/>
                <w:b/>
                <w:szCs w:val="24"/>
              </w:rPr>
              <w:t>Набор пилок для</w:t>
            </w:r>
          </w:p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Лобзика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Комплект для обучения шахматам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Набор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pStyle w:val="af7"/>
              <w:ind w:left="-108" w:right="-108"/>
              <w:rPr>
                <w:rFonts w:ascii="Times New Roman" w:hAnsi="Times New Roman"/>
                <w:b/>
                <w:szCs w:val="24"/>
              </w:rPr>
            </w:pPr>
            <w:r w:rsidRPr="00F95EAC">
              <w:rPr>
                <w:rFonts w:ascii="Times New Roman" w:hAnsi="Times New Roman"/>
                <w:b/>
                <w:szCs w:val="24"/>
              </w:rPr>
              <w:t>Доска</w:t>
            </w:r>
          </w:p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Демонстрационная магнитная</w:t>
            </w:r>
          </w:p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Тренажёр-манекен для отработки сердечно- лёгочной реанимации</w:t>
            </w:r>
          </w:p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Комплект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pStyle w:val="af7"/>
              <w:ind w:left="-108" w:right="-108"/>
              <w:rPr>
                <w:rFonts w:ascii="Times New Roman" w:hAnsi="Times New Roman"/>
                <w:b/>
                <w:szCs w:val="24"/>
              </w:rPr>
            </w:pPr>
            <w:r w:rsidRPr="00F95EAC">
              <w:rPr>
                <w:rFonts w:ascii="Times New Roman" w:hAnsi="Times New Roman"/>
                <w:b/>
                <w:szCs w:val="24"/>
              </w:rPr>
              <w:t xml:space="preserve">Тренажёр-манекен для отработки приемов удаления инородного тела из </w:t>
            </w:r>
            <w:r w:rsidRPr="00F95EAC">
              <w:rPr>
                <w:rFonts w:ascii="Times New Roman" w:hAnsi="Times New Roman"/>
                <w:b/>
                <w:szCs w:val="24"/>
              </w:rPr>
              <w:lastRenderedPageBreak/>
              <w:t>верхних</w:t>
            </w:r>
          </w:p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дыхательных путей</w:t>
            </w:r>
          </w:p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Комплект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pStyle w:val="af7"/>
              <w:ind w:left="-108" w:right="-108"/>
              <w:rPr>
                <w:rFonts w:ascii="Times New Roman" w:hAnsi="Times New Roman"/>
                <w:b/>
                <w:szCs w:val="24"/>
              </w:rPr>
            </w:pPr>
            <w:r w:rsidRPr="00F95EAC">
              <w:rPr>
                <w:rFonts w:ascii="Times New Roman" w:hAnsi="Times New Roman"/>
                <w:b/>
                <w:szCs w:val="24"/>
              </w:rPr>
              <w:t>Набор имитаторов травм и</w:t>
            </w:r>
          </w:p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Поражений</w:t>
            </w:r>
          </w:p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Комплект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pStyle w:val="af7"/>
              <w:ind w:left="-108" w:right="-108"/>
              <w:rPr>
                <w:rFonts w:ascii="Times New Roman" w:hAnsi="Times New Roman"/>
                <w:b/>
                <w:szCs w:val="24"/>
              </w:rPr>
            </w:pPr>
            <w:r w:rsidRPr="00F95EAC">
              <w:rPr>
                <w:rFonts w:ascii="Times New Roman" w:hAnsi="Times New Roman"/>
                <w:b/>
                <w:szCs w:val="24"/>
              </w:rPr>
              <w:t>Шина лестничная</w:t>
            </w:r>
          </w:p>
          <w:p w:rsidR="002C247B" w:rsidRPr="00F95EAC" w:rsidRDefault="002C247B" w:rsidP="00223847">
            <w:pPr>
              <w:pStyle w:val="af7"/>
              <w:ind w:left="-108"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Комплект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pStyle w:val="af7"/>
              <w:ind w:left="-108" w:right="-108"/>
              <w:rPr>
                <w:rFonts w:ascii="Times New Roman" w:hAnsi="Times New Roman"/>
                <w:b/>
                <w:szCs w:val="24"/>
              </w:rPr>
            </w:pPr>
            <w:r w:rsidRPr="00F95EAC">
              <w:rPr>
                <w:rFonts w:ascii="Times New Roman" w:hAnsi="Times New Roman"/>
                <w:b/>
                <w:szCs w:val="24"/>
              </w:rPr>
              <w:t xml:space="preserve">Воротник шейный </w:t>
            </w:r>
          </w:p>
          <w:p w:rsidR="002C247B" w:rsidRPr="00F95EAC" w:rsidRDefault="002C247B" w:rsidP="00223847">
            <w:pPr>
              <w:pStyle w:val="af7"/>
              <w:ind w:left="-108" w:right="-10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Комплект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rPr>
          <w:gridAfter w:val="1"/>
          <w:wAfter w:w="17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pStyle w:val="af8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20         </w:t>
            </w:r>
          </w:p>
          <w:p w:rsidR="002C247B" w:rsidRPr="00F95EAC" w:rsidRDefault="002C247B" w:rsidP="00223847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pStyle w:val="af8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2"/>
                <w:szCs w:val="24"/>
              </w:rPr>
              <w:t>Пластик для 3д-Принтера</w:t>
            </w:r>
          </w:p>
          <w:p w:rsidR="002C247B" w:rsidRPr="00F95EAC" w:rsidRDefault="002C247B" w:rsidP="00223847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Товарный знак -  Россия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1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rPr>
          <w:gridAfter w:val="1"/>
          <w:wAfter w:w="17" w:type="dxa"/>
          <w:trHeight w:val="36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right="-108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Наименование  ( мебель )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101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Ед. из.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По ГК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В наличии</w:t>
            </w:r>
          </w:p>
        </w:tc>
      </w:tr>
      <w:tr w:rsidR="002C247B" w:rsidRPr="00F95EAC" w:rsidTr="00223847">
        <w:trPr>
          <w:gridAfter w:val="1"/>
          <w:wAfter w:w="17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8557A4" w:rsidP="00223847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26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15"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Круглый стол 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1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rPr>
          <w:gridAfter w:val="1"/>
          <w:wAfter w:w="17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8557A4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15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Мягкий пуф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8557A4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rPr>
          <w:gridAfter w:val="1"/>
          <w:wAfter w:w="17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8557A4" w:rsidP="00223847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Табурет к шахматному столу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rPr>
          <w:gridAfter w:val="1"/>
          <w:wAfter w:w="17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8557A4" w:rsidP="00223847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29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Шахматный стол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rPr>
          <w:gridAfter w:val="1"/>
          <w:wAfter w:w="17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8557A4" w:rsidP="00223847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ИЗО стул черный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36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rPr>
          <w:gridAfter w:val="1"/>
          <w:wAfter w:w="17" w:type="dxa"/>
          <w:trHeight w:val="53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8557A4" w:rsidP="00223847">
            <w:pPr>
              <w:ind w:right="-108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31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right="-108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Наименование медиазоны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101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Ед. из.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По ГК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В наличии</w:t>
            </w:r>
          </w:p>
        </w:tc>
      </w:tr>
      <w:tr w:rsidR="002C247B" w:rsidRPr="00F95EAC" w:rsidTr="00223847">
        <w:trPr>
          <w:gridAfter w:val="1"/>
          <w:wAfter w:w="17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8557A4" w:rsidP="00223847">
            <w:pPr>
              <w:suppressAutoHyphens/>
              <w:ind w:left="-108"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32</w:t>
            </w:r>
          </w:p>
          <w:p w:rsidR="002C247B" w:rsidRPr="00F95EAC" w:rsidRDefault="002C247B" w:rsidP="00223847">
            <w:pPr>
              <w:suppressAutoHyphens/>
              <w:ind w:left="-108"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C247B" w:rsidRPr="00F95EAC" w:rsidRDefault="002C247B" w:rsidP="00223847">
            <w:pPr>
              <w:suppressAutoHyphens/>
              <w:ind w:left="-108"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Фотограмметрическое</w:t>
            </w:r>
            <w:r w:rsidR="002F5C6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</w:t>
            </w:r>
          </w:p>
          <w:p w:rsidR="002C247B" w:rsidRPr="00F95EAC" w:rsidRDefault="002C247B" w:rsidP="00223847">
            <w:pPr>
              <w:suppressAutoHyphens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Товарный знак отсутствует</w:t>
            </w:r>
          </w:p>
          <w:p w:rsidR="002C247B" w:rsidRPr="00F95EAC" w:rsidRDefault="002C247B" w:rsidP="00223847">
            <w:pPr>
              <w:suppressAutoHyphens/>
              <w:ind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Страна – Россия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Шт.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11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</w:rPr>
              <w:t>отсутствует</w:t>
            </w:r>
          </w:p>
        </w:tc>
      </w:tr>
      <w:tr w:rsidR="002C247B" w:rsidRPr="00F95EAC" w:rsidTr="00223847">
        <w:trPr>
          <w:gridAfter w:val="1"/>
          <w:wAfter w:w="17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ind w:left="-108"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ind w:left="-108" w:right="369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suppressAutoHyphens/>
              <w:spacing w:before="1"/>
              <w:ind w:right="1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247B" w:rsidRPr="00F95EAC" w:rsidTr="00223847">
        <w:trPr>
          <w:gridAfter w:val="1"/>
          <w:wAfter w:w="17" w:type="dxa"/>
          <w:trHeight w:val="36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247B" w:rsidRPr="00F95EAC" w:rsidRDefault="002C247B" w:rsidP="0022384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Наименование цифровое.</w:t>
            </w:r>
            <w:r w:rsidR="008557A4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 xml:space="preserve"> </w:t>
            </w: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информационное</w:t>
            </w:r>
          </w:p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 xml:space="preserve">оборудование 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101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Ед. из.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По ГК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F95EAC" w:rsidRDefault="002C247B" w:rsidP="00223847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F95EAC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В наличии</w:t>
            </w:r>
          </w:p>
        </w:tc>
      </w:tr>
    </w:tbl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7A4" w:rsidRDefault="008557A4" w:rsidP="002C2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47B" w:rsidRPr="00357F9A" w:rsidRDefault="002C247B" w:rsidP="00AA51A4">
      <w:pPr>
        <w:tabs>
          <w:tab w:val="left" w:pos="4905"/>
        </w:tabs>
        <w:rPr>
          <w:rFonts w:ascii="Times New Roman" w:hAnsi="Times New Roman" w:cs="Times New Roman"/>
          <w:b/>
          <w:sz w:val="32"/>
          <w:szCs w:val="32"/>
        </w:rPr>
      </w:pPr>
    </w:p>
    <w:p w:rsidR="002C247B" w:rsidRPr="00357F9A" w:rsidRDefault="002C247B" w:rsidP="002C247B">
      <w:pPr>
        <w:rPr>
          <w:rFonts w:ascii="Times New Roman" w:hAnsi="Times New Roman" w:cs="Times New Roman"/>
          <w:b/>
          <w:sz w:val="32"/>
          <w:szCs w:val="32"/>
        </w:rPr>
      </w:pPr>
    </w:p>
    <w:p w:rsidR="002F5C63" w:rsidRDefault="002F5C63" w:rsidP="00AA51A4">
      <w:pPr>
        <w:rPr>
          <w:rFonts w:ascii="Times New Roman" w:hAnsi="Times New Roman" w:cs="Times New Roman"/>
          <w:b/>
          <w:sz w:val="32"/>
          <w:szCs w:val="26"/>
        </w:rPr>
      </w:pPr>
    </w:p>
    <w:p w:rsidR="001D681D" w:rsidRPr="002F5C63" w:rsidRDefault="002C247B" w:rsidP="002F5C63">
      <w:pPr>
        <w:jc w:val="center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sz w:val="32"/>
          <w:szCs w:val="26"/>
        </w:rPr>
        <w:t>КАБИНЕТ  «ПРОЕКТНАЯ ДЕЯТЕЛЬНОСТЬ</w:t>
      </w:r>
    </w:p>
    <w:p w:rsidR="001D681D" w:rsidRDefault="00AA51A4" w:rsidP="001D681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113030</wp:posOffset>
            </wp:positionV>
            <wp:extent cx="5429250" cy="4076700"/>
            <wp:effectExtent l="19050" t="0" r="0" b="0"/>
            <wp:wrapSquare wrapText="bothSides"/>
            <wp:docPr id="3" name="Рисунок 1" descr="D:\скачченное\aa9496fa-722f-4521-9036-423449e41a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ченное\aa9496fa-722f-4521-9036-423449e41a4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C63" w:rsidRDefault="00AA51A4" w:rsidP="00AA51A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2F5C63" w:rsidRDefault="002F5C63" w:rsidP="001D681D">
      <w:pPr>
        <w:rPr>
          <w:rFonts w:ascii="Times New Roman" w:hAnsi="Times New Roman" w:cs="Times New Roman"/>
          <w:b/>
          <w:sz w:val="26"/>
          <w:szCs w:val="26"/>
        </w:rPr>
      </w:pPr>
    </w:p>
    <w:p w:rsidR="002F5C63" w:rsidRDefault="002F5C63" w:rsidP="001D681D">
      <w:pPr>
        <w:rPr>
          <w:rFonts w:ascii="Times New Roman" w:hAnsi="Times New Roman" w:cs="Times New Roman"/>
          <w:b/>
          <w:sz w:val="26"/>
          <w:szCs w:val="26"/>
        </w:rPr>
      </w:pPr>
    </w:p>
    <w:p w:rsidR="002F5C63" w:rsidRDefault="002F5C63" w:rsidP="001D681D">
      <w:pPr>
        <w:rPr>
          <w:rFonts w:ascii="Times New Roman" w:hAnsi="Times New Roman" w:cs="Times New Roman"/>
          <w:b/>
          <w:sz w:val="26"/>
          <w:szCs w:val="26"/>
        </w:rPr>
      </w:pPr>
    </w:p>
    <w:p w:rsidR="002F5C63" w:rsidRDefault="002F5C63" w:rsidP="001D681D">
      <w:pPr>
        <w:rPr>
          <w:rFonts w:ascii="Times New Roman" w:hAnsi="Times New Roman" w:cs="Times New Roman"/>
          <w:b/>
          <w:sz w:val="26"/>
          <w:szCs w:val="26"/>
        </w:rPr>
      </w:pPr>
    </w:p>
    <w:p w:rsidR="002F5C63" w:rsidRDefault="002F5C63" w:rsidP="001D681D">
      <w:pPr>
        <w:rPr>
          <w:rFonts w:ascii="Times New Roman" w:hAnsi="Times New Roman" w:cs="Times New Roman"/>
          <w:b/>
          <w:sz w:val="26"/>
          <w:szCs w:val="26"/>
        </w:rPr>
      </w:pPr>
    </w:p>
    <w:p w:rsidR="002F5C63" w:rsidRDefault="002F5C63" w:rsidP="001D681D">
      <w:pPr>
        <w:rPr>
          <w:rFonts w:ascii="Times New Roman" w:hAnsi="Times New Roman" w:cs="Times New Roman"/>
          <w:b/>
          <w:sz w:val="26"/>
          <w:szCs w:val="26"/>
        </w:rPr>
      </w:pPr>
    </w:p>
    <w:p w:rsidR="002F5C63" w:rsidRDefault="002F5C63" w:rsidP="001D681D">
      <w:pPr>
        <w:rPr>
          <w:rFonts w:ascii="Times New Roman" w:hAnsi="Times New Roman" w:cs="Times New Roman"/>
          <w:b/>
          <w:sz w:val="26"/>
          <w:szCs w:val="26"/>
        </w:rPr>
      </w:pPr>
    </w:p>
    <w:p w:rsidR="002F5C63" w:rsidRDefault="002F5C63" w:rsidP="001D681D">
      <w:pPr>
        <w:rPr>
          <w:rFonts w:ascii="Times New Roman" w:hAnsi="Times New Roman" w:cs="Times New Roman"/>
          <w:b/>
          <w:sz w:val="26"/>
          <w:szCs w:val="26"/>
        </w:rPr>
      </w:pPr>
    </w:p>
    <w:p w:rsidR="002F5C63" w:rsidRDefault="002F5C63" w:rsidP="001D681D">
      <w:pPr>
        <w:rPr>
          <w:rFonts w:ascii="Times New Roman" w:hAnsi="Times New Roman" w:cs="Times New Roman"/>
          <w:b/>
          <w:sz w:val="26"/>
          <w:szCs w:val="26"/>
        </w:rPr>
      </w:pPr>
    </w:p>
    <w:p w:rsidR="002F5C63" w:rsidRPr="00357F9A" w:rsidRDefault="002F5C63" w:rsidP="001D681D">
      <w:pPr>
        <w:rPr>
          <w:rFonts w:ascii="Times New Roman" w:hAnsi="Times New Roman" w:cs="Times New Roman"/>
          <w:b/>
          <w:sz w:val="26"/>
          <w:szCs w:val="26"/>
        </w:rPr>
      </w:pPr>
    </w:p>
    <w:p w:rsidR="00AA51A4" w:rsidRDefault="00AA51A4" w:rsidP="002C247B">
      <w:pPr>
        <w:ind w:left="2000"/>
        <w:rPr>
          <w:rFonts w:ascii="Times New Roman" w:hAnsi="Times New Roman" w:cs="Times New Roman"/>
          <w:b/>
          <w:sz w:val="32"/>
          <w:szCs w:val="32"/>
        </w:rPr>
      </w:pPr>
    </w:p>
    <w:p w:rsidR="002C247B" w:rsidRPr="00AA51A4" w:rsidRDefault="001D681D" w:rsidP="002C247B">
      <w:pPr>
        <w:ind w:left="200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51A4">
        <w:rPr>
          <w:rFonts w:ascii="Times New Roman" w:hAnsi="Times New Roman" w:cs="Times New Roman"/>
          <w:b/>
          <w:color w:val="FF0000"/>
          <w:sz w:val="32"/>
          <w:szCs w:val="32"/>
        </w:rPr>
        <w:t>План работы кабинета на 2020 -2021</w:t>
      </w:r>
      <w:r w:rsidR="002C247B" w:rsidRPr="00AA51A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год.</w:t>
      </w:r>
    </w:p>
    <w:tbl>
      <w:tblPr>
        <w:tblW w:w="8880" w:type="dxa"/>
        <w:tblInd w:w="2000" w:type="dxa"/>
        <w:tblLook w:val="04A0" w:firstRow="1" w:lastRow="0" w:firstColumn="1" w:lastColumn="0" w:noHBand="0" w:noVBand="1"/>
      </w:tblPr>
      <w:tblGrid>
        <w:gridCol w:w="443"/>
        <w:gridCol w:w="7026"/>
        <w:gridCol w:w="1411"/>
      </w:tblGrid>
      <w:tr w:rsidR="002C247B" w:rsidRPr="00357F9A" w:rsidTr="002C247B">
        <w:tc>
          <w:tcPr>
            <w:tcW w:w="443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lastRenderedPageBreak/>
              <w:t>№</w:t>
            </w:r>
          </w:p>
        </w:tc>
        <w:tc>
          <w:tcPr>
            <w:tcW w:w="7026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что планируется</w:t>
            </w:r>
          </w:p>
        </w:tc>
        <w:tc>
          <w:tcPr>
            <w:tcW w:w="1411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</w:tr>
      <w:tr w:rsidR="002C247B" w:rsidRPr="00357F9A" w:rsidTr="002C247B">
        <w:tc>
          <w:tcPr>
            <w:tcW w:w="443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Подготовка кабинета к новому учебному году</w:t>
            </w:r>
          </w:p>
        </w:tc>
        <w:tc>
          <w:tcPr>
            <w:tcW w:w="1411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Июль</w:t>
            </w:r>
          </w:p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Август </w:t>
            </w:r>
          </w:p>
        </w:tc>
      </w:tr>
      <w:tr w:rsidR="002C247B" w:rsidRPr="00357F9A" w:rsidTr="002C247B">
        <w:tc>
          <w:tcPr>
            <w:tcW w:w="443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Составление плана работы на год</w:t>
            </w:r>
          </w:p>
        </w:tc>
        <w:tc>
          <w:tcPr>
            <w:tcW w:w="1411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Август </w:t>
            </w:r>
          </w:p>
        </w:tc>
      </w:tr>
      <w:tr w:rsidR="002C247B" w:rsidRPr="00357F9A" w:rsidTr="002C247B">
        <w:tc>
          <w:tcPr>
            <w:tcW w:w="443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26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Изготовление картотеки учебного оборудования</w:t>
            </w:r>
          </w:p>
        </w:tc>
        <w:tc>
          <w:tcPr>
            <w:tcW w:w="1411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</w:tr>
      <w:tr w:rsidR="002C247B" w:rsidRPr="00357F9A" w:rsidTr="002C247B">
        <w:tc>
          <w:tcPr>
            <w:tcW w:w="443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26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Оформление паспорта кабинета </w:t>
            </w:r>
          </w:p>
        </w:tc>
        <w:tc>
          <w:tcPr>
            <w:tcW w:w="1411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Октябрь </w:t>
            </w:r>
          </w:p>
        </w:tc>
      </w:tr>
      <w:tr w:rsidR="002C247B" w:rsidRPr="00357F9A" w:rsidTr="002C247B">
        <w:tc>
          <w:tcPr>
            <w:tcW w:w="443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26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Разработка наглядной документации кабинета в соответствии с Санитарными нормами и правилами (проветривание, пожарная безопасность)</w:t>
            </w:r>
          </w:p>
        </w:tc>
        <w:tc>
          <w:tcPr>
            <w:tcW w:w="1411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Октябрь </w:t>
            </w:r>
          </w:p>
        </w:tc>
      </w:tr>
      <w:tr w:rsidR="002C247B" w:rsidRPr="00357F9A" w:rsidTr="002C247B">
        <w:tc>
          <w:tcPr>
            <w:tcW w:w="443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26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Обновление информации на информационном стенде </w:t>
            </w:r>
          </w:p>
        </w:tc>
        <w:tc>
          <w:tcPr>
            <w:tcW w:w="1411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В течение года </w:t>
            </w:r>
          </w:p>
        </w:tc>
      </w:tr>
      <w:tr w:rsidR="002C247B" w:rsidRPr="00357F9A" w:rsidTr="002C247B">
        <w:tc>
          <w:tcPr>
            <w:tcW w:w="443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26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Обновление дидактического материала в соответствие с программой</w:t>
            </w:r>
          </w:p>
        </w:tc>
        <w:tc>
          <w:tcPr>
            <w:tcW w:w="1411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В точение года </w:t>
            </w:r>
          </w:p>
        </w:tc>
      </w:tr>
      <w:tr w:rsidR="002C247B" w:rsidRPr="00357F9A" w:rsidTr="002C247B">
        <w:tc>
          <w:tcPr>
            <w:tcW w:w="443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26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Подведение итогов работы кабинета</w:t>
            </w:r>
          </w:p>
        </w:tc>
        <w:tc>
          <w:tcPr>
            <w:tcW w:w="1411" w:type="dxa"/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Июнь </w:t>
            </w:r>
          </w:p>
        </w:tc>
      </w:tr>
    </w:tbl>
    <w:p w:rsidR="002C247B" w:rsidRPr="00357F9A" w:rsidRDefault="002C247B" w:rsidP="002C247B">
      <w:pPr>
        <w:spacing w:line="36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C247B" w:rsidRPr="00357F9A" w:rsidRDefault="002C247B" w:rsidP="002C247B">
      <w:pPr>
        <w:spacing w:line="36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7F9A">
        <w:rPr>
          <w:rFonts w:ascii="Times New Roman" w:hAnsi="Times New Roman" w:cs="Times New Roman"/>
          <w:b/>
          <w:caps/>
          <w:sz w:val="28"/>
          <w:szCs w:val="28"/>
        </w:rPr>
        <w:t>Требования к освещению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Основной поток естественного света должен быть слева. Не допускается направление основного потока справа, сзади и спереди работающего. Солнечные лучи и блески не должны попадать в поле зрения учащихся.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Помещения кабинета информатики должны иметь естественное или искусственное освещение с ориентацией окон – на север или северо-восток. Светильники не должны отражаться на экране ПК.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Нельзя окрашивать стены, расположенные напротив экранов мониторов краской темных тонов. Поверхности рабочих столов должны быть цвета натурального дерева, голубого, светло-зеленого, светло-серого цвета, поверхность столов должна быть матовой. На окна монтируются жалюзи, по цвету гармонирующие с окраской стен. 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</w:p>
    <w:p w:rsidR="00BA2516" w:rsidRDefault="00BA2516" w:rsidP="002C247B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</w:p>
    <w:p w:rsidR="001D681D" w:rsidRDefault="001D681D" w:rsidP="002C247B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</w:p>
    <w:p w:rsidR="001D681D" w:rsidRDefault="001D681D" w:rsidP="00326C7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t>Виды освещения, допускаемые в кабинете информатики:</w:t>
      </w:r>
    </w:p>
    <w:p w:rsidR="002C247B" w:rsidRPr="00357F9A" w:rsidRDefault="002C247B" w:rsidP="002C24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lastRenderedPageBreak/>
        <w:t>Общее люминесцентное освещение и зашторенные окна – когда мониторы располагаются по периметру помещения и при центральной расстановке в 2 ряда;</w:t>
      </w:r>
    </w:p>
    <w:p w:rsidR="002C247B" w:rsidRPr="00357F9A" w:rsidRDefault="002C247B" w:rsidP="002C24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Совмещенное освещение (естественное + искусственное) только при 1-3 рядном расположении рабочих мест, когда экран и поверхность рабочего стола находятся перпендикулярно светонесущим лучам;</w:t>
      </w:r>
    </w:p>
    <w:p w:rsidR="002C247B" w:rsidRPr="00357F9A" w:rsidRDefault="002C247B" w:rsidP="002C24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Естественное освещение – при расположении рабочих мест в один ряд по длине на расстоянии 0,8 – 1 м от стены с оконными проемами, когда экран находится перпендикулярно этой стене.</w:t>
      </w:r>
    </w:p>
    <w:p w:rsidR="002C247B" w:rsidRPr="00357F9A" w:rsidRDefault="002C247B" w:rsidP="00326C72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</w:p>
    <w:p w:rsidR="002C247B" w:rsidRPr="001D681D" w:rsidRDefault="002C247B" w:rsidP="001D681D">
      <w:pPr>
        <w:spacing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t>Нормирование уровней освещенности:</w:t>
      </w:r>
    </w:p>
    <w:tbl>
      <w:tblPr>
        <w:tblW w:w="8191" w:type="dxa"/>
        <w:tblInd w:w="918" w:type="dxa"/>
        <w:tblLook w:val="0000" w:firstRow="0" w:lastRow="0" w:firstColumn="0" w:lastColumn="0" w:noHBand="0" w:noVBand="0"/>
      </w:tblPr>
      <w:tblGrid>
        <w:gridCol w:w="1889"/>
        <w:gridCol w:w="2341"/>
        <w:gridCol w:w="1978"/>
        <w:gridCol w:w="1983"/>
      </w:tblGrid>
      <w:tr w:rsidR="002C247B" w:rsidRPr="00357F9A" w:rsidTr="002C247B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Характер</w:t>
            </w:r>
          </w:p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Рабочая поверхность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Плоскость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Освещенность ЛК, не менее</w:t>
            </w:r>
          </w:p>
        </w:tc>
      </w:tr>
      <w:tr w:rsidR="002C247B" w:rsidRPr="00357F9A" w:rsidTr="002C247B">
        <w:trPr>
          <w:cantSplit/>
          <w:trHeight w:val="484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Работа на ПК (учебные занятия, практика)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Экран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200-300</w:t>
            </w:r>
          </w:p>
        </w:tc>
      </w:tr>
      <w:tr w:rsidR="002C247B" w:rsidRPr="00357F9A" w:rsidTr="002C247B">
        <w:trPr>
          <w:cantSplit/>
          <w:trHeight w:val="48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Клавиатура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400-500</w:t>
            </w:r>
          </w:p>
        </w:tc>
      </w:tr>
      <w:tr w:rsidR="002C247B" w:rsidRPr="00357F9A" w:rsidTr="002C247B">
        <w:trPr>
          <w:cantSplit/>
          <w:trHeight w:val="48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Стол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400-700</w:t>
            </w:r>
          </w:p>
        </w:tc>
      </w:tr>
      <w:tr w:rsidR="002C247B" w:rsidRPr="00357F9A" w:rsidTr="002C247B">
        <w:trPr>
          <w:cantSplit/>
          <w:trHeight w:val="48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Классная доска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400-500</w:t>
            </w:r>
          </w:p>
        </w:tc>
      </w:tr>
    </w:tbl>
    <w:p w:rsidR="002C247B" w:rsidRPr="00357F9A" w:rsidRDefault="002C247B" w:rsidP="002C247B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2C247B" w:rsidRPr="00357F9A" w:rsidRDefault="002C247B" w:rsidP="002C247B">
      <w:pPr>
        <w:spacing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C247B" w:rsidRPr="00357F9A" w:rsidRDefault="002C247B" w:rsidP="001D681D">
      <w:pPr>
        <w:spacing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7F9A">
        <w:rPr>
          <w:rFonts w:ascii="Times New Roman" w:hAnsi="Times New Roman" w:cs="Times New Roman"/>
          <w:b/>
          <w:caps/>
          <w:sz w:val="28"/>
          <w:szCs w:val="28"/>
        </w:rPr>
        <w:t>Требования к режимам учебных занятий с использованием ПК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Длительность работы за видеотерминалами определяется характеристиками видеотерминала, возрастом учащихся, временем начала работы, длительностью перемен, организацией рабочего места, событием правильной посадки и не должна превышать (для видеотерминалов с размером светящейся точки в центре экрана не менее </w:t>
      </w:r>
      <w:r w:rsidRPr="00357F9A">
        <w:rPr>
          <w:rFonts w:ascii="Times New Roman" w:hAnsi="Times New Roman" w:cs="Times New Roman"/>
          <w:b/>
          <w:sz w:val="28"/>
        </w:rPr>
        <w:t>0,4мм</w:t>
      </w:r>
      <w:r w:rsidRPr="00357F9A">
        <w:rPr>
          <w:rFonts w:ascii="Times New Roman" w:hAnsi="Times New Roman" w:cs="Times New Roman"/>
          <w:sz w:val="28"/>
        </w:rPr>
        <w:t>):</w:t>
      </w:r>
    </w:p>
    <w:p w:rsidR="002C247B" w:rsidRPr="00357F9A" w:rsidRDefault="00BA2516" w:rsidP="002C24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учащихся 5 классов</w:t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="002C247B" w:rsidRPr="00357F9A">
        <w:rPr>
          <w:rFonts w:ascii="Times New Roman" w:hAnsi="Times New Roman" w:cs="Times New Roman"/>
          <w:sz w:val="28"/>
        </w:rPr>
        <w:t xml:space="preserve">       - </w:t>
      </w:r>
      <w:r w:rsidR="002C247B" w:rsidRPr="00357F9A">
        <w:rPr>
          <w:rFonts w:ascii="Times New Roman" w:hAnsi="Times New Roman" w:cs="Times New Roman"/>
          <w:b/>
          <w:sz w:val="28"/>
        </w:rPr>
        <w:t>15 мин</w:t>
      </w:r>
      <w:r w:rsidR="002C247B" w:rsidRPr="00357F9A">
        <w:rPr>
          <w:rFonts w:ascii="Times New Roman" w:hAnsi="Times New Roman" w:cs="Times New Roman"/>
          <w:sz w:val="28"/>
        </w:rPr>
        <w:t>;</w:t>
      </w:r>
    </w:p>
    <w:p w:rsidR="002C247B" w:rsidRPr="00357F9A" w:rsidRDefault="002C247B" w:rsidP="002C24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для учащихся 6-7 классов </w:t>
      </w:r>
      <w:r w:rsidRPr="00357F9A">
        <w:rPr>
          <w:rFonts w:ascii="Times New Roman" w:hAnsi="Times New Roman" w:cs="Times New Roman"/>
          <w:sz w:val="28"/>
        </w:rPr>
        <w:tab/>
      </w:r>
      <w:r w:rsidRPr="00357F9A">
        <w:rPr>
          <w:rFonts w:ascii="Times New Roman" w:hAnsi="Times New Roman" w:cs="Times New Roman"/>
          <w:sz w:val="28"/>
        </w:rPr>
        <w:tab/>
        <w:t xml:space="preserve"> - </w:t>
      </w:r>
      <w:r w:rsidRPr="00357F9A">
        <w:rPr>
          <w:rFonts w:ascii="Times New Roman" w:hAnsi="Times New Roman" w:cs="Times New Roman"/>
          <w:b/>
          <w:sz w:val="28"/>
        </w:rPr>
        <w:t>20 мин</w:t>
      </w:r>
      <w:r w:rsidRPr="00357F9A">
        <w:rPr>
          <w:rFonts w:ascii="Times New Roman" w:hAnsi="Times New Roman" w:cs="Times New Roman"/>
          <w:sz w:val="28"/>
        </w:rPr>
        <w:t>;</w:t>
      </w:r>
    </w:p>
    <w:p w:rsidR="002C247B" w:rsidRPr="00357F9A" w:rsidRDefault="002C247B" w:rsidP="002C24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для учащихся 8-9 классов </w:t>
      </w:r>
      <w:r w:rsidRPr="00357F9A">
        <w:rPr>
          <w:rFonts w:ascii="Times New Roman" w:hAnsi="Times New Roman" w:cs="Times New Roman"/>
          <w:sz w:val="28"/>
        </w:rPr>
        <w:tab/>
      </w:r>
      <w:r w:rsidRPr="00357F9A">
        <w:rPr>
          <w:rFonts w:ascii="Times New Roman" w:hAnsi="Times New Roman" w:cs="Times New Roman"/>
          <w:sz w:val="28"/>
        </w:rPr>
        <w:tab/>
        <w:t xml:space="preserve"> - </w:t>
      </w:r>
      <w:r w:rsidRPr="00357F9A">
        <w:rPr>
          <w:rFonts w:ascii="Times New Roman" w:hAnsi="Times New Roman" w:cs="Times New Roman"/>
          <w:b/>
          <w:sz w:val="28"/>
        </w:rPr>
        <w:t>25 мин</w:t>
      </w:r>
      <w:r w:rsidRPr="00357F9A">
        <w:rPr>
          <w:rFonts w:ascii="Times New Roman" w:hAnsi="Times New Roman" w:cs="Times New Roman"/>
          <w:sz w:val="28"/>
        </w:rPr>
        <w:t>;</w:t>
      </w:r>
    </w:p>
    <w:p w:rsidR="00733915" w:rsidRDefault="002C247B" w:rsidP="002C24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для учащихся 10-11 классов при двух уроках подряд на первом из них – </w:t>
      </w:r>
      <w:r w:rsidRPr="00357F9A">
        <w:rPr>
          <w:rFonts w:ascii="Times New Roman" w:hAnsi="Times New Roman" w:cs="Times New Roman"/>
          <w:b/>
          <w:sz w:val="28"/>
        </w:rPr>
        <w:t>30 мин</w:t>
      </w:r>
      <w:r w:rsidRPr="00357F9A">
        <w:rPr>
          <w:rFonts w:ascii="Times New Roman" w:hAnsi="Times New Roman" w:cs="Times New Roman"/>
          <w:sz w:val="28"/>
        </w:rPr>
        <w:t>,</w:t>
      </w:r>
    </w:p>
    <w:p w:rsidR="002C247B" w:rsidRPr="00357F9A" w:rsidRDefault="002C247B" w:rsidP="002C24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 на втором – </w:t>
      </w:r>
      <w:r w:rsidRPr="00357F9A">
        <w:rPr>
          <w:rFonts w:ascii="Times New Roman" w:hAnsi="Times New Roman" w:cs="Times New Roman"/>
          <w:b/>
          <w:sz w:val="28"/>
        </w:rPr>
        <w:t>20 мин</w:t>
      </w:r>
      <w:r w:rsidRPr="00357F9A">
        <w:rPr>
          <w:rFonts w:ascii="Times New Roman" w:hAnsi="Times New Roman" w:cs="Times New Roman"/>
          <w:sz w:val="28"/>
        </w:rPr>
        <w:t>.</w:t>
      </w:r>
    </w:p>
    <w:p w:rsidR="00733915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Длительность работы (для видеотерминалов с размером светящейся точки в 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центре экрана до </w:t>
      </w:r>
      <w:r w:rsidRPr="00357F9A">
        <w:rPr>
          <w:rFonts w:ascii="Times New Roman" w:hAnsi="Times New Roman" w:cs="Times New Roman"/>
          <w:b/>
          <w:sz w:val="28"/>
        </w:rPr>
        <w:t>0,5мм</w:t>
      </w:r>
      <w:r w:rsidRPr="00357F9A">
        <w:rPr>
          <w:rFonts w:ascii="Times New Roman" w:hAnsi="Times New Roman" w:cs="Times New Roman"/>
          <w:sz w:val="28"/>
        </w:rPr>
        <w:t xml:space="preserve">) уменьшается на </w:t>
      </w:r>
      <w:r w:rsidRPr="00357F9A">
        <w:rPr>
          <w:rFonts w:ascii="Times New Roman" w:hAnsi="Times New Roman" w:cs="Times New Roman"/>
          <w:b/>
          <w:sz w:val="28"/>
        </w:rPr>
        <w:t>30%:</w:t>
      </w:r>
    </w:p>
    <w:p w:rsidR="002C247B" w:rsidRPr="00357F9A" w:rsidRDefault="00BA2516" w:rsidP="002C24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учащихся 5 классов          </w:t>
      </w:r>
      <w:r w:rsidR="002C247B" w:rsidRPr="00357F9A">
        <w:rPr>
          <w:rFonts w:ascii="Times New Roman" w:hAnsi="Times New Roman" w:cs="Times New Roman"/>
          <w:sz w:val="28"/>
        </w:rPr>
        <w:t xml:space="preserve">    - </w:t>
      </w:r>
      <w:r w:rsidR="002C247B" w:rsidRPr="00357F9A">
        <w:rPr>
          <w:rFonts w:ascii="Times New Roman" w:hAnsi="Times New Roman" w:cs="Times New Roman"/>
          <w:b/>
          <w:sz w:val="28"/>
        </w:rPr>
        <w:t>10 мин</w:t>
      </w:r>
      <w:r w:rsidR="002C247B" w:rsidRPr="00357F9A">
        <w:rPr>
          <w:rFonts w:ascii="Times New Roman" w:hAnsi="Times New Roman" w:cs="Times New Roman"/>
          <w:sz w:val="28"/>
        </w:rPr>
        <w:t>;</w:t>
      </w:r>
    </w:p>
    <w:p w:rsidR="002C247B" w:rsidRPr="00357F9A" w:rsidRDefault="002C247B" w:rsidP="002C24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для учащихся 6-7 классов </w:t>
      </w:r>
      <w:r w:rsidRPr="00357F9A">
        <w:rPr>
          <w:rFonts w:ascii="Times New Roman" w:hAnsi="Times New Roman" w:cs="Times New Roman"/>
          <w:sz w:val="28"/>
        </w:rPr>
        <w:tab/>
      </w:r>
      <w:r w:rsidRPr="00357F9A">
        <w:rPr>
          <w:rFonts w:ascii="Times New Roman" w:hAnsi="Times New Roman" w:cs="Times New Roman"/>
          <w:sz w:val="28"/>
        </w:rPr>
        <w:tab/>
        <w:t xml:space="preserve">- </w:t>
      </w:r>
      <w:r w:rsidRPr="00357F9A">
        <w:rPr>
          <w:rFonts w:ascii="Times New Roman" w:hAnsi="Times New Roman" w:cs="Times New Roman"/>
          <w:b/>
          <w:sz w:val="28"/>
        </w:rPr>
        <w:t>15 мин</w:t>
      </w:r>
      <w:r w:rsidRPr="00357F9A">
        <w:rPr>
          <w:rFonts w:ascii="Times New Roman" w:hAnsi="Times New Roman" w:cs="Times New Roman"/>
          <w:sz w:val="28"/>
        </w:rPr>
        <w:t>;</w:t>
      </w:r>
    </w:p>
    <w:p w:rsidR="002C247B" w:rsidRPr="00357F9A" w:rsidRDefault="002C247B" w:rsidP="002C24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lastRenderedPageBreak/>
        <w:t xml:space="preserve">для учащихся 8-9 классов </w:t>
      </w:r>
      <w:r w:rsidRPr="00357F9A">
        <w:rPr>
          <w:rFonts w:ascii="Times New Roman" w:hAnsi="Times New Roman" w:cs="Times New Roman"/>
          <w:sz w:val="28"/>
        </w:rPr>
        <w:tab/>
      </w:r>
      <w:r w:rsidRPr="00357F9A">
        <w:rPr>
          <w:rFonts w:ascii="Times New Roman" w:hAnsi="Times New Roman" w:cs="Times New Roman"/>
          <w:sz w:val="28"/>
        </w:rPr>
        <w:tab/>
        <w:t xml:space="preserve">- </w:t>
      </w:r>
      <w:r w:rsidRPr="00357F9A">
        <w:rPr>
          <w:rFonts w:ascii="Times New Roman" w:hAnsi="Times New Roman" w:cs="Times New Roman"/>
          <w:b/>
          <w:sz w:val="28"/>
        </w:rPr>
        <w:t>18 мин</w:t>
      </w:r>
      <w:r w:rsidRPr="00357F9A">
        <w:rPr>
          <w:rFonts w:ascii="Times New Roman" w:hAnsi="Times New Roman" w:cs="Times New Roman"/>
          <w:sz w:val="28"/>
        </w:rPr>
        <w:t>;</w:t>
      </w:r>
    </w:p>
    <w:p w:rsidR="00733915" w:rsidRDefault="002C247B" w:rsidP="002C24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для учащихся 10-11 классов при двух уроках подряд на первом из них – </w:t>
      </w:r>
      <w:r w:rsidRPr="00357F9A">
        <w:rPr>
          <w:rFonts w:ascii="Times New Roman" w:hAnsi="Times New Roman" w:cs="Times New Roman"/>
          <w:b/>
          <w:sz w:val="28"/>
        </w:rPr>
        <w:t>20 мин</w:t>
      </w:r>
      <w:r w:rsidRPr="00357F9A">
        <w:rPr>
          <w:rFonts w:ascii="Times New Roman" w:hAnsi="Times New Roman" w:cs="Times New Roman"/>
          <w:sz w:val="28"/>
        </w:rPr>
        <w:t xml:space="preserve">, </w:t>
      </w:r>
    </w:p>
    <w:p w:rsidR="002C247B" w:rsidRPr="00357F9A" w:rsidRDefault="002C247B" w:rsidP="002C247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на втором – </w:t>
      </w:r>
      <w:r w:rsidRPr="00357F9A">
        <w:rPr>
          <w:rFonts w:ascii="Times New Roman" w:hAnsi="Times New Roman" w:cs="Times New Roman"/>
          <w:b/>
          <w:sz w:val="28"/>
        </w:rPr>
        <w:t>15 мин</w:t>
      </w:r>
      <w:r w:rsidRPr="00357F9A">
        <w:rPr>
          <w:rFonts w:ascii="Times New Roman" w:hAnsi="Times New Roman" w:cs="Times New Roman"/>
          <w:sz w:val="28"/>
        </w:rPr>
        <w:t>.</w:t>
      </w:r>
    </w:p>
    <w:p w:rsidR="00733915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Число занятий с использованием ПК должно быть не более двух в день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 для учащихся 10-11 классов и не более одного – для учащихся 5-9 классов.</w:t>
      </w:r>
    </w:p>
    <w:p w:rsidR="00733915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Во время производственной практики ежедневная длительность работы за ПК </w:t>
      </w:r>
      <w:r w:rsidR="00733915">
        <w:rPr>
          <w:rFonts w:ascii="Times New Roman" w:hAnsi="Times New Roman" w:cs="Times New Roman"/>
          <w:sz w:val="28"/>
        </w:rPr>
        <w:t>–</w:t>
      </w:r>
    </w:p>
    <w:p w:rsidR="00733915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 </w:t>
      </w:r>
      <w:r w:rsidRPr="00357F9A">
        <w:rPr>
          <w:rFonts w:ascii="Times New Roman" w:hAnsi="Times New Roman" w:cs="Times New Roman"/>
          <w:b/>
          <w:sz w:val="28"/>
        </w:rPr>
        <w:t>3 часа</w:t>
      </w:r>
      <w:r w:rsidRPr="00357F9A">
        <w:rPr>
          <w:rFonts w:ascii="Times New Roman" w:hAnsi="Times New Roman" w:cs="Times New Roman"/>
          <w:sz w:val="28"/>
        </w:rPr>
        <w:t xml:space="preserve"> – для видеотерминалов со светящейся точкой не менее 0,4мм,  </w:t>
      </w:r>
      <w:r w:rsidRPr="00357F9A">
        <w:rPr>
          <w:rFonts w:ascii="Times New Roman" w:hAnsi="Times New Roman" w:cs="Times New Roman"/>
          <w:b/>
          <w:sz w:val="28"/>
        </w:rPr>
        <w:t>2 часа</w:t>
      </w:r>
      <w:r w:rsidRPr="00357F9A">
        <w:rPr>
          <w:rFonts w:ascii="Times New Roman" w:hAnsi="Times New Roman" w:cs="Times New Roman"/>
          <w:sz w:val="28"/>
        </w:rPr>
        <w:t xml:space="preserve"> </w:t>
      </w:r>
      <w:r w:rsidR="00733915">
        <w:rPr>
          <w:rFonts w:ascii="Times New Roman" w:hAnsi="Times New Roman" w:cs="Times New Roman"/>
          <w:sz w:val="28"/>
        </w:rPr>
        <w:t>–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 для видеотерминалов со светящейся точкой до 0,5мм.</w:t>
      </w:r>
    </w:p>
    <w:p w:rsidR="00733915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Факультативная и кружковая работа с использованием ПК для учащихся 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старших классов должна быть не более двух академических часов  в неделю.</w:t>
      </w:r>
    </w:p>
    <w:p w:rsidR="00733915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При работе за ПК учащимся необходимо выполнять комплекс упражнений для</w:t>
      </w:r>
    </w:p>
    <w:p w:rsidR="00733915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 глаз через каждые 20-25 мин. Для снятия утомления у учащихся 10-11 </w:t>
      </w:r>
    </w:p>
    <w:p w:rsidR="00733915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классов между уроками информатики необходимо проводить физкультурную</w:t>
      </w:r>
    </w:p>
    <w:p w:rsidR="00733915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 паузу. Комплекс упражнений для глаз и физкультуры рекомендуется менять 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не реже 1 раза в месяц.</w:t>
      </w:r>
    </w:p>
    <w:p w:rsidR="002C247B" w:rsidRPr="00357F9A" w:rsidRDefault="002C247B" w:rsidP="002C247B">
      <w:pPr>
        <w:ind w:left="2000"/>
        <w:rPr>
          <w:rFonts w:ascii="Times New Roman" w:hAnsi="Times New Roman" w:cs="Times New Roman"/>
          <w:b/>
          <w:sz w:val="26"/>
          <w:szCs w:val="26"/>
        </w:rPr>
      </w:pPr>
    </w:p>
    <w:p w:rsidR="002C247B" w:rsidRDefault="002C247B" w:rsidP="002C247B">
      <w:pPr>
        <w:rPr>
          <w:rFonts w:ascii="Times New Roman" w:hAnsi="Times New Roman" w:cs="Times New Roman"/>
          <w:b/>
          <w:sz w:val="26"/>
          <w:szCs w:val="26"/>
        </w:rPr>
      </w:pPr>
    </w:p>
    <w:p w:rsidR="00BA2516" w:rsidRDefault="00BA2516" w:rsidP="002C247B">
      <w:pPr>
        <w:rPr>
          <w:rFonts w:ascii="Times New Roman" w:hAnsi="Times New Roman" w:cs="Times New Roman"/>
          <w:b/>
          <w:sz w:val="26"/>
          <w:szCs w:val="26"/>
        </w:rPr>
      </w:pPr>
    </w:p>
    <w:p w:rsidR="00BA2516" w:rsidRDefault="00BA2516" w:rsidP="002C247B">
      <w:pPr>
        <w:rPr>
          <w:rFonts w:ascii="Times New Roman" w:hAnsi="Times New Roman" w:cs="Times New Roman"/>
          <w:b/>
          <w:sz w:val="26"/>
          <w:szCs w:val="26"/>
        </w:rPr>
      </w:pPr>
    </w:p>
    <w:p w:rsidR="001D681D" w:rsidRDefault="001D681D" w:rsidP="00223847">
      <w:pPr>
        <w:rPr>
          <w:rFonts w:ascii="Times New Roman" w:hAnsi="Times New Roman" w:cs="Times New Roman"/>
          <w:b/>
          <w:color w:val="FF0000"/>
          <w:sz w:val="32"/>
          <w:szCs w:val="26"/>
        </w:rPr>
      </w:pPr>
    </w:p>
    <w:p w:rsidR="00733915" w:rsidRDefault="00733915" w:rsidP="002C247B"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</w:p>
    <w:p w:rsidR="00AA51A4" w:rsidRDefault="00AA51A4" w:rsidP="002C247B"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</w:p>
    <w:p w:rsidR="00AA51A4" w:rsidRDefault="00AA51A4" w:rsidP="002C247B"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</w:p>
    <w:p w:rsidR="00326C72" w:rsidRDefault="00326C72" w:rsidP="002C247B"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</w:p>
    <w:p w:rsidR="00326C72" w:rsidRDefault="00326C72" w:rsidP="002C247B"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</w:p>
    <w:p w:rsidR="002C247B" w:rsidRPr="00BA2516" w:rsidRDefault="002C247B" w:rsidP="002C247B"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BA2516">
        <w:rPr>
          <w:rFonts w:ascii="Times New Roman" w:hAnsi="Times New Roman" w:cs="Times New Roman"/>
          <w:b/>
          <w:color w:val="FF0000"/>
          <w:sz w:val="32"/>
          <w:szCs w:val="26"/>
        </w:rPr>
        <w:t>Правила пользования кабинетами</w:t>
      </w:r>
    </w:p>
    <w:p w:rsidR="002C247B" w:rsidRPr="00733915" w:rsidRDefault="002C247B" w:rsidP="00733915">
      <w:pPr>
        <w:ind w:left="284" w:firstLine="142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BA2516">
        <w:rPr>
          <w:rFonts w:ascii="Times New Roman" w:hAnsi="Times New Roman" w:cs="Times New Roman"/>
          <w:b/>
          <w:color w:val="FF0000"/>
          <w:sz w:val="32"/>
          <w:szCs w:val="26"/>
        </w:rPr>
        <w:t>Центра  «Точка  роста»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32"/>
          <w:szCs w:val="26"/>
        </w:rPr>
        <w:lastRenderedPageBreak/>
        <w:t>1.</w:t>
      </w:r>
      <w:r w:rsidRPr="00357F9A">
        <w:rPr>
          <w:rFonts w:ascii="Times New Roman" w:hAnsi="Times New Roman" w:cs="Times New Roman"/>
          <w:sz w:val="28"/>
          <w:szCs w:val="28"/>
        </w:rPr>
        <w:t>Учебный кабинет открывается за 15 минут до начала занятий.</w:t>
      </w:r>
    </w:p>
    <w:p w:rsidR="002C247B" w:rsidRPr="00357F9A" w:rsidRDefault="002C247B" w:rsidP="002C247B">
      <w:pPr>
        <w:ind w:left="709"/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2.Находиться в кабинете разрешается только в сменной обуви.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3.Запрещается: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-  трогать экран интерактивного комплекса руками , тем самым загрязняя экран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- Загромождать проходы сумками и портфелями;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- Передвигать мебель , и разрисовывать ее ;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- Приносить посторонние предметы на уроки;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- Трогать электрические розетки;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- Садиться и загромождать радиаторы отопления;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- Трогать аппаратуру без разрешения учителя;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-  во время демонстрации технологий не перемещаться в помещении.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4.  Требуется соблюдение санитарно-гигиенических норм.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5.Необходимо проветривать кабинет каждую перемену.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6.Дежурным учащимся следить за тем чтобы в помещении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соблюдались все необходимые правила пользования кабинетом .</w:t>
      </w:r>
    </w:p>
    <w:p w:rsidR="002C247B" w:rsidRPr="00357F9A" w:rsidRDefault="002C247B" w:rsidP="002C247B">
      <w:pPr>
        <w:rPr>
          <w:rFonts w:ascii="Times New Roman" w:hAnsi="Times New Roman" w:cs="Times New Roman"/>
          <w:sz w:val="28"/>
          <w:szCs w:val="28"/>
        </w:rPr>
      </w:pPr>
      <w:r w:rsidRPr="00357F9A">
        <w:rPr>
          <w:rFonts w:ascii="Times New Roman" w:hAnsi="Times New Roman" w:cs="Times New Roman"/>
          <w:sz w:val="28"/>
          <w:szCs w:val="28"/>
        </w:rPr>
        <w:t>7.По окончании занятий приводить своё рабочее место в порядок.</w:t>
      </w:r>
    </w:p>
    <w:p w:rsidR="002C247B" w:rsidRPr="00357F9A" w:rsidRDefault="002C247B" w:rsidP="002C247B">
      <w:pPr>
        <w:ind w:left="709" w:hanging="283"/>
        <w:rPr>
          <w:rFonts w:ascii="Times New Roman" w:hAnsi="Times New Roman" w:cs="Times New Roman"/>
          <w:sz w:val="28"/>
        </w:rPr>
      </w:pPr>
    </w:p>
    <w:p w:rsidR="002C247B" w:rsidRPr="00357F9A" w:rsidRDefault="002C247B" w:rsidP="00391805">
      <w:pPr>
        <w:widowControl w:val="0"/>
        <w:spacing w:line="240" w:lineRule="exact"/>
        <w:outlineLvl w:val="7"/>
        <w:rPr>
          <w:rFonts w:ascii="Times New Roman" w:eastAsia="Times New Roman" w:hAnsi="Times New Roman" w:cs="Times New Roman"/>
          <w:bCs/>
          <w:sz w:val="20"/>
        </w:rPr>
      </w:pPr>
    </w:p>
    <w:p w:rsidR="00733915" w:rsidRDefault="00733915" w:rsidP="00BA2516">
      <w:pPr>
        <w:widowControl w:val="0"/>
        <w:spacing w:line="240" w:lineRule="exact"/>
        <w:ind w:left="6820"/>
        <w:jc w:val="right"/>
        <w:outlineLvl w:val="7"/>
        <w:rPr>
          <w:rFonts w:ascii="Times New Roman" w:eastAsia="Times New Roman" w:hAnsi="Times New Roman" w:cs="Times New Roman"/>
          <w:b/>
          <w:bCs/>
          <w:szCs w:val="24"/>
        </w:rPr>
      </w:pPr>
    </w:p>
    <w:p w:rsidR="00733915" w:rsidRDefault="00733915" w:rsidP="00BA2516">
      <w:pPr>
        <w:widowControl w:val="0"/>
        <w:spacing w:line="240" w:lineRule="exact"/>
        <w:ind w:left="6820"/>
        <w:jc w:val="right"/>
        <w:outlineLvl w:val="7"/>
        <w:rPr>
          <w:rFonts w:ascii="Times New Roman" w:eastAsia="Times New Roman" w:hAnsi="Times New Roman" w:cs="Times New Roman"/>
          <w:b/>
          <w:bCs/>
          <w:szCs w:val="24"/>
        </w:rPr>
      </w:pPr>
    </w:p>
    <w:p w:rsidR="00733915" w:rsidRDefault="00733915" w:rsidP="00BA2516">
      <w:pPr>
        <w:widowControl w:val="0"/>
        <w:spacing w:line="240" w:lineRule="exact"/>
        <w:ind w:left="6820"/>
        <w:jc w:val="right"/>
        <w:outlineLvl w:val="7"/>
        <w:rPr>
          <w:rFonts w:ascii="Times New Roman" w:eastAsia="Times New Roman" w:hAnsi="Times New Roman" w:cs="Times New Roman"/>
          <w:b/>
          <w:bCs/>
          <w:szCs w:val="24"/>
        </w:rPr>
      </w:pPr>
    </w:p>
    <w:p w:rsidR="00733915" w:rsidRDefault="00733915" w:rsidP="00BA2516">
      <w:pPr>
        <w:widowControl w:val="0"/>
        <w:spacing w:line="240" w:lineRule="exact"/>
        <w:ind w:left="6820"/>
        <w:jc w:val="right"/>
        <w:outlineLvl w:val="7"/>
        <w:rPr>
          <w:rFonts w:ascii="Times New Roman" w:eastAsia="Times New Roman" w:hAnsi="Times New Roman" w:cs="Times New Roman"/>
          <w:b/>
          <w:bCs/>
          <w:szCs w:val="24"/>
        </w:rPr>
      </w:pPr>
    </w:p>
    <w:p w:rsidR="00AA51A4" w:rsidRDefault="00AA51A4" w:rsidP="00BA2516">
      <w:pPr>
        <w:widowControl w:val="0"/>
        <w:spacing w:line="240" w:lineRule="exact"/>
        <w:ind w:left="6820"/>
        <w:jc w:val="right"/>
        <w:outlineLvl w:val="7"/>
        <w:rPr>
          <w:rFonts w:ascii="Times New Roman" w:eastAsia="Times New Roman" w:hAnsi="Times New Roman" w:cs="Times New Roman"/>
          <w:b/>
          <w:bCs/>
          <w:szCs w:val="24"/>
        </w:rPr>
      </w:pPr>
    </w:p>
    <w:p w:rsidR="00526A47" w:rsidRDefault="00526A47" w:rsidP="00BA2516">
      <w:pPr>
        <w:widowControl w:val="0"/>
        <w:spacing w:line="240" w:lineRule="exact"/>
        <w:ind w:left="6820"/>
        <w:jc w:val="right"/>
        <w:outlineLvl w:val="7"/>
        <w:rPr>
          <w:rFonts w:ascii="Times New Roman" w:eastAsia="Times New Roman" w:hAnsi="Times New Roman" w:cs="Times New Roman"/>
          <w:b/>
          <w:bCs/>
          <w:szCs w:val="24"/>
        </w:rPr>
      </w:pPr>
    </w:p>
    <w:p w:rsidR="002C247B" w:rsidRPr="00357F9A" w:rsidRDefault="002C247B" w:rsidP="00BA2516">
      <w:pPr>
        <w:widowControl w:val="0"/>
        <w:spacing w:line="240" w:lineRule="exact"/>
        <w:ind w:left="6820"/>
        <w:jc w:val="right"/>
        <w:outlineLvl w:val="7"/>
        <w:rPr>
          <w:rFonts w:ascii="Times New Roman" w:eastAsia="Times New Roman" w:hAnsi="Times New Roman" w:cs="Times New Roman"/>
          <w:b/>
          <w:bCs/>
          <w:szCs w:val="24"/>
        </w:rPr>
      </w:pPr>
      <w:r w:rsidRPr="00357F9A">
        <w:rPr>
          <w:rFonts w:ascii="Times New Roman" w:eastAsia="Times New Roman" w:hAnsi="Times New Roman" w:cs="Times New Roman"/>
          <w:b/>
          <w:bCs/>
          <w:szCs w:val="24"/>
        </w:rPr>
        <w:t>«УТВЕРЖДАЮ»</w:t>
      </w:r>
    </w:p>
    <w:p w:rsidR="002C247B" w:rsidRPr="00357F9A" w:rsidRDefault="002C247B" w:rsidP="002C247B">
      <w:pPr>
        <w:widowControl w:val="0"/>
        <w:tabs>
          <w:tab w:val="left" w:leader="underscore" w:pos="9525"/>
        </w:tabs>
        <w:spacing w:after="2" w:line="240" w:lineRule="exact"/>
        <w:ind w:left="6280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357F9A">
        <w:rPr>
          <w:rFonts w:ascii="Times New Roman" w:eastAsia="Times New Roman" w:hAnsi="Times New Roman" w:cs="Times New Roman"/>
          <w:b/>
          <w:szCs w:val="24"/>
        </w:rPr>
        <w:t>Директор МКОУ«</w:t>
      </w:r>
      <w:r w:rsidR="00BA2516">
        <w:rPr>
          <w:rFonts w:ascii="Times New Roman" w:eastAsia="Times New Roman" w:hAnsi="Times New Roman" w:cs="Times New Roman"/>
          <w:b/>
          <w:szCs w:val="24"/>
        </w:rPr>
        <w:t>Ханагская СОШ</w:t>
      </w:r>
      <w:r w:rsidRPr="00357F9A">
        <w:rPr>
          <w:rFonts w:ascii="Times New Roman" w:eastAsia="Times New Roman" w:hAnsi="Times New Roman" w:cs="Times New Roman"/>
          <w:b/>
          <w:szCs w:val="24"/>
        </w:rPr>
        <w:t>»</w:t>
      </w:r>
    </w:p>
    <w:p w:rsidR="002C247B" w:rsidRPr="00357F9A" w:rsidRDefault="002C247B" w:rsidP="002C247B">
      <w:pPr>
        <w:widowControl w:val="0"/>
        <w:tabs>
          <w:tab w:val="left" w:leader="underscore" w:pos="9525"/>
        </w:tabs>
        <w:spacing w:after="2" w:line="240" w:lineRule="exact"/>
        <w:ind w:left="6280"/>
        <w:jc w:val="right"/>
        <w:rPr>
          <w:rFonts w:ascii="Times New Roman" w:eastAsia="Times New Roman" w:hAnsi="Times New Roman" w:cs="Times New Roman"/>
          <w:b/>
          <w:szCs w:val="24"/>
        </w:rPr>
      </w:pPr>
    </w:p>
    <w:p w:rsidR="002C247B" w:rsidRPr="00357F9A" w:rsidRDefault="002C247B" w:rsidP="002C247B">
      <w:pPr>
        <w:widowControl w:val="0"/>
        <w:tabs>
          <w:tab w:val="left" w:leader="underscore" w:pos="8159"/>
        </w:tabs>
        <w:spacing w:after="7" w:line="240" w:lineRule="exact"/>
        <w:ind w:left="6280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357F9A">
        <w:rPr>
          <w:rFonts w:ascii="Times New Roman" w:eastAsia="Times New Roman" w:hAnsi="Times New Roman" w:cs="Times New Roman"/>
          <w:b/>
          <w:szCs w:val="24"/>
        </w:rPr>
        <w:t xml:space="preserve">____________  </w:t>
      </w:r>
      <w:r w:rsidR="00BA2516">
        <w:rPr>
          <w:rFonts w:ascii="Times New Roman" w:eastAsia="Times New Roman" w:hAnsi="Times New Roman" w:cs="Times New Roman"/>
          <w:b/>
          <w:szCs w:val="24"/>
        </w:rPr>
        <w:t>Раджабов Б.А.</w:t>
      </w:r>
    </w:p>
    <w:p w:rsidR="002C247B" w:rsidRPr="00357F9A" w:rsidRDefault="002C247B" w:rsidP="002C247B">
      <w:pPr>
        <w:widowControl w:val="0"/>
        <w:spacing w:line="150" w:lineRule="exact"/>
        <w:jc w:val="right"/>
        <w:rPr>
          <w:rFonts w:ascii="Times New Roman" w:eastAsia="Times New Roman" w:hAnsi="Times New Roman" w:cs="Times New Roman"/>
          <w:b/>
          <w:szCs w:val="24"/>
        </w:rPr>
      </w:pPr>
    </w:p>
    <w:p w:rsidR="002C247B" w:rsidRPr="00BA2516" w:rsidRDefault="002C247B" w:rsidP="00BA2516">
      <w:pPr>
        <w:widowControl w:val="0"/>
        <w:tabs>
          <w:tab w:val="left" w:leader="underscore" w:pos="7614"/>
          <w:tab w:val="left" w:leader="underscore" w:pos="9299"/>
        </w:tabs>
        <w:spacing w:line="240" w:lineRule="exact"/>
        <w:ind w:left="6280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357F9A">
        <w:rPr>
          <w:rFonts w:ascii="Times New Roman" w:eastAsia="Times New Roman" w:hAnsi="Times New Roman" w:cs="Times New Roman"/>
          <w:b/>
          <w:szCs w:val="24"/>
        </w:rPr>
        <w:lastRenderedPageBreak/>
        <w:t>Приказ №__ от «02»сентября 2019 г.</w:t>
      </w:r>
    </w:p>
    <w:p w:rsidR="002C247B" w:rsidRPr="00357F9A" w:rsidRDefault="002C247B" w:rsidP="002C247B">
      <w:pPr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357F9A">
        <w:rPr>
          <w:rFonts w:ascii="Times New Roman" w:hAnsi="Times New Roman" w:cs="Times New Roman"/>
          <w:b/>
        </w:rPr>
        <w:t xml:space="preserve">ОРГАНИЗАЦИЯ РАБОТЫ </w:t>
      </w:r>
    </w:p>
    <w:p w:rsidR="002C247B" w:rsidRPr="00BA2516" w:rsidRDefault="002C247B" w:rsidP="00BA2516">
      <w:pPr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357F9A">
        <w:rPr>
          <w:rFonts w:ascii="Times New Roman" w:hAnsi="Times New Roman" w:cs="Times New Roman"/>
          <w:b/>
        </w:rPr>
        <w:t>В КАБИНЕТАХ ЦЕНТРА «ТОЧКА РОСТА»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Организационную работу кабинетов центра «Точка роста» должен возглавлять заведующий кабинетом из числа преподавателей, который отвечает за оборудование кабинета, организовывает работу учителей и учащихся по применению компьютерной техники в процессе изучения курса информатики и отдельных тем других общеобразовательных предметов.</w:t>
      </w:r>
    </w:p>
    <w:p w:rsidR="002C247B" w:rsidRPr="00357F9A" w:rsidRDefault="002C247B" w:rsidP="002C247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57F9A">
        <w:rPr>
          <w:rFonts w:ascii="Times New Roman" w:hAnsi="Times New Roman" w:cs="Times New Roman"/>
          <w:b/>
          <w:sz w:val="28"/>
        </w:rPr>
        <w:t>Заведующий кабинетом ответственен за:</w:t>
      </w:r>
    </w:p>
    <w:p w:rsidR="002C247B" w:rsidRPr="00357F9A" w:rsidRDefault="002C247B" w:rsidP="002C24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сохранность оборудования;</w:t>
      </w:r>
    </w:p>
    <w:p w:rsidR="002C247B" w:rsidRPr="00357F9A" w:rsidRDefault="002C247B" w:rsidP="002C24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ведение журнала инвентаризационной записи;</w:t>
      </w:r>
    </w:p>
    <w:p w:rsidR="002C247B" w:rsidRPr="00357F9A" w:rsidRDefault="002C247B" w:rsidP="002C24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содержание оборудования в постоянной готовности к применению, своевременность и тщательность профилактического технического обслуживания вычислительной техники, правильное ее использование, регистрацию отказов машин и организацию их наладки и ремонта;</w:t>
      </w:r>
    </w:p>
    <w:p w:rsidR="002C247B" w:rsidRPr="00357F9A" w:rsidRDefault="002C247B" w:rsidP="002C24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исправность противопожарных средств и средств первой помощи при несчастных случаях;</w:t>
      </w:r>
    </w:p>
    <w:p w:rsidR="002C247B" w:rsidRPr="00357F9A" w:rsidRDefault="002C247B" w:rsidP="002C24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своевременное проведение вводного и периодического инструктажей учащихся по технике безопасности;</w:t>
      </w:r>
    </w:p>
    <w:p w:rsidR="002C247B" w:rsidRPr="00357F9A" w:rsidRDefault="002C247B" w:rsidP="002C24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соблюдение преподавателем и учащимися правил техники безопасности;</w:t>
      </w:r>
    </w:p>
    <w:p w:rsidR="002C247B" w:rsidRPr="00357F9A" w:rsidRDefault="002C247B" w:rsidP="002C24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регистрацию в журнале времени начала и окончания каждого занятия, включение и выключение электропитания.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При знакомстве учащихся с кабинетами центра «Точка роста» преподаватель должен распределить учащихся и закрепить их по рабочим местам с учетом роста, состояния слуха и зрения, ознакомить с правилами техники безопасности и работы. Учащиеся несут ответственность за состояние рабочего места и размещенного на нем оборудования.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Учащиеся должны сдать зачет по технике безопасности и правилам работы в кабинете, что отмечается в «Журнале регистрации вводного и периодического инструктажей по технике безопасности», в котором указываются дата инструктажа и зачета, фамилия и инициалы преподавателя, проводившего инструктаж  и принявшего зачет, фамилии и инициалы учащихся сдавших зачет, и содержание инструктажа. </w:t>
      </w:r>
    </w:p>
    <w:p w:rsidR="002C247B" w:rsidRDefault="002C247B" w:rsidP="00BA251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Эти данные скрепляются подписью учителя.</w:t>
      </w:r>
    </w:p>
    <w:p w:rsidR="00BA2516" w:rsidRPr="00BA2516" w:rsidRDefault="00BA2516" w:rsidP="00BA251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C247B" w:rsidRPr="00357F9A" w:rsidRDefault="002C247B" w:rsidP="002C247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1.</w:t>
      </w:r>
      <w:r w:rsidRPr="00357F9A">
        <w:rPr>
          <w:rFonts w:ascii="Times New Roman" w:hAnsi="Times New Roman" w:cs="Times New Roman"/>
          <w:b/>
          <w:szCs w:val="24"/>
        </w:rPr>
        <w:tab/>
        <w:t>СРЕДСТВА ПОЖАРОТУШЕНИИЯ</w:t>
      </w:r>
    </w:p>
    <w:p w:rsidR="002C247B" w:rsidRPr="00357F9A" w:rsidRDefault="002C247B" w:rsidP="002C247B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14"/>
        <w:gridCol w:w="6030"/>
        <w:gridCol w:w="3229"/>
      </w:tblGrid>
      <w:tr w:rsidR="002C247B" w:rsidRPr="00357F9A" w:rsidTr="002C24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Наименование средств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</w:p>
        </w:tc>
      </w:tr>
      <w:tr w:rsidR="002C247B" w:rsidRPr="00357F9A" w:rsidTr="002C24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Огнетушитель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1( в коридоре )</w:t>
            </w:r>
          </w:p>
        </w:tc>
      </w:tr>
      <w:tr w:rsidR="002C247B" w:rsidRPr="00357F9A" w:rsidTr="002C24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Огнетушитель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1 в 1м кабинте</w:t>
            </w:r>
          </w:p>
        </w:tc>
      </w:tr>
      <w:tr w:rsidR="002C247B" w:rsidRPr="00357F9A" w:rsidTr="002C24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Огнетушитель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1 в 2м кабинте</w:t>
            </w:r>
          </w:p>
        </w:tc>
      </w:tr>
    </w:tbl>
    <w:p w:rsidR="002C247B" w:rsidRPr="00357F9A" w:rsidRDefault="002C247B" w:rsidP="002C247B">
      <w:pPr>
        <w:jc w:val="both"/>
        <w:rPr>
          <w:rFonts w:ascii="Times New Roman" w:hAnsi="Times New Roman" w:cs="Times New Roman"/>
          <w:szCs w:val="24"/>
        </w:rPr>
      </w:pPr>
    </w:p>
    <w:p w:rsidR="002C247B" w:rsidRPr="00357F9A" w:rsidRDefault="002C247B" w:rsidP="002C247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2.</w:t>
      </w:r>
      <w:r w:rsidRPr="00357F9A">
        <w:rPr>
          <w:rFonts w:ascii="Times New Roman" w:hAnsi="Times New Roman" w:cs="Times New Roman"/>
          <w:b/>
          <w:szCs w:val="24"/>
        </w:rPr>
        <w:tab/>
        <w:t xml:space="preserve">СРЕДСТВА ОБЕСПЕЧЕНИЯ СОХРАННОСТИ </w:t>
      </w:r>
    </w:p>
    <w:p w:rsidR="002C247B" w:rsidRPr="00357F9A" w:rsidRDefault="002C247B" w:rsidP="002C247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И БЕЗОПАСНОСТИ</w:t>
      </w:r>
    </w:p>
    <w:p w:rsidR="002C247B" w:rsidRPr="00357F9A" w:rsidRDefault="002C247B" w:rsidP="002C247B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14"/>
        <w:gridCol w:w="6030"/>
        <w:gridCol w:w="3229"/>
      </w:tblGrid>
      <w:tr w:rsidR="002C247B" w:rsidRPr="00357F9A" w:rsidTr="002C24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both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Наименование средств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</w:p>
        </w:tc>
      </w:tr>
      <w:tr w:rsidR="002C247B" w:rsidRPr="00357F9A" w:rsidTr="002C24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Железная дверь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247B" w:rsidRPr="00357F9A" w:rsidTr="002C24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Металлические решетки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C24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 xml:space="preserve">3.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247B" w:rsidRPr="00357F9A" w:rsidTr="002C247B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26A47" w:rsidRDefault="00526A47" w:rsidP="002C247B">
      <w:pPr>
        <w:spacing w:line="240" w:lineRule="auto"/>
        <w:ind w:left="2771"/>
        <w:jc w:val="center"/>
        <w:rPr>
          <w:rFonts w:ascii="Times New Roman" w:hAnsi="Times New Roman" w:cs="Times New Roman"/>
          <w:b/>
          <w:szCs w:val="24"/>
        </w:rPr>
      </w:pPr>
    </w:p>
    <w:p w:rsidR="002C247B" w:rsidRPr="00357F9A" w:rsidRDefault="002C247B" w:rsidP="002C247B">
      <w:pPr>
        <w:spacing w:line="240" w:lineRule="auto"/>
        <w:ind w:left="2771"/>
        <w:jc w:val="center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szCs w:val="24"/>
        </w:rPr>
        <w:t>3.  УРОВЕНЬ ОСВЕЩЕННОСТИ РАБОЧИХ МЕСТ</w:t>
      </w:r>
    </w:p>
    <w:p w:rsidR="002C247B" w:rsidRPr="00357F9A" w:rsidRDefault="002C247B" w:rsidP="002C247B">
      <w:pPr>
        <w:spacing w:after="120"/>
        <w:jc w:val="center"/>
        <w:rPr>
          <w:rFonts w:ascii="Times New Roman" w:hAnsi="Times New Roman" w:cs="Times New Roman"/>
          <w:i/>
          <w:szCs w:val="24"/>
        </w:rPr>
      </w:pPr>
    </w:p>
    <w:tbl>
      <w:tblPr>
        <w:tblW w:w="10174" w:type="dxa"/>
        <w:tblLook w:val="0000" w:firstRow="0" w:lastRow="0" w:firstColumn="0" w:lastColumn="0" w:noHBand="0" w:noVBand="0"/>
      </w:tblPr>
      <w:tblGrid>
        <w:gridCol w:w="3978"/>
        <w:gridCol w:w="2606"/>
        <w:gridCol w:w="3590"/>
      </w:tblGrid>
      <w:tr w:rsidR="002C247B" w:rsidRPr="00357F9A" w:rsidTr="002C247B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Рабочая поверхность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Плоскость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Освещенность ЛК</w:t>
            </w:r>
          </w:p>
        </w:tc>
      </w:tr>
      <w:tr w:rsidR="002C247B" w:rsidRPr="00357F9A" w:rsidTr="002C247B">
        <w:trPr>
          <w:cantSplit/>
          <w:trHeight w:val="48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Экран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247B" w:rsidRPr="00357F9A" w:rsidTr="002C247B">
        <w:trPr>
          <w:cantSplit/>
          <w:trHeight w:val="48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Клавиатура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247B" w:rsidRPr="00357F9A" w:rsidTr="002C247B">
        <w:trPr>
          <w:cantSplit/>
          <w:trHeight w:val="48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Стол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247B" w:rsidRPr="00357F9A" w:rsidTr="002C247B">
        <w:trPr>
          <w:cantSplit/>
          <w:trHeight w:val="48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7F9A">
              <w:rPr>
                <w:rFonts w:ascii="Times New Roman" w:hAnsi="Times New Roman" w:cs="Times New Roman"/>
                <w:szCs w:val="24"/>
              </w:rPr>
              <w:t>Классная доска (интерактивная, магнитная)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33915" w:rsidRDefault="00733915" w:rsidP="00326C7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526A47" w:rsidRDefault="00526A47" w:rsidP="002C247B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C00000"/>
          <w:szCs w:val="24"/>
        </w:rPr>
      </w:pPr>
    </w:p>
    <w:p w:rsidR="00526A47" w:rsidRDefault="00526A47" w:rsidP="002C247B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C00000"/>
          <w:szCs w:val="24"/>
        </w:rPr>
      </w:pPr>
    </w:p>
    <w:p w:rsidR="00526A47" w:rsidRDefault="00526A47" w:rsidP="002C247B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C00000"/>
          <w:szCs w:val="24"/>
        </w:rPr>
      </w:pPr>
    </w:p>
    <w:p w:rsidR="00526A47" w:rsidRDefault="00526A47" w:rsidP="002C247B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C00000"/>
          <w:szCs w:val="24"/>
        </w:rPr>
      </w:pPr>
    </w:p>
    <w:p w:rsidR="002C247B" w:rsidRPr="00733915" w:rsidRDefault="002C247B" w:rsidP="002C247B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733915">
        <w:rPr>
          <w:rFonts w:ascii="Times New Roman" w:hAnsi="Times New Roman" w:cs="Times New Roman"/>
          <w:b/>
          <w:color w:val="C00000"/>
          <w:szCs w:val="24"/>
        </w:rPr>
        <w:t>ПЕРЕЧЕНЬ ТЕХНИЧЕСКИХ СРЕДСТВ,</w:t>
      </w:r>
    </w:p>
    <w:p w:rsidR="002C247B" w:rsidRPr="00733915" w:rsidRDefault="002C247B" w:rsidP="002C247B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733915">
        <w:rPr>
          <w:rFonts w:ascii="Times New Roman" w:hAnsi="Times New Roman" w:cs="Times New Roman"/>
          <w:b/>
          <w:color w:val="C00000"/>
          <w:szCs w:val="24"/>
        </w:rPr>
        <w:t>УЧЕБНО-НАГЛЯДНЫХ ПОСОБИЙ И МЕБЕЛИ</w:t>
      </w:r>
    </w:p>
    <w:p w:rsidR="002C247B" w:rsidRPr="00526A47" w:rsidRDefault="002C247B" w:rsidP="00526A47">
      <w:pPr>
        <w:spacing w:line="240" w:lineRule="auto"/>
        <w:ind w:left="567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733915">
        <w:rPr>
          <w:rFonts w:ascii="Times New Roman" w:hAnsi="Times New Roman" w:cs="Times New Roman"/>
          <w:b/>
          <w:color w:val="C00000"/>
          <w:szCs w:val="24"/>
        </w:rPr>
        <w:t>ЦЕНТРА «ТОЧКА РОСТА»</w:t>
      </w: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3531"/>
        <w:gridCol w:w="1689"/>
        <w:gridCol w:w="114"/>
        <w:gridCol w:w="1294"/>
        <w:gridCol w:w="277"/>
        <w:gridCol w:w="1639"/>
        <w:gridCol w:w="22"/>
        <w:gridCol w:w="1782"/>
      </w:tblGrid>
      <w:tr w:rsidR="002C247B" w:rsidRPr="00357F9A" w:rsidTr="002011DF">
        <w:trPr>
          <w:cantSplit/>
          <w:trHeight w:val="420"/>
        </w:trPr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  <w:p w:rsidR="002C247B" w:rsidRPr="00357F9A" w:rsidRDefault="002C247B" w:rsidP="002C247B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(указать характеристики и параметры)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Рекомендуемое количество</w:t>
            </w: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Фактическое</w:t>
            </w:r>
          </w:p>
          <w:p w:rsidR="002C247B" w:rsidRPr="00357F9A" w:rsidRDefault="002C247B" w:rsidP="002C247B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2C247B" w:rsidRPr="00357F9A" w:rsidRDefault="002C247B" w:rsidP="002C247B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C247B" w:rsidRPr="00357F9A" w:rsidTr="002011DF">
        <w:trPr>
          <w:cantSplit/>
          <w:trHeight w:val="420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По инвентариз.</w:t>
            </w:r>
          </w:p>
          <w:p w:rsidR="002C247B" w:rsidRPr="00357F9A" w:rsidRDefault="002C247B" w:rsidP="002C247B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ведомости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Из них исправных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247B" w:rsidRPr="00357F9A" w:rsidTr="002011DF">
        <w:trPr>
          <w:cantSplit/>
          <w:trHeight w:val="420"/>
        </w:trPr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b/>
              </w:rPr>
            </w:pPr>
          </w:p>
          <w:p w:rsidR="002C247B" w:rsidRPr="00357F9A" w:rsidRDefault="002C247B" w:rsidP="002C247B">
            <w:pPr>
              <w:rPr>
                <w:rFonts w:ascii="Times New Roman" w:hAnsi="Times New Roman" w:cs="Times New Roman"/>
                <w:b/>
              </w:rPr>
            </w:pPr>
          </w:p>
          <w:p w:rsidR="002C247B" w:rsidRPr="00357F9A" w:rsidRDefault="002C247B" w:rsidP="002C24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</w:p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  <w:b/>
                <w:lang w:eastAsia="ko-KR"/>
              </w:rPr>
              <w:t>ОБОРУДОВАНИЕ РАБОЧИХ МЕСТ УЧАЩИХСЯ, В ТОМ ЧИСЛЕ:</w:t>
            </w: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 xml:space="preserve">Системный блок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lang w:eastAsia="ko-KR"/>
              </w:rPr>
            </w:pPr>
            <w:r w:rsidRPr="00357F9A">
              <w:rPr>
                <w:rFonts w:ascii="Times New Roman" w:hAnsi="Times New Roman" w:cs="Times New Roman"/>
                <w:lang w:eastAsia="ko-KR"/>
              </w:rPr>
              <w:t>Клавиатура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lang w:eastAsia="ko-KR"/>
              </w:rPr>
            </w:pPr>
            <w:r w:rsidRPr="00357F9A">
              <w:rPr>
                <w:rFonts w:ascii="Times New Roman" w:hAnsi="Times New Roman" w:cs="Times New Roman"/>
                <w:lang w:eastAsia="ko-KR"/>
              </w:rPr>
              <w:t>Манипулятор мышь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</w:t>
            </w:r>
            <w:r w:rsidR="00BA25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Устройство отображения информации (Мобильный класс)нетбук-трансформер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F9A">
              <w:rPr>
                <w:rFonts w:ascii="Times New Roman" w:hAnsi="Times New Roman" w:cs="Times New Roman"/>
                <w:b/>
              </w:rPr>
              <w:t>ОБОРУДОВАНИЕ РАБОЧЕГО МЕСТА УЧИТЕЛЯ</w:t>
            </w:r>
          </w:p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 xml:space="preserve">Шлем виртуальной реальности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3753"/>
              </w:tabs>
              <w:suppressAutoHyphens/>
              <w:spacing w:before="1" w:line="240" w:lineRule="auto"/>
              <w:ind w:left="-108" w:right="-108"/>
              <w:rPr>
                <w:rFonts w:ascii="Times New Roman" w:hAnsi="Times New Roman" w:cs="Times New Roman"/>
                <w:sz w:val="28"/>
                <w:szCs w:val="18"/>
              </w:rPr>
            </w:pPr>
            <w:r w:rsidRPr="00357F9A">
              <w:rPr>
                <w:rFonts w:ascii="Times New Roman" w:hAnsi="Times New Roman" w:cs="Times New Roman"/>
                <w:sz w:val="28"/>
                <w:szCs w:val="18"/>
              </w:rPr>
              <w:t>Ноутбук с ОС для VR шлема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Устройство внешней памяти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uppressAutoHyphens/>
              <w:spacing w:before="1" w:line="240" w:lineRule="auto"/>
              <w:ind w:right="-108"/>
              <w:rPr>
                <w:rFonts w:ascii="Times New Roman" w:hAnsi="Times New Roman" w:cs="Times New Roman"/>
                <w:sz w:val="28"/>
                <w:szCs w:val="18"/>
              </w:rPr>
            </w:pPr>
            <w:r w:rsidRPr="00357F9A">
              <w:rPr>
                <w:rFonts w:ascii="Times New Roman" w:hAnsi="Times New Roman" w:cs="Times New Roman"/>
                <w:sz w:val="28"/>
                <w:szCs w:val="18"/>
              </w:rPr>
              <w:t>Ноутбук учителя</w:t>
            </w:r>
          </w:p>
          <w:p w:rsidR="002C247B" w:rsidRPr="00357F9A" w:rsidRDefault="002C247B" w:rsidP="002C247B">
            <w:pPr>
              <w:suppressAutoHyphens/>
              <w:spacing w:before="1" w:line="240" w:lineRule="auto"/>
              <w:ind w:right="-108"/>
              <w:rPr>
                <w:rFonts w:ascii="Times New Roman" w:hAnsi="Times New Roman" w:cs="Times New Roman"/>
                <w:sz w:val="28"/>
                <w:szCs w:val="18"/>
              </w:rPr>
            </w:pPr>
            <w:r w:rsidRPr="00357F9A">
              <w:rPr>
                <w:rFonts w:ascii="Times New Roman" w:hAnsi="Times New Roman" w:cs="Times New Roman"/>
                <w:sz w:val="28"/>
                <w:szCs w:val="18"/>
              </w:rPr>
              <w:t>Товарный знак – ACER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sz w:val="28"/>
                <w:szCs w:val="18"/>
              </w:rPr>
            </w:pPr>
            <w:r w:rsidRPr="00357F9A">
              <w:rPr>
                <w:rFonts w:ascii="Times New Roman" w:hAnsi="Times New Roman" w:cs="Times New Roman"/>
                <w:sz w:val="28"/>
                <w:szCs w:val="18"/>
              </w:rPr>
              <w:t>Планшет</w:t>
            </w:r>
          </w:p>
          <w:p w:rsidR="002C247B" w:rsidRPr="00357F9A" w:rsidRDefault="002C247B" w:rsidP="002C247B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 w:cs="Times New Roman"/>
                <w:sz w:val="28"/>
                <w:szCs w:val="18"/>
              </w:rPr>
            </w:pPr>
            <w:r w:rsidRPr="00357F9A">
              <w:rPr>
                <w:rFonts w:ascii="Times New Roman" w:hAnsi="Times New Roman" w:cs="Times New Roman"/>
                <w:sz w:val="28"/>
                <w:szCs w:val="18"/>
              </w:rPr>
              <w:t>Товарный знак – Apple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МФУ (принтер 3 в одном)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3753"/>
              </w:tabs>
              <w:suppressAutoHyphens/>
              <w:spacing w:before="1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7F9A">
              <w:rPr>
                <w:rFonts w:ascii="Times New Roman" w:hAnsi="Times New Roman" w:cs="Times New Roman"/>
                <w:sz w:val="28"/>
                <w:szCs w:val="28"/>
              </w:rPr>
              <w:t xml:space="preserve">3Д оборудование </w:t>
            </w:r>
          </w:p>
          <w:p w:rsidR="002C247B" w:rsidRPr="00357F9A" w:rsidRDefault="002C247B" w:rsidP="002C247B">
            <w:pPr>
              <w:tabs>
                <w:tab w:val="left" w:pos="3753"/>
              </w:tabs>
              <w:suppressAutoHyphens/>
              <w:spacing w:before="1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7F9A">
              <w:rPr>
                <w:rFonts w:ascii="Times New Roman" w:hAnsi="Times New Roman" w:cs="Times New Roman"/>
                <w:sz w:val="28"/>
                <w:szCs w:val="28"/>
              </w:rPr>
              <w:t>(3д принтер)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lastRenderedPageBreak/>
              <w:t>Наборы кабелей и адаптеров локальной сети кабинета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uppressAutoHyphens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18"/>
              </w:rPr>
            </w:pPr>
            <w:r w:rsidRPr="00357F9A">
              <w:rPr>
                <w:rFonts w:ascii="Times New Roman" w:hAnsi="Times New Roman" w:cs="Times New Roman"/>
                <w:sz w:val="28"/>
                <w:szCs w:val="18"/>
              </w:rPr>
              <w:t>Мобильный класс      (ноутбук трансформер)</w:t>
            </w:r>
          </w:p>
          <w:p w:rsidR="002C247B" w:rsidRPr="00357F9A" w:rsidRDefault="002C247B" w:rsidP="002C247B">
            <w:pPr>
              <w:suppressAutoHyphens/>
              <w:spacing w:line="240" w:lineRule="auto"/>
              <w:ind w:left="-108" w:right="369"/>
              <w:rPr>
                <w:rFonts w:ascii="Times New Roman" w:hAnsi="Times New Roman" w:cs="Times New Roman"/>
                <w:sz w:val="28"/>
                <w:szCs w:val="18"/>
              </w:rPr>
            </w:pPr>
            <w:r w:rsidRPr="00357F9A">
              <w:rPr>
                <w:rFonts w:ascii="Times New Roman" w:hAnsi="Times New Roman" w:cs="Times New Roman"/>
                <w:sz w:val="28"/>
                <w:szCs w:val="18"/>
              </w:rPr>
              <w:t>Товарный знак – ACER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sz w:val="28"/>
                <w:szCs w:val="18"/>
              </w:rPr>
            </w:pPr>
            <w:r w:rsidRPr="00357F9A">
              <w:rPr>
                <w:rFonts w:ascii="Times New Roman" w:hAnsi="Times New Roman" w:cs="Times New Roman"/>
                <w:sz w:val="28"/>
                <w:szCs w:val="18"/>
              </w:rPr>
              <w:t>Карта памяти для фотоаппарата/видеокамеры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C72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72" w:rsidRPr="00357F9A" w:rsidRDefault="00326C72" w:rsidP="002C247B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Штатив для  крепления базовых станций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72" w:rsidRPr="00357F9A" w:rsidRDefault="00326C72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72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72" w:rsidRPr="00357F9A" w:rsidRDefault="00326C72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72" w:rsidRPr="00357F9A" w:rsidRDefault="00326C72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C72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72" w:rsidRDefault="00326C72" w:rsidP="002C247B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Фотоаппарат  с  объективом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72" w:rsidRDefault="00326C72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72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326C7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72" w:rsidRPr="00357F9A" w:rsidRDefault="00326C72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72" w:rsidRPr="00357F9A" w:rsidRDefault="00326C72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1DF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Рабочий  стол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1DF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Микрофон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1DF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Квадрокоптер (большой)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1DF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Квадрокоптер(маленький)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1DF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Пластик  для  3д принтера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1DF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ИЗО  стул черный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DF" w:rsidRPr="00357F9A" w:rsidRDefault="002011DF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1034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keepNext/>
              <w:keepLines/>
              <w:spacing w:before="200"/>
              <w:jc w:val="center"/>
              <w:outlineLvl w:val="5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357F9A">
              <w:rPr>
                <w:rFonts w:ascii="Times New Roman" w:eastAsia="Times New Roman" w:hAnsi="Times New Roman" w:cs="Times New Roman"/>
                <w:iCs/>
              </w:rPr>
              <w:t>ПРИБОРЫ</w:t>
            </w:r>
          </w:p>
        </w:tc>
      </w:tr>
      <w:tr w:rsidR="002C247B" w:rsidRPr="00357F9A" w:rsidTr="002011DF">
        <w:trPr>
          <w:cantSplit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F9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1034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763A4" w:rsidRDefault="00F763A4" w:rsidP="009F1EA0">
            <w:pPr>
              <w:keepNext/>
              <w:keepLines/>
              <w:spacing w:before="200"/>
              <w:ind w:right="494"/>
              <w:outlineLvl w:val="7"/>
              <w:rPr>
                <w:rFonts w:ascii="Times New Roman" w:eastAsia="Times New Roman" w:hAnsi="Times New Roman" w:cs="Times New Roman"/>
                <w:b/>
                <w:color w:val="404040"/>
                <w:szCs w:val="18"/>
              </w:rPr>
            </w:pPr>
          </w:p>
          <w:p w:rsidR="002C247B" w:rsidRPr="00357F9A" w:rsidRDefault="00F763A4" w:rsidP="00F763A4">
            <w:pPr>
              <w:keepNext/>
              <w:keepLines/>
              <w:spacing w:before="200"/>
              <w:ind w:right="494"/>
              <w:outlineLvl w:val="7"/>
              <w:rPr>
                <w:rFonts w:ascii="Times New Roman" w:eastAsia="Times New Roman" w:hAnsi="Times New Roman" w:cs="Times New Roman"/>
                <w:b/>
                <w:color w:val="40404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Cs w:val="18"/>
              </w:rPr>
              <w:t xml:space="preserve">                                                                 </w:t>
            </w:r>
            <w:r w:rsidR="002C247B" w:rsidRPr="00357F9A">
              <w:rPr>
                <w:rFonts w:ascii="Times New Roman" w:eastAsia="Times New Roman" w:hAnsi="Times New Roman" w:cs="Times New Roman"/>
                <w:b/>
                <w:color w:val="404040"/>
                <w:szCs w:val="18"/>
              </w:rPr>
              <w:t>ПРОЧЕЕ ОБОРУДОВАНИЕ</w:t>
            </w: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Коробки для магнитных носителей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0</w:t>
            </w: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Сейф для хранения магнитных носителей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0</w:t>
            </w: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Папки, файлы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0</w:t>
            </w: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Комплект специализированной мебели (двухместные ученические столы для КИ – стол и 2 стула)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0</w:t>
            </w: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Доска раздвижная (маркерная)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2</w:t>
            </w: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Шкафы для учебных пособий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2</w:t>
            </w: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lastRenderedPageBreak/>
              <w:t>Тематическая картотека на имеющиеся учебно-наглядные пособия и дидактические материалы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Журнал вводного и периодического инструктажа учащихся по технике безопасности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Журнал использования КУВТ на каждом рабочем месте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Журнал отказа машин и их ремонта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Инвентарная книга для учета имеющегося в кабинете оборудования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7B" w:rsidRPr="00357F9A" w:rsidTr="002011DF">
        <w:trPr>
          <w:cantSplit/>
        </w:trPr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  <w:r w:rsidRPr="00357F9A">
              <w:rPr>
                <w:rFonts w:ascii="Times New Roman" w:hAnsi="Times New Roman" w:cs="Times New Roman"/>
              </w:rPr>
              <w:t>Аптечка первой медицинской помощи</w:t>
            </w:r>
          </w:p>
          <w:p w:rsidR="002C247B" w:rsidRPr="00357F9A" w:rsidRDefault="002C247B" w:rsidP="002C247B">
            <w:pPr>
              <w:ind w:left="-108" w:right="494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ind w:left="-108" w:right="494" w:firstLine="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247B" w:rsidRPr="00357F9A" w:rsidRDefault="002C247B" w:rsidP="002011DF">
      <w:pPr>
        <w:tabs>
          <w:tab w:val="left" w:pos="426"/>
        </w:tabs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F9A">
        <w:rPr>
          <w:rFonts w:ascii="Times New Roman" w:hAnsi="Times New Roman" w:cs="Times New Roman"/>
        </w:rPr>
        <w:br w:type="page"/>
      </w:r>
    </w:p>
    <w:p w:rsidR="002C247B" w:rsidRPr="00357F9A" w:rsidRDefault="002C247B" w:rsidP="002C247B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7F9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2C247B" w:rsidRPr="00357F9A" w:rsidRDefault="002C247B" w:rsidP="002C247B">
      <w:pPr>
        <w:spacing w:before="120" w:after="120" w:line="240" w:lineRule="auto"/>
        <w:ind w:firstLine="720"/>
        <w:outlineLvl w:val="0"/>
        <w:rPr>
          <w:rFonts w:ascii="Times New Roman" w:hAnsi="Times New Roman" w:cs="Times New Roman"/>
          <w:b/>
          <w:sz w:val="30"/>
        </w:rPr>
      </w:pPr>
    </w:p>
    <w:p w:rsidR="002C247B" w:rsidRPr="00526A47" w:rsidRDefault="002C247B" w:rsidP="00526A47">
      <w:pPr>
        <w:spacing w:before="120" w:after="12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30"/>
        </w:rPr>
      </w:pPr>
      <w:r w:rsidRPr="00357F9A">
        <w:rPr>
          <w:rFonts w:ascii="Times New Roman" w:hAnsi="Times New Roman" w:cs="Times New Roman"/>
          <w:b/>
          <w:sz w:val="30"/>
        </w:rPr>
        <w:t>КОМПЛЕКСЫ УПРАЖНЕНИЙ ДЛЯ ГЛАЗ</w:t>
      </w:r>
    </w:p>
    <w:p w:rsidR="002C247B" w:rsidRPr="00357F9A" w:rsidRDefault="002C247B" w:rsidP="002C247B">
      <w:pPr>
        <w:spacing w:before="120" w:after="120" w:line="312" w:lineRule="auto"/>
        <w:ind w:firstLine="720"/>
        <w:outlineLvl w:val="1"/>
        <w:rPr>
          <w:rFonts w:ascii="Times New Roman" w:hAnsi="Times New Roman" w:cs="Times New Roman"/>
          <w:b/>
          <w:sz w:val="28"/>
        </w:rPr>
      </w:pPr>
      <w:r w:rsidRPr="00357F9A">
        <w:rPr>
          <w:rFonts w:ascii="Times New Roman" w:hAnsi="Times New Roman" w:cs="Times New Roman"/>
          <w:b/>
          <w:sz w:val="28"/>
        </w:rPr>
        <w:t>Вариант 1</w:t>
      </w:r>
    </w:p>
    <w:p w:rsidR="002C247B" w:rsidRPr="00357F9A" w:rsidRDefault="002C247B" w:rsidP="002C247B">
      <w:pPr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Закрыть  глаза, сильно напрягая глазные мышцы, на счет 1-4, затем раскрыть глаза, расслабив мышцы глаз, посмотреть вдаль на счет 1-6.  </w:t>
      </w:r>
    </w:p>
    <w:p w:rsidR="002C247B" w:rsidRPr="00357F9A" w:rsidRDefault="002C247B" w:rsidP="002C247B">
      <w:pPr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Посмотреть на переносицу и задержать взор на счет 1-4.  До усталости глаза доводить нельзя. Затем открыть глаза, посмотреть вдаль на счет 1-6.  </w:t>
      </w:r>
    </w:p>
    <w:p w:rsidR="002C247B" w:rsidRPr="00357F9A" w:rsidRDefault="002C247B" w:rsidP="002C247B">
      <w:pPr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вверх, вниз. Перевести взгляд быстро по диагонали: направо–вверх–налево–вниз, потом прямо вдаль на счет 1-6; затем: налево–вверх–направо–вниз и посмотреть вдаль на счет 1-6. </w:t>
      </w:r>
    </w:p>
    <w:p w:rsidR="002C247B" w:rsidRPr="00357F9A" w:rsidRDefault="002C247B" w:rsidP="002C247B">
      <w:pPr>
        <w:spacing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2C247B" w:rsidRPr="00357F9A" w:rsidRDefault="002C247B" w:rsidP="00526A47">
      <w:pPr>
        <w:spacing w:line="240" w:lineRule="auto"/>
        <w:ind w:firstLine="720"/>
        <w:outlineLvl w:val="2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t>Вариант 2</w:t>
      </w:r>
    </w:p>
    <w:p w:rsidR="002C247B" w:rsidRPr="00357F9A" w:rsidRDefault="002C247B" w:rsidP="002C247B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Закрыть глаза, не напрягая глазные мышцы, на счет 1-4, широко раскрыть глаза и посмотреть вдаль на счет 1-6.  </w:t>
      </w:r>
    </w:p>
    <w:p w:rsidR="002C247B" w:rsidRPr="00357F9A" w:rsidRDefault="002C247B" w:rsidP="002C247B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Посмотреть на кончик носа на счет 1-4, а потом перевести взгляд вдаль на счет 1-6. </w:t>
      </w:r>
    </w:p>
    <w:p w:rsidR="002C247B" w:rsidRPr="00357F9A" w:rsidRDefault="002C247B" w:rsidP="002C247B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Не поворачивая головы (голова прямо), делать медленно круговые движения глазами вверх–вправо–вниз–влево и в обратную сторону: вверх–влево–вниз–вправо. Затем посмотреть вдаль на счет 1-6.  </w:t>
      </w:r>
    </w:p>
    <w:p w:rsidR="002C247B" w:rsidRPr="002011DF" w:rsidRDefault="002C247B" w:rsidP="002011DF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При неподвижной голове  перевести взор с фиксацией его на счет 1-4 вверх;  на счет 1-6 – прямо; затем аналогичным образом  вниз–прямо-вправо–прямо–влево–прямо. Проделать движения по диагонали в одну и в другую  стороны с переводом глаз прямо на счет 1-6.  </w:t>
      </w:r>
    </w:p>
    <w:p w:rsidR="002C247B" w:rsidRPr="00357F9A" w:rsidRDefault="002C247B" w:rsidP="002011DF">
      <w:pPr>
        <w:spacing w:line="240" w:lineRule="auto"/>
        <w:ind w:firstLine="720"/>
        <w:outlineLvl w:val="2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t>Вариант 3</w:t>
      </w:r>
    </w:p>
    <w:p w:rsidR="002C247B" w:rsidRPr="00357F9A" w:rsidRDefault="002C247B" w:rsidP="002C247B">
      <w:pPr>
        <w:numPr>
          <w:ilvl w:val="0"/>
          <w:numId w:val="1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Поморгать, не напрягая глазные мышцы, на счет 10-15.</w:t>
      </w:r>
    </w:p>
    <w:p w:rsidR="002C247B" w:rsidRPr="00357F9A" w:rsidRDefault="002C247B" w:rsidP="002C247B">
      <w:pPr>
        <w:numPr>
          <w:ilvl w:val="0"/>
          <w:numId w:val="1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Не поворачивая головы (голова прямо), с закрытыми глазами посмотреть  направо на счет 1-4, затем налево на счет 1-4 и прямо на счет 1-6. Поднять глаза вверх  на счет 1-4, опустить  вниз на счет 1-4 и перевести взгляд  прямо на счет 1-6.  </w:t>
      </w:r>
    </w:p>
    <w:p w:rsidR="002C247B" w:rsidRPr="00357F9A" w:rsidRDefault="002C247B" w:rsidP="002C247B">
      <w:pPr>
        <w:numPr>
          <w:ilvl w:val="0"/>
          <w:numId w:val="1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В среднем темпе  проделать 3-4 круговых движения в правую сторону, столько же в левую и, расслабив глазные мышцы посмотреть вдаль на счет 1-6 раз.  </w:t>
      </w:r>
      <w:r w:rsidRPr="00357F9A">
        <w:rPr>
          <w:rFonts w:ascii="Times New Roman" w:hAnsi="Times New Roman" w:cs="Times New Roman"/>
        </w:rPr>
        <w:br w:type="page"/>
      </w:r>
    </w:p>
    <w:p w:rsidR="002C247B" w:rsidRPr="00357F9A" w:rsidRDefault="002C247B" w:rsidP="002C247B">
      <w:pPr>
        <w:spacing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lastRenderedPageBreak/>
        <w:t>Приложение 2</w:t>
      </w:r>
    </w:p>
    <w:p w:rsidR="002C247B" w:rsidRPr="00357F9A" w:rsidRDefault="002C247B" w:rsidP="002C247B">
      <w:pPr>
        <w:spacing w:before="120" w:after="120" w:line="240" w:lineRule="auto"/>
        <w:ind w:firstLine="720"/>
        <w:outlineLvl w:val="0"/>
        <w:rPr>
          <w:rFonts w:ascii="Times New Roman" w:hAnsi="Times New Roman" w:cs="Times New Roman"/>
          <w:b/>
          <w:sz w:val="28"/>
        </w:rPr>
      </w:pPr>
    </w:p>
    <w:p w:rsidR="002C247B" w:rsidRPr="00357F9A" w:rsidRDefault="002C247B" w:rsidP="002C247B">
      <w:pPr>
        <w:spacing w:before="120" w:after="120" w:line="240" w:lineRule="auto"/>
        <w:ind w:firstLine="720"/>
        <w:outlineLvl w:val="0"/>
        <w:rPr>
          <w:rFonts w:ascii="Times New Roman" w:hAnsi="Times New Roman" w:cs="Times New Roman"/>
          <w:b/>
          <w:sz w:val="28"/>
        </w:rPr>
      </w:pPr>
    </w:p>
    <w:p w:rsidR="002C247B" w:rsidRPr="00526A47" w:rsidRDefault="002C247B" w:rsidP="00526A47">
      <w:pPr>
        <w:spacing w:before="120" w:after="12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357F9A">
        <w:rPr>
          <w:rFonts w:ascii="Times New Roman" w:hAnsi="Times New Roman" w:cs="Times New Roman"/>
          <w:b/>
          <w:sz w:val="28"/>
        </w:rPr>
        <w:t>КОМПЛЕКС ФИЗКУЛЬТУРНЫХ ПАУЗ</w:t>
      </w:r>
    </w:p>
    <w:p w:rsidR="002C247B" w:rsidRPr="00357F9A" w:rsidRDefault="002C247B" w:rsidP="002C247B">
      <w:pPr>
        <w:spacing w:after="14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Физкультурная пауза повышает  двигательную активность, стимулирует деятельность нервной, сердечно-сосудистой, дыхательной и мышечной систем, снимает общее утомление, повышает умственную работоспособность.</w:t>
      </w:r>
    </w:p>
    <w:p w:rsidR="002C247B" w:rsidRPr="00357F9A" w:rsidRDefault="002C247B" w:rsidP="002C247B">
      <w:pPr>
        <w:spacing w:line="240" w:lineRule="auto"/>
        <w:ind w:firstLine="720"/>
        <w:rPr>
          <w:rFonts w:ascii="Times New Roman" w:hAnsi="Times New Roman" w:cs="Times New Roman"/>
          <w:b/>
          <w:sz w:val="28"/>
        </w:rPr>
      </w:pPr>
    </w:p>
    <w:p w:rsidR="002C247B" w:rsidRPr="00357F9A" w:rsidRDefault="002C247B" w:rsidP="00526A47">
      <w:pPr>
        <w:spacing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357F9A">
        <w:rPr>
          <w:rFonts w:ascii="Times New Roman" w:hAnsi="Times New Roman" w:cs="Times New Roman"/>
          <w:b/>
          <w:sz w:val="28"/>
        </w:rPr>
        <w:t>Физкультурная пауза1.</w:t>
      </w:r>
    </w:p>
    <w:p w:rsidR="002C247B" w:rsidRPr="00526A47" w:rsidRDefault="002C247B" w:rsidP="00526A47">
      <w:pPr>
        <w:spacing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357F9A">
        <w:rPr>
          <w:rFonts w:ascii="Times New Roman" w:hAnsi="Times New Roman" w:cs="Times New Roman"/>
          <w:b/>
          <w:sz w:val="28"/>
        </w:rPr>
        <w:t>Упражнения повторяются по 4-6 раз, темп средний.</w:t>
      </w:r>
    </w:p>
    <w:p w:rsidR="002C247B" w:rsidRPr="00357F9A" w:rsidRDefault="002C247B" w:rsidP="002C247B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Ходьба на месте 20-30 с. Темп средний.</w:t>
      </w:r>
    </w:p>
    <w:p w:rsidR="002C247B" w:rsidRPr="00357F9A" w:rsidRDefault="002C247B" w:rsidP="002C247B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Исходное положение (и.п.) – основная стойка (о.с.) – 1 – руки вперед, ладони книзу. 2 – руки в стороны, ладони кверху. 3 – встать на носки, руки вверх, прогнуться. 4 – и.п.  </w:t>
      </w:r>
    </w:p>
    <w:p w:rsidR="002C247B" w:rsidRPr="00357F9A" w:rsidRDefault="002C247B" w:rsidP="002C247B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И.п. – ноги врозь, немного шире плеч. 1-3 – наклон назад, руки за спину. 3-4 – и.п.  </w:t>
      </w:r>
    </w:p>
    <w:p w:rsidR="002C247B" w:rsidRPr="00357F9A" w:rsidRDefault="002C247B" w:rsidP="002C247B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И.п. – ноги шире плеч. 1 – руки за голову, поворот туловища направо. 1 – туловище в и.п., руки  в стороны, наклон вперед, голову назад. 3 – выпрямиться, руки за голову, поворот туловища налево. 4 – и.п. 5-8 – то же в другую сторону.  </w:t>
      </w:r>
    </w:p>
    <w:p w:rsidR="002C247B" w:rsidRPr="00357F9A" w:rsidRDefault="002C247B" w:rsidP="002C247B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И.п. – ноги врозь, руки за пояс. 1-4 – круговые движения туловищем вправо. 5-8  – круговые движения туловищем влево.  </w:t>
      </w:r>
    </w:p>
    <w:p w:rsidR="002C247B" w:rsidRPr="00357F9A" w:rsidRDefault="002C247B" w:rsidP="002C247B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И.п. – о.с. 1 – мах правой ногой назад, руки в стороны. 2 – и.п.  5-8 – то же   левой ногой.  </w:t>
      </w:r>
    </w:p>
    <w:p w:rsidR="002C247B" w:rsidRPr="00357F9A" w:rsidRDefault="002C247B" w:rsidP="002C247B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И.п. – ноги врозь. Руки  на пояс. 1 – голову наклонить вперед. 4 – и.п. 5-8 – то же в другую сторону.  </w:t>
      </w:r>
    </w:p>
    <w:p w:rsidR="002C247B" w:rsidRPr="00357F9A" w:rsidRDefault="002C247B" w:rsidP="002C247B">
      <w:pPr>
        <w:spacing w:line="240" w:lineRule="auto"/>
        <w:ind w:firstLine="720"/>
        <w:outlineLvl w:val="2"/>
        <w:rPr>
          <w:rFonts w:ascii="Times New Roman" w:hAnsi="Times New Roman" w:cs="Times New Roman"/>
          <w:b/>
          <w:i/>
          <w:sz w:val="28"/>
        </w:rPr>
      </w:pPr>
    </w:p>
    <w:p w:rsidR="002C247B" w:rsidRPr="00357F9A" w:rsidRDefault="002C247B" w:rsidP="002C247B">
      <w:pPr>
        <w:spacing w:line="240" w:lineRule="auto"/>
        <w:ind w:firstLine="720"/>
        <w:outlineLvl w:val="2"/>
        <w:rPr>
          <w:rFonts w:ascii="Times New Roman" w:hAnsi="Times New Roman" w:cs="Times New Roman"/>
          <w:b/>
          <w:i/>
          <w:sz w:val="28"/>
        </w:rPr>
      </w:pPr>
    </w:p>
    <w:p w:rsidR="002C247B" w:rsidRPr="00357F9A" w:rsidRDefault="002C247B" w:rsidP="002C247B">
      <w:pPr>
        <w:spacing w:line="240" w:lineRule="auto"/>
        <w:ind w:firstLine="720"/>
        <w:outlineLvl w:val="2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t>Физкультурная пауза 2.</w:t>
      </w:r>
    </w:p>
    <w:p w:rsidR="002C247B" w:rsidRPr="00357F9A" w:rsidRDefault="002C247B" w:rsidP="002C247B">
      <w:pPr>
        <w:spacing w:line="240" w:lineRule="auto"/>
        <w:ind w:firstLine="720"/>
        <w:outlineLvl w:val="2"/>
        <w:rPr>
          <w:rFonts w:ascii="Times New Roman" w:hAnsi="Times New Roman" w:cs="Times New Roman"/>
          <w:b/>
          <w:i/>
          <w:sz w:val="28"/>
        </w:rPr>
      </w:pPr>
    </w:p>
    <w:p w:rsidR="002C247B" w:rsidRPr="00357F9A" w:rsidRDefault="002C247B" w:rsidP="002C247B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Ходьба на месте – 20-30 с. Темп средний.</w:t>
      </w:r>
    </w:p>
    <w:p w:rsidR="002C247B" w:rsidRPr="00357F9A" w:rsidRDefault="002C247B" w:rsidP="002C247B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И.п. – о.с., руки за голову. 1-2 – встать на носки, прогнуться, отвести локти назад. 3-4 – опуститься на ступни, слегка наклониться вперед, локти вперед.  </w:t>
      </w:r>
    </w:p>
    <w:p w:rsidR="002C247B" w:rsidRPr="00357F9A" w:rsidRDefault="002C247B" w:rsidP="002C247B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И.п. – о.с. 1 – шаг вправо, руки в стороны. 2 – повернуть кисти ладонями вверх. 3 – приставить левую ногу, руки вверх. 4 – руки дугами в стороны и вниз. Свободным махом скрестить перед грудью.  </w:t>
      </w:r>
      <w:r w:rsidRPr="00357F9A">
        <w:rPr>
          <w:rFonts w:ascii="Times New Roman" w:hAnsi="Times New Roman" w:cs="Times New Roman"/>
        </w:rPr>
        <w:br w:type="page"/>
      </w:r>
    </w:p>
    <w:p w:rsidR="002C247B" w:rsidRPr="00357F9A" w:rsidRDefault="002C247B" w:rsidP="002C247B">
      <w:pPr>
        <w:keepNext/>
        <w:keepLines/>
        <w:spacing w:before="200" w:line="240" w:lineRule="auto"/>
        <w:ind w:firstLine="720"/>
        <w:jc w:val="right"/>
        <w:outlineLvl w:val="6"/>
        <w:rPr>
          <w:rFonts w:ascii="Times New Roman" w:eastAsia="Times New Roman" w:hAnsi="Times New Roman" w:cs="Times New Roman"/>
          <w:iCs/>
          <w:sz w:val="32"/>
        </w:rPr>
      </w:pPr>
      <w:r w:rsidRPr="00357F9A">
        <w:rPr>
          <w:rFonts w:ascii="Times New Roman" w:eastAsia="Times New Roman" w:hAnsi="Times New Roman" w:cs="Times New Roman"/>
          <w:iCs/>
          <w:sz w:val="32"/>
        </w:rPr>
        <w:lastRenderedPageBreak/>
        <w:t>Приложение 3</w:t>
      </w:r>
    </w:p>
    <w:p w:rsidR="002C247B" w:rsidRPr="00357F9A" w:rsidRDefault="002C247B" w:rsidP="002C247B">
      <w:pPr>
        <w:keepNext/>
        <w:keepLines/>
        <w:spacing w:before="200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</w:rPr>
      </w:pPr>
      <w:r w:rsidRPr="00357F9A">
        <w:rPr>
          <w:rFonts w:ascii="Times New Roman" w:eastAsia="Times New Roman" w:hAnsi="Times New Roman" w:cs="Times New Roman"/>
          <w:b/>
          <w:iCs/>
          <w:sz w:val="32"/>
        </w:rPr>
        <w:t>ПРАВИЛА ТЕХНИКИ БЕЗОПАСНОСТИ</w:t>
      </w:r>
    </w:p>
    <w:p w:rsidR="002C247B" w:rsidRPr="00357F9A" w:rsidRDefault="002C247B" w:rsidP="002C247B">
      <w:pPr>
        <w:jc w:val="center"/>
        <w:rPr>
          <w:rFonts w:ascii="Times New Roman" w:hAnsi="Times New Roman" w:cs="Times New Roman"/>
          <w:b/>
          <w:sz w:val="30"/>
        </w:rPr>
      </w:pP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В кабинете Информатики устанавливается дорогостоящая, сложная, требующая бережного отношения аппаратура - компьютеры класса PENTIUM.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Обращаться с техникой нужно бережно;  входить в кабинет спокойно, не торопясь, не толкаясь, не задевая столы, на которых стоят компьютеры, занимать отведенное каждому место, не меняя его на каждом уроке. 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t>Во время работы лучевая трубка монитора работает под высоким напряжением. Неправильное обращение с аппаратурой, кабелями и монитором может привести к тяжелым поражениям электрическим током, вызвать загорание аппаратуры.</w:t>
      </w:r>
    </w:p>
    <w:p w:rsidR="002C247B" w:rsidRPr="00357F9A" w:rsidRDefault="002C247B" w:rsidP="002C247B">
      <w:pPr>
        <w:spacing w:before="120" w:after="120" w:line="240" w:lineRule="auto"/>
        <w:outlineLvl w:val="0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1. СТРОГО ЗАПРЕЩАЕТСЯ</w:t>
      </w:r>
    </w:p>
    <w:p w:rsidR="002C247B" w:rsidRPr="00357F9A" w:rsidRDefault="002C247B" w:rsidP="002C24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трогать разъемы соединительных кабелей;</w:t>
      </w:r>
    </w:p>
    <w:p w:rsidR="002C247B" w:rsidRPr="00357F9A" w:rsidRDefault="002C247B" w:rsidP="002C24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прикасаться к экрану и к тыльной стороне монитора, клавиатуры;</w:t>
      </w:r>
    </w:p>
    <w:p w:rsidR="002C247B" w:rsidRPr="00357F9A" w:rsidRDefault="002C247B" w:rsidP="002C24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включать и отключать аппаратуру без указания преподавателя;</w:t>
      </w:r>
    </w:p>
    <w:p w:rsidR="002C247B" w:rsidRPr="00357F9A" w:rsidRDefault="002C247B" w:rsidP="002C24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класть диски, книги, тетради на монитор и клавиатуру;</w:t>
      </w:r>
    </w:p>
    <w:p w:rsidR="002C247B" w:rsidRPr="00357F9A" w:rsidRDefault="002C247B" w:rsidP="002C24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работать во влажной одежде и с влажными руками.</w:t>
      </w:r>
    </w:p>
    <w:p w:rsidR="002C247B" w:rsidRPr="00357F9A" w:rsidRDefault="002C247B" w:rsidP="002C247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2. При появлении запаха дыма, гари, немедленно прекратить работу, отключить аппаратуру и сообщить преподавателю.  В случае необходимости нужно оказать помощь в тушении огня.</w:t>
      </w:r>
    </w:p>
    <w:p w:rsidR="002C247B" w:rsidRPr="00357F9A" w:rsidRDefault="002C247B" w:rsidP="002C247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3. Перед началом работы необходимо:</w:t>
      </w:r>
    </w:p>
    <w:p w:rsidR="002C247B" w:rsidRPr="00357F9A" w:rsidRDefault="002C247B" w:rsidP="002C24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убедиться в отсутствии видимых причин повреждения рабочего места;</w:t>
      </w:r>
    </w:p>
    <w:p w:rsidR="002C247B" w:rsidRPr="00357F9A" w:rsidRDefault="002C247B" w:rsidP="002C24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сесть так, чтобы линия взора приходилась в центр экрана, чтобы, не наклоняясь пользоваться клавиатурой и воспринимать передаваемую на экран монитора информацию;</w:t>
      </w:r>
    </w:p>
    <w:p w:rsidR="002C247B" w:rsidRPr="00357F9A" w:rsidRDefault="002C247B" w:rsidP="002C24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разместить на столе тетрадь,  учебное пособие, журнал регистрации времени работы так, чтобы они не мешали работе на ПК;</w:t>
      </w:r>
    </w:p>
    <w:p w:rsidR="002C247B" w:rsidRPr="00357F9A" w:rsidRDefault="002C247B" w:rsidP="002C24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внимательно слушать объяснение учителя,  стараться понять цель  и последовательность действий;  в случае необходимости обращаться к преподавателю;</w:t>
      </w:r>
    </w:p>
    <w:p w:rsidR="002C247B" w:rsidRPr="00357F9A" w:rsidRDefault="002C247B" w:rsidP="002C24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записать в журнал регистрации время начала работы на ПК;</w:t>
      </w:r>
    </w:p>
    <w:p w:rsidR="002C247B" w:rsidRPr="00357F9A" w:rsidRDefault="002C247B" w:rsidP="002C24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начинать работу только по указанию преподавателя.</w:t>
      </w:r>
    </w:p>
    <w:p w:rsidR="002C247B" w:rsidRPr="00F763A4" w:rsidRDefault="002C247B" w:rsidP="00F763A4">
      <w:pPr>
        <w:spacing w:after="14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4. Во время работы ПК лучевая трубка монитора является источником электромагнитного излучения, которое  вблизи  экрана неблагоприятно действует на зрение, вызывает усталость и снижение работоспособности.</w:t>
      </w:r>
    </w:p>
    <w:p w:rsidR="002C247B" w:rsidRPr="00357F9A" w:rsidRDefault="002C247B" w:rsidP="002C247B">
      <w:pPr>
        <w:spacing w:line="240" w:lineRule="auto"/>
        <w:jc w:val="both"/>
        <w:rPr>
          <w:rFonts w:ascii="Times New Roman" w:hAnsi="Times New Roman" w:cs="Times New Roman"/>
          <w:b/>
          <w:caps/>
          <w:sz w:val="28"/>
        </w:rPr>
      </w:pP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b/>
          <w:caps/>
          <w:sz w:val="28"/>
        </w:rPr>
        <w:lastRenderedPageBreak/>
        <w:t>надо работать</w:t>
      </w:r>
      <w:r w:rsidRPr="00357F9A">
        <w:rPr>
          <w:rFonts w:ascii="Times New Roman" w:hAnsi="Times New Roman" w:cs="Times New Roman"/>
          <w:sz w:val="28"/>
        </w:rPr>
        <w:t xml:space="preserve">,  находясь на расстоянии </w:t>
      </w:r>
      <w:r w:rsidRPr="00357F9A">
        <w:rPr>
          <w:rFonts w:ascii="Times New Roman" w:hAnsi="Times New Roman" w:cs="Times New Roman"/>
          <w:b/>
          <w:sz w:val="28"/>
        </w:rPr>
        <w:t>60-70 см</w:t>
      </w:r>
      <w:r w:rsidRPr="00357F9A">
        <w:rPr>
          <w:rFonts w:ascii="Times New Roman" w:hAnsi="Times New Roman" w:cs="Times New Roman"/>
          <w:sz w:val="28"/>
        </w:rPr>
        <w:t xml:space="preserve">, но не менее </w:t>
      </w:r>
      <w:r w:rsidRPr="00357F9A">
        <w:rPr>
          <w:rFonts w:ascii="Times New Roman" w:hAnsi="Times New Roman" w:cs="Times New Roman"/>
          <w:b/>
          <w:sz w:val="28"/>
        </w:rPr>
        <w:t xml:space="preserve">50 см, </w:t>
      </w:r>
      <w:r w:rsidRPr="00357F9A">
        <w:rPr>
          <w:rFonts w:ascii="Times New Roman" w:hAnsi="Times New Roman" w:cs="Times New Roman"/>
          <w:sz w:val="28"/>
        </w:rPr>
        <w:t>от экрана монитора, соблюдая правильную осанку,  не сутулясь,  не наклоняясь. Учащимся, имеющим очки для постоянного ношения - следует работать в очках.</w:t>
      </w:r>
    </w:p>
    <w:p w:rsidR="002C247B" w:rsidRPr="00357F9A" w:rsidRDefault="002C247B" w:rsidP="002C247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8"/>
        </w:rPr>
        <w:t>Работа на ПК требует большого внимания, четких действий и самоконтроля</w:t>
      </w:r>
    </w:p>
    <w:p w:rsidR="002C247B" w:rsidRPr="00357F9A" w:rsidRDefault="002C247B" w:rsidP="002C247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8"/>
        </w:rPr>
        <w:t>НЕЛЬЗЯ РАБОТАТЬ при плохом освещении и при плохом самочувствии.</w:t>
      </w:r>
    </w:p>
    <w:p w:rsidR="002C247B" w:rsidRPr="00357F9A" w:rsidRDefault="002C247B" w:rsidP="002C247B">
      <w:pPr>
        <w:spacing w:before="120" w:after="12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</w:rPr>
      </w:pPr>
    </w:p>
    <w:p w:rsidR="002C247B" w:rsidRPr="00357F9A" w:rsidRDefault="002C247B" w:rsidP="002C247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5. Во время работы необходимо:</w:t>
      </w:r>
    </w:p>
    <w:p w:rsidR="002C247B" w:rsidRPr="00357F9A" w:rsidRDefault="002C247B" w:rsidP="002C24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строго  выполнять  все указанные выше правила,  а также текущие указания учителя;</w:t>
      </w:r>
    </w:p>
    <w:p w:rsidR="002C247B" w:rsidRPr="00357F9A" w:rsidRDefault="002C247B" w:rsidP="002C24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следить за исправностью аппаратуры. Немедленно прекратить работу при появлении необычного звука или самопроизвольного отключения аппаратуры и сообщить об этом учителю;</w:t>
      </w:r>
    </w:p>
    <w:p w:rsidR="002C247B" w:rsidRPr="00357F9A" w:rsidRDefault="002C247B" w:rsidP="002C24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плавно нажимать на клавиши клавиатуры,  не допуская резких ударов;</w:t>
      </w:r>
    </w:p>
    <w:p w:rsidR="002C247B" w:rsidRPr="00357F9A" w:rsidRDefault="002C247B" w:rsidP="002C24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не пользоваться клавиатурой, если компьютер не включен;</w:t>
      </w:r>
    </w:p>
    <w:p w:rsidR="002C247B" w:rsidRPr="00357F9A" w:rsidRDefault="002C247B" w:rsidP="002C24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работать на клавиатуре чистыми руками;</w:t>
      </w:r>
    </w:p>
    <w:p w:rsidR="002C247B" w:rsidRPr="00357F9A" w:rsidRDefault="002C247B" w:rsidP="002C24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не пытаться самостоятельно устранять неисправность в работе аппаратуры;</w:t>
      </w:r>
    </w:p>
    <w:p w:rsidR="002C247B" w:rsidRPr="00357F9A" w:rsidRDefault="002C247B" w:rsidP="002C24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не вставать со своих мест, когда в кабинет входят посетители.</w:t>
      </w:r>
    </w:p>
    <w:p w:rsidR="002C247B" w:rsidRPr="00357F9A" w:rsidRDefault="002C247B" w:rsidP="002C247B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t>По окончании работы необходимо:</w:t>
      </w:r>
    </w:p>
    <w:p w:rsidR="002C247B" w:rsidRPr="00357F9A" w:rsidRDefault="002C247B" w:rsidP="002C247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Отключить ПК.</w:t>
      </w:r>
    </w:p>
    <w:p w:rsidR="002C247B" w:rsidRPr="00357F9A" w:rsidRDefault="002C247B" w:rsidP="002C247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Записать в журнале регистрации время окончания работы.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Знание и грамотное выполнение этих правил позволит избежать несчастных случаев, успешно овладеть знаниями, умениями и навыками, сберечь государственное имущество – компьютерную технику и оборудования.</w:t>
      </w:r>
      <w:r w:rsidRPr="00357F9A">
        <w:rPr>
          <w:rFonts w:ascii="Times New Roman" w:hAnsi="Times New Roman" w:cs="Times New Roman"/>
        </w:rPr>
        <w:br w:type="page"/>
      </w:r>
    </w:p>
    <w:p w:rsidR="002C247B" w:rsidRPr="00F763A4" w:rsidRDefault="002C247B" w:rsidP="00F763A4">
      <w:pPr>
        <w:tabs>
          <w:tab w:val="left" w:pos="426"/>
        </w:tabs>
        <w:spacing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lastRenderedPageBreak/>
        <w:t>Приложение 4</w:t>
      </w:r>
    </w:p>
    <w:p w:rsidR="002C247B" w:rsidRPr="00357F9A" w:rsidRDefault="002C247B" w:rsidP="00F763A4">
      <w:pPr>
        <w:tabs>
          <w:tab w:val="left" w:pos="426"/>
        </w:tabs>
        <w:ind w:left="284" w:firstLine="720"/>
        <w:jc w:val="center"/>
        <w:rPr>
          <w:rFonts w:ascii="Times New Roman" w:hAnsi="Times New Roman" w:cs="Times New Roman"/>
          <w:b/>
          <w:sz w:val="28"/>
        </w:rPr>
      </w:pPr>
      <w:r w:rsidRPr="00357F9A">
        <w:rPr>
          <w:rFonts w:ascii="Times New Roman" w:hAnsi="Times New Roman" w:cs="Times New Roman"/>
          <w:b/>
          <w:sz w:val="28"/>
        </w:rPr>
        <w:t>ПОСТРАДАВШИМ ОТ ЭЛЕКТРОТОКА</w:t>
      </w:r>
    </w:p>
    <w:p w:rsidR="002C247B" w:rsidRPr="00357F9A" w:rsidRDefault="002C247B" w:rsidP="002C247B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lang w:eastAsia="ko-KR"/>
        </w:rPr>
      </w:pPr>
      <w:r w:rsidRPr="00357F9A">
        <w:rPr>
          <w:rFonts w:ascii="Times New Roman" w:hAnsi="Times New Roman" w:cs="Times New Roman"/>
          <w:sz w:val="28"/>
        </w:rPr>
        <w:t>Поражение электротоком может варьировать от незначительных болевых ощущений при отсутствии  органических и функциональных изменений до ожогов ІІІ – IV</w:t>
      </w:r>
      <w:r w:rsidRPr="00357F9A">
        <w:rPr>
          <w:rFonts w:ascii="Times New Roman" w:hAnsi="Times New Roman" w:cs="Times New Roman"/>
          <w:sz w:val="28"/>
          <w:lang w:eastAsia="ko-KR"/>
        </w:rPr>
        <w:t>степеней (обугливание) ишока.</w:t>
      </w:r>
    </w:p>
    <w:p w:rsidR="002C247B" w:rsidRPr="00357F9A" w:rsidRDefault="002C247B" w:rsidP="002C247B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lang w:eastAsia="ko-KR"/>
        </w:rPr>
      </w:pPr>
      <w:r w:rsidRPr="00357F9A">
        <w:rPr>
          <w:rFonts w:ascii="Times New Roman" w:hAnsi="Times New Roman" w:cs="Times New Roman"/>
          <w:sz w:val="28"/>
          <w:lang w:eastAsia="ko-KR"/>
        </w:rPr>
        <w:t>При поражении электротоком следует быстро отключить ток, освободить пострадавшего от проводов с соблюдением мер предосторожности по нераспространению тока на лиц, участвующих в оказании помощи (освобождать пострадавшего в резиновых перчатках или обернуть руки сухой тканью, встать на сухую доску или коврик)</w:t>
      </w:r>
    </w:p>
    <w:p w:rsidR="002C247B" w:rsidRPr="00357F9A" w:rsidRDefault="002C247B" w:rsidP="002C247B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lang w:eastAsia="ko-KR"/>
        </w:rPr>
      </w:pPr>
      <w:r w:rsidRPr="00357F9A">
        <w:rPr>
          <w:rFonts w:ascii="Times New Roman" w:hAnsi="Times New Roman" w:cs="Times New Roman"/>
          <w:sz w:val="28"/>
          <w:lang w:eastAsia="ko-KR"/>
        </w:rPr>
        <w:t>При поражении электротоком следует обратить внимание на дыхание и сердечно-сосудистую систему. В случае остановки дыхания и сердечной деятельности немедленно начать непрямой массаж сердца (надавливание ладонями быстрыми толчками в области середины грудной кости, ближе слева, в ритме 40-60 толчков в минуту). Искусственное дыхание рот в рот (предварительно закрыть рот пострадавшему и, вдохнув полной грудью, выдохнуть через марлю или носовой платок, в рот пострадавшему) или рот в нос (предварительно закрыть рот пострадавшему, и аналогичным образом осуществлять выдох в нос через марлю или носовой платок). Искусственное дыхание проводят с частотой 16-18 раз в минуту. Одновременно вызывают специализированную бригаду скорой помощи.</w:t>
      </w:r>
    </w:p>
    <w:p w:rsidR="002C247B" w:rsidRPr="00357F9A" w:rsidRDefault="002C247B" w:rsidP="002C247B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lang w:eastAsia="ko-KR"/>
        </w:rPr>
      </w:pPr>
      <w:r w:rsidRPr="00357F9A">
        <w:rPr>
          <w:rFonts w:ascii="Times New Roman" w:hAnsi="Times New Roman" w:cs="Times New Roman"/>
          <w:sz w:val="28"/>
          <w:lang w:eastAsia="ko-KR"/>
        </w:rPr>
        <w:t>Непрямой массаж сердца и искусственное дыхание проводят до полного восстановления или до оказания специализированной  помощи.</w:t>
      </w:r>
    </w:p>
    <w:p w:rsidR="002C247B" w:rsidRPr="00357F9A" w:rsidRDefault="002C247B" w:rsidP="002C247B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lang w:eastAsia="ko-KR"/>
        </w:rPr>
      </w:pPr>
      <w:r w:rsidRPr="00357F9A">
        <w:rPr>
          <w:rFonts w:ascii="Times New Roman" w:hAnsi="Times New Roman" w:cs="Times New Roman"/>
          <w:sz w:val="28"/>
          <w:lang w:eastAsia="ko-KR"/>
        </w:rPr>
        <w:t>При ослаблении сердечной деятельности и дыхания необходимо обеспечить подачу свежего воздуха, дать понюхать на ватке нашатырный спирт, влить в рот чайную ложку (или 25 капель) кордиамина, провести похлопывание по щекам.</w:t>
      </w:r>
    </w:p>
    <w:p w:rsidR="002C247B" w:rsidRPr="00357F9A" w:rsidRDefault="002C247B" w:rsidP="002C247B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lang w:eastAsia="ko-KR"/>
        </w:rPr>
      </w:pPr>
      <w:r w:rsidRPr="00357F9A">
        <w:rPr>
          <w:rFonts w:ascii="Times New Roman" w:hAnsi="Times New Roman" w:cs="Times New Roman"/>
          <w:sz w:val="28"/>
          <w:lang w:eastAsia="ko-KR"/>
        </w:rPr>
        <w:t>При повреждении кожи наложить стерильную повязку и направить пострадавшего к врачу. Поврежденную поверхность кожи вокруг ожога следует обработать зеленкой</w:t>
      </w:r>
      <w:r w:rsidRPr="00357F9A">
        <w:rPr>
          <w:rFonts w:ascii="Times New Roman" w:hAnsi="Times New Roman" w:cs="Times New Roman"/>
          <w:sz w:val="28"/>
          <w:lang w:eastAsia="ko-KR"/>
        </w:rPr>
        <w:tab/>
        <w:t>или розовым раствором марганцовки.</w:t>
      </w:r>
    </w:p>
    <w:p w:rsidR="002C247B" w:rsidRPr="00357F9A" w:rsidRDefault="002C247B" w:rsidP="002C247B">
      <w:pPr>
        <w:tabs>
          <w:tab w:val="left" w:pos="426"/>
        </w:tabs>
        <w:spacing w:line="312" w:lineRule="auto"/>
        <w:ind w:firstLine="720"/>
        <w:jc w:val="both"/>
        <w:rPr>
          <w:rFonts w:ascii="Times New Roman" w:hAnsi="Times New Roman" w:cs="Times New Roman"/>
          <w:sz w:val="28"/>
          <w:lang w:eastAsia="ko-KR"/>
        </w:rPr>
      </w:pPr>
      <w:r w:rsidRPr="00357F9A">
        <w:rPr>
          <w:rFonts w:ascii="Times New Roman" w:hAnsi="Times New Roman" w:cs="Times New Roman"/>
          <w:sz w:val="28"/>
          <w:lang w:eastAsia="ko-KR"/>
        </w:rPr>
        <w:t>В кабинете информатики должна быть аптечка первой доврачебной помощи, состав которой представлен в приложении 5.</w:t>
      </w:r>
      <w:r w:rsidRPr="00357F9A">
        <w:rPr>
          <w:rFonts w:ascii="Times New Roman" w:hAnsi="Times New Roman" w:cs="Times New Roman"/>
        </w:rPr>
        <w:br w:type="page"/>
      </w:r>
    </w:p>
    <w:p w:rsidR="002C247B" w:rsidRPr="00F763A4" w:rsidRDefault="002C247B" w:rsidP="00F763A4">
      <w:pPr>
        <w:tabs>
          <w:tab w:val="left" w:pos="426"/>
        </w:tabs>
        <w:spacing w:line="312" w:lineRule="auto"/>
        <w:ind w:firstLine="720"/>
        <w:jc w:val="right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lastRenderedPageBreak/>
        <w:t>Приложение 5</w:t>
      </w:r>
    </w:p>
    <w:p w:rsidR="002C247B" w:rsidRPr="003E4E9D" w:rsidRDefault="002C247B" w:rsidP="00F763A4">
      <w:pPr>
        <w:tabs>
          <w:tab w:val="left" w:pos="426"/>
        </w:tabs>
        <w:ind w:firstLine="72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3E4E9D">
        <w:rPr>
          <w:rFonts w:ascii="Times New Roman" w:hAnsi="Times New Roman" w:cs="Times New Roman"/>
          <w:b/>
          <w:color w:val="FF0000"/>
          <w:sz w:val="24"/>
        </w:rPr>
        <w:t>СОДЕРЖАНИЕ АПТЕЧКИ ПЕРВОЙ ПОМОЩИ</w:t>
      </w:r>
    </w:p>
    <w:tbl>
      <w:tblPr>
        <w:tblW w:w="9639" w:type="dxa"/>
        <w:tblInd w:w="392" w:type="dxa"/>
        <w:tblLook w:val="0000" w:firstRow="0" w:lastRow="0" w:firstColumn="0" w:lastColumn="0" w:noHBand="0" w:noVBand="0"/>
      </w:tblPr>
      <w:tblGrid>
        <w:gridCol w:w="3043"/>
        <w:gridCol w:w="4749"/>
        <w:gridCol w:w="1847"/>
      </w:tblGrid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ind w:firstLine="7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7F9A">
              <w:rPr>
                <w:rFonts w:ascii="Times New Roman" w:hAnsi="Times New Roman" w:cs="Times New Roman"/>
                <w:b/>
                <w:sz w:val="28"/>
              </w:rPr>
              <w:t>Наименование медицинских средств и медикаментов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ind w:firstLine="7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7F9A">
              <w:rPr>
                <w:rFonts w:ascii="Times New Roman" w:hAnsi="Times New Roman" w:cs="Times New Roman"/>
                <w:b/>
                <w:sz w:val="28"/>
              </w:rPr>
              <w:t>Назначение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7F9A">
              <w:rPr>
                <w:rFonts w:ascii="Times New Roman" w:hAnsi="Times New Roman" w:cs="Times New Roman"/>
                <w:b/>
                <w:sz w:val="28"/>
              </w:rPr>
              <w:t>Кол-во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Индивидуальные перевязочные антисептические пакеты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Для наложения повязок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3 шт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Бинты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Для наложения повязок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3 шт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Вата в пакетах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Для наложения повязок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3 шт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lang w:eastAsia="ko-KR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Жгут для остановки  кровотечения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Для остановки кровотечения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1 шт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Настойка йода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Для смазывания окружности раны, свежих ссадин, царапин на коже и т.д.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1 флакон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Нашатырный спирт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Применять при обмороке, накапав на ватку и поднося к носу пострадавшего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1 флакон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Раствор 2-4% борной кислоты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Для промывания глаз, для примочек на глаза при ожогах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1 флакон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1% спиртовой раствор бриллиантовой зелени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Для смазывания ран, царапин, ссадин на коже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1 флакон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Кордиамин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Для стимулирования центральной нервной системы, сердечной и дыхательной деятельности (25 капель – 1 чайная ложка -  на прием)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1 флакон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Резиновые перчатки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1 пара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Марганцево-кислый калий (марганцовка)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Для смазывания повреждений поверхности кожи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1 упаковка</w:t>
            </w:r>
          </w:p>
        </w:tc>
      </w:tr>
      <w:tr w:rsidR="002C247B" w:rsidRPr="00357F9A" w:rsidTr="002C247B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lastRenderedPageBreak/>
              <w:t>Липкий пластырь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57F9A">
              <w:rPr>
                <w:rFonts w:ascii="Times New Roman" w:hAnsi="Times New Roman" w:cs="Times New Roman"/>
                <w:sz w:val="28"/>
              </w:rPr>
              <w:t>1 упаковка</w:t>
            </w:r>
          </w:p>
        </w:tc>
      </w:tr>
    </w:tbl>
    <w:p w:rsidR="002C247B" w:rsidRPr="00F763A4" w:rsidRDefault="002C247B" w:rsidP="00F763A4">
      <w:pPr>
        <w:tabs>
          <w:tab w:val="left" w:pos="426"/>
        </w:tabs>
        <w:ind w:firstLine="720"/>
        <w:jc w:val="right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</w:rPr>
        <w:br w:type="page"/>
      </w:r>
      <w:r w:rsidRPr="00357F9A">
        <w:rPr>
          <w:rFonts w:ascii="Times New Roman" w:hAnsi="Times New Roman" w:cs="Times New Roman"/>
          <w:b/>
          <w:i/>
          <w:sz w:val="28"/>
        </w:rPr>
        <w:lastRenderedPageBreak/>
        <w:t>Приложение 6</w:t>
      </w:r>
    </w:p>
    <w:p w:rsidR="002C247B" w:rsidRPr="00F763A4" w:rsidRDefault="002C247B" w:rsidP="00F763A4">
      <w:pPr>
        <w:tabs>
          <w:tab w:val="left" w:pos="426"/>
        </w:tabs>
        <w:ind w:firstLine="720"/>
        <w:jc w:val="center"/>
        <w:rPr>
          <w:rFonts w:ascii="Times New Roman" w:hAnsi="Times New Roman" w:cs="Times New Roman"/>
          <w:b/>
          <w:caps/>
          <w:sz w:val="28"/>
        </w:rPr>
      </w:pPr>
      <w:r w:rsidRPr="00357F9A">
        <w:rPr>
          <w:rFonts w:ascii="Times New Roman" w:hAnsi="Times New Roman" w:cs="Times New Roman"/>
          <w:b/>
          <w:caps/>
          <w:sz w:val="28"/>
        </w:rPr>
        <w:t>за персональным компьютером</w:t>
      </w:r>
    </w:p>
    <w:p w:rsidR="002C247B" w:rsidRPr="00357F9A" w:rsidRDefault="002C247B" w:rsidP="002C247B">
      <w:pPr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При работе на ПК (персональный  компьютер) необходимо соблюдать правильную посадку. Работающий должен сидеть прямо, опираясь в области нижних углов лопаток на спинку стула, не сутулясь, с небольшим наклоном головы вперед (до 5-7</w:t>
      </w:r>
      <w:r w:rsidRPr="00357F9A">
        <w:rPr>
          <w:rFonts w:ascii="Times New Roman" w:hAnsi="Times New Roman" w:cs="Times New Roman"/>
          <w:sz w:val="28"/>
          <w:vertAlign w:val="superscript"/>
        </w:rPr>
        <w:t>0</w:t>
      </w:r>
      <w:r w:rsidRPr="00357F9A">
        <w:rPr>
          <w:rFonts w:ascii="Times New Roman" w:hAnsi="Times New Roman" w:cs="Times New Roman"/>
          <w:sz w:val="28"/>
        </w:rPr>
        <w:t>). Предплечья должны опираться на поверхность стола, снимая тем самым статическое напряжение мышц плечевого пояса и рук. Угол, образуемый предплечьем и плечом, а также голенью и бедром, должен быть не менее 90</w:t>
      </w:r>
      <w:r w:rsidRPr="00357F9A">
        <w:rPr>
          <w:rFonts w:ascii="Times New Roman" w:hAnsi="Times New Roman" w:cs="Times New Roman"/>
          <w:sz w:val="28"/>
          <w:vertAlign w:val="superscript"/>
        </w:rPr>
        <w:t>0</w:t>
      </w:r>
      <w:r w:rsidRPr="00357F9A">
        <w:rPr>
          <w:rFonts w:ascii="Times New Roman" w:hAnsi="Times New Roman" w:cs="Times New Roman"/>
          <w:sz w:val="28"/>
        </w:rPr>
        <w:t>.</w:t>
      </w:r>
    </w:p>
    <w:p w:rsidR="002C247B" w:rsidRPr="00357F9A" w:rsidRDefault="002C247B" w:rsidP="002C247B">
      <w:pPr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 xml:space="preserve">Уровень глаз должен приходиться на центр экрана или 2/3 высоты экрана. Линия взора  должна быть перпендикулярна центру экрана, оптимальной ее отклонение в вертикальной плоскости должно находиться в пределах </w:t>
      </w:r>
      <w:r w:rsidRPr="00357F9A">
        <w:rPr>
          <w:rFonts w:ascii="Times New Roman" w:hAnsi="Times New Roman" w:cs="Times New Roman"/>
          <w:sz w:val="28"/>
          <w:u w:val="single"/>
        </w:rPr>
        <w:t>+</w:t>
      </w:r>
      <w:r w:rsidRPr="00357F9A">
        <w:rPr>
          <w:rFonts w:ascii="Times New Roman" w:hAnsi="Times New Roman" w:cs="Times New Roman"/>
          <w:sz w:val="28"/>
        </w:rPr>
        <w:t>5</w:t>
      </w:r>
      <w:r w:rsidRPr="00357F9A">
        <w:rPr>
          <w:rFonts w:ascii="Times New Roman" w:hAnsi="Times New Roman" w:cs="Times New Roman"/>
          <w:sz w:val="28"/>
          <w:vertAlign w:val="superscript"/>
        </w:rPr>
        <w:t>0</w:t>
      </w:r>
      <w:r w:rsidRPr="00357F9A">
        <w:rPr>
          <w:rFonts w:ascii="Times New Roman" w:hAnsi="Times New Roman" w:cs="Times New Roman"/>
          <w:sz w:val="28"/>
        </w:rPr>
        <w:t xml:space="preserve">, допустимое - </w:t>
      </w:r>
      <w:r w:rsidRPr="00357F9A">
        <w:rPr>
          <w:rFonts w:ascii="Times New Roman" w:hAnsi="Times New Roman" w:cs="Times New Roman"/>
          <w:sz w:val="28"/>
          <w:u w:val="single"/>
        </w:rPr>
        <w:t>+</w:t>
      </w:r>
      <w:r w:rsidRPr="00357F9A">
        <w:rPr>
          <w:rFonts w:ascii="Times New Roman" w:hAnsi="Times New Roman" w:cs="Times New Roman"/>
          <w:sz w:val="28"/>
        </w:rPr>
        <w:t>10</w:t>
      </w:r>
      <w:r w:rsidRPr="00357F9A">
        <w:rPr>
          <w:rFonts w:ascii="Times New Roman" w:hAnsi="Times New Roman" w:cs="Times New Roman"/>
          <w:sz w:val="28"/>
          <w:vertAlign w:val="superscript"/>
        </w:rPr>
        <w:t>0</w:t>
      </w:r>
      <w:r w:rsidRPr="00357F9A">
        <w:rPr>
          <w:rFonts w:ascii="Times New Roman" w:hAnsi="Times New Roman" w:cs="Times New Roman"/>
          <w:sz w:val="28"/>
        </w:rPr>
        <w:t xml:space="preserve">. Оптимальный обзор в горизонтальной плоскости от центральной оси экрана должен быть в пределах </w:t>
      </w:r>
      <w:r w:rsidRPr="00357F9A">
        <w:rPr>
          <w:rFonts w:ascii="Times New Roman" w:hAnsi="Times New Roman" w:cs="Times New Roman"/>
          <w:sz w:val="28"/>
          <w:u w:val="single"/>
        </w:rPr>
        <w:t>+</w:t>
      </w:r>
      <w:r w:rsidRPr="00357F9A">
        <w:rPr>
          <w:rFonts w:ascii="Times New Roman" w:hAnsi="Times New Roman" w:cs="Times New Roman"/>
          <w:sz w:val="28"/>
        </w:rPr>
        <w:t>15</w:t>
      </w:r>
      <w:r w:rsidRPr="00357F9A">
        <w:rPr>
          <w:rFonts w:ascii="Times New Roman" w:hAnsi="Times New Roman" w:cs="Times New Roman"/>
          <w:sz w:val="28"/>
          <w:vertAlign w:val="superscript"/>
        </w:rPr>
        <w:t>0</w:t>
      </w:r>
      <w:r w:rsidRPr="00357F9A">
        <w:rPr>
          <w:rFonts w:ascii="Times New Roman" w:hAnsi="Times New Roman" w:cs="Times New Roman"/>
          <w:sz w:val="28"/>
        </w:rPr>
        <w:t xml:space="preserve">, допустимый - </w:t>
      </w:r>
      <w:r w:rsidRPr="00357F9A">
        <w:rPr>
          <w:rFonts w:ascii="Times New Roman" w:hAnsi="Times New Roman" w:cs="Times New Roman"/>
          <w:sz w:val="28"/>
          <w:u w:val="single"/>
        </w:rPr>
        <w:t>+</w:t>
      </w:r>
      <w:r w:rsidRPr="00357F9A">
        <w:rPr>
          <w:rFonts w:ascii="Times New Roman" w:hAnsi="Times New Roman" w:cs="Times New Roman"/>
          <w:sz w:val="28"/>
        </w:rPr>
        <w:t>30</w:t>
      </w:r>
      <w:r w:rsidRPr="00357F9A">
        <w:rPr>
          <w:rFonts w:ascii="Times New Roman" w:hAnsi="Times New Roman" w:cs="Times New Roman"/>
          <w:sz w:val="28"/>
          <w:vertAlign w:val="superscript"/>
        </w:rPr>
        <w:t>0</w:t>
      </w:r>
      <w:r w:rsidRPr="00357F9A">
        <w:rPr>
          <w:rFonts w:ascii="Times New Roman" w:hAnsi="Times New Roman" w:cs="Times New Roman"/>
          <w:sz w:val="28"/>
        </w:rPr>
        <w:t>. При рассмотрении информации, находящейся в крайних положениях экрана ПК, угол рассмотрения, ограниченный линией взора и поверхностью экрана, должен быть не менее 45</w:t>
      </w:r>
      <w:r w:rsidRPr="00357F9A">
        <w:rPr>
          <w:rFonts w:ascii="Times New Roman" w:hAnsi="Times New Roman" w:cs="Times New Roman"/>
          <w:sz w:val="28"/>
          <w:vertAlign w:val="superscript"/>
        </w:rPr>
        <w:t>0</w:t>
      </w:r>
      <w:r w:rsidRPr="00357F9A">
        <w:rPr>
          <w:rFonts w:ascii="Times New Roman" w:hAnsi="Times New Roman" w:cs="Times New Roman"/>
          <w:sz w:val="28"/>
        </w:rPr>
        <w:t xml:space="preserve">. Особенно важно соблюдать этот угол при работе вдвоем на ПК. </w:t>
      </w:r>
    </w:p>
    <w:p w:rsidR="002C247B" w:rsidRPr="00357F9A" w:rsidRDefault="002C247B" w:rsidP="002C247B">
      <w:pPr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t>Чем больше угол рассматривания, тем легче воспринимать информацию с экрана видеомонитора и меньше будут уставать глаза.</w:t>
      </w:r>
    </w:p>
    <w:p w:rsidR="002C247B" w:rsidRPr="00357F9A" w:rsidRDefault="002C247B" w:rsidP="002C247B">
      <w:pPr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Учащиеся, которым показана работа в очках на близком расстоянии, должны работать на ПК в очках.</w:t>
      </w:r>
      <w:r w:rsidRPr="00357F9A">
        <w:rPr>
          <w:rFonts w:ascii="Times New Roman" w:hAnsi="Times New Roman" w:cs="Times New Roman"/>
        </w:rPr>
        <w:br w:type="page"/>
      </w:r>
    </w:p>
    <w:p w:rsidR="002C247B" w:rsidRPr="00AA51A4" w:rsidRDefault="002C247B" w:rsidP="00AA51A4">
      <w:pPr>
        <w:tabs>
          <w:tab w:val="left" w:pos="426"/>
        </w:tabs>
        <w:spacing w:line="360" w:lineRule="auto"/>
        <w:ind w:firstLine="720"/>
        <w:jc w:val="right"/>
        <w:rPr>
          <w:rFonts w:ascii="Times New Roman" w:hAnsi="Times New Roman" w:cs="Times New Roman"/>
          <w:b/>
          <w:i/>
          <w:sz w:val="28"/>
        </w:rPr>
      </w:pPr>
      <w:r w:rsidRPr="00357F9A">
        <w:rPr>
          <w:rFonts w:ascii="Times New Roman" w:hAnsi="Times New Roman" w:cs="Times New Roman"/>
          <w:b/>
          <w:i/>
          <w:sz w:val="28"/>
        </w:rPr>
        <w:lastRenderedPageBreak/>
        <w:t>Приложение 7</w:t>
      </w:r>
    </w:p>
    <w:p w:rsidR="002C247B" w:rsidRPr="00357F9A" w:rsidRDefault="002C247B" w:rsidP="002C247B">
      <w:pPr>
        <w:tabs>
          <w:tab w:val="left" w:pos="426"/>
        </w:tabs>
        <w:ind w:firstLine="720"/>
        <w:jc w:val="center"/>
        <w:rPr>
          <w:rFonts w:ascii="Times New Roman" w:hAnsi="Times New Roman" w:cs="Times New Roman"/>
          <w:b/>
          <w:caps/>
          <w:sz w:val="28"/>
        </w:rPr>
      </w:pPr>
      <w:r w:rsidRPr="00357F9A">
        <w:rPr>
          <w:rFonts w:ascii="Times New Roman" w:hAnsi="Times New Roman" w:cs="Times New Roman"/>
          <w:b/>
          <w:caps/>
          <w:sz w:val="28"/>
        </w:rPr>
        <w:t xml:space="preserve">указания по проведению обучения </w:t>
      </w:r>
    </w:p>
    <w:p w:rsidR="002C247B" w:rsidRPr="00357F9A" w:rsidRDefault="002C247B" w:rsidP="002C247B">
      <w:pPr>
        <w:tabs>
          <w:tab w:val="left" w:pos="426"/>
        </w:tabs>
        <w:ind w:firstLine="720"/>
        <w:jc w:val="center"/>
        <w:rPr>
          <w:rFonts w:ascii="Times New Roman" w:hAnsi="Times New Roman" w:cs="Times New Roman"/>
          <w:b/>
          <w:caps/>
          <w:sz w:val="28"/>
        </w:rPr>
      </w:pPr>
      <w:r w:rsidRPr="00357F9A">
        <w:rPr>
          <w:rFonts w:ascii="Times New Roman" w:hAnsi="Times New Roman" w:cs="Times New Roman"/>
          <w:b/>
          <w:caps/>
          <w:sz w:val="28"/>
        </w:rPr>
        <w:t xml:space="preserve">и инструктированияч учащихся по охране труда </w:t>
      </w:r>
    </w:p>
    <w:p w:rsidR="002C247B" w:rsidRPr="00AA51A4" w:rsidRDefault="002C247B" w:rsidP="00AA51A4">
      <w:pPr>
        <w:tabs>
          <w:tab w:val="left" w:pos="426"/>
        </w:tabs>
        <w:ind w:firstLine="720"/>
        <w:jc w:val="center"/>
        <w:rPr>
          <w:rFonts w:ascii="Times New Roman" w:hAnsi="Times New Roman" w:cs="Times New Roman"/>
          <w:b/>
          <w:caps/>
          <w:sz w:val="28"/>
        </w:rPr>
      </w:pPr>
      <w:r w:rsidRPr="00357F9A">
        <w:rPr>
          <w:rFonts w:ascii="Times New Roman" w:hAnsi="Times New Roman" w:cs="Times New Roman"/>
          <w:b/>
          <w:caps/>
          <w:sz w:val="28"/>
        </w:rPr>
        <w:t>и технике безопасности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Для воспитания у учащихся сознательного отношения и усвоения правильных и безопасных методов и приемов работы учитель обязан проводить инструктирование и обучение учащихся по соблюдению требований техники безопасности и гигиены труда.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Инструктаж и обучение по охране труда проводятся со всеми учащимися на вводном занятии в кабинете, а затем перед практической работой на ПК.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На вводном инструктаже учитель должен ознакомить учащихся с правилами распорядка в кабинете, правилами техники безопасности и гигиены труда; с опасными моментами, с которыми можно столкнуться в процессе работы, и соответствующими мерами предосторожности.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Вводный инструктаж проводится заведующим кабинетом информатики в виде лекции, беседы по программе, разработанной с учетом требований стандартов ССБТ, (Система Стандартов Безопасности Труда) правил по технике безопасности для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КИ ( Конфиденциальной  Информации) , утвержденной руководителем учреждения образования по согласованию с Министерством труда и социальной защиты, структурным подразделением которого является КИ.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Инструктаж перед работой на ПК( Персональный Компьютер )  (первичный на рабочем месте) дополняет вводный инструктаж и имеет целью ознакомить учащихся с требованиями правильной организации и содержания рабочего места, с безопасными методами работы и правилами пользования защитными средствами, с обязанностями работающего на своем рабочем месте, а также опасными ситуациями и правилами поведения при их возникновении. Первичный инструктаж на рабочем месте проводят в соответствии с инструкциями по охране труда, разработанными и утвержденными согласно требованиям стандартов ССБТ администрацией совместно с профсоюзным комитетом данного учреждения образования.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Первичный инструктаж на рабочем месте должен содержать четкие и конкретные указания по безопасности труда и в необходимых случаях сопровождаться показом правильных и безопасных приемов выполнения работы.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По окончании первичного  инструктажа на рабочем месте учитель разрешает приступить к самостоятельной работе только после того, как убедится, что все учащиеся усвоили инструктаж.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lastRenderedPageBreak/>
        <w:t>В процессе выполнения работы учитель и лаборант обязаны систематически контролировать выполнение каждым учеником данных ему при инструктаже указаний о безопасном способе выполнения работы.</w:t>
      </w:r>
    </w:p>
    <w:p w:rsidR="002C247B" w:rsidRPr="00357F9A" w:rsidRDefault="002C247B" w:rsidP="002C247B">
      <w:pPr>
        <w:tabs>
          <w:tab w:val="left" w:pos="42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57F9A">
        <w:rPr>
          <w:rFonts w:ascii="Times New Roman" w:hAnsi="Times New Roman" w:cs="Times New Roman"/>
          <w:sz w:val="28"/>
        </w:rPr>
        <w:t>Все сведения по проведению инструктажа учащихся регистрируются в классном журнале, а при проведении внеклассных занятий – в специальном журнале.</w:t>
      </w:r>
    </w:p>
    <w:tbl>
      <w:tblPr>
        <w:tblpPr w:leftFromText="180" w:rightFromText="180" w:vertAnchor="text" w:horzAnchor="margin" w:tblpY="181"/>
        <w:tblW w:w="103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723"/>
        <w:gridCol w:w="751"/>
        <w:gridCol w:w="1241"/>
        <w:gridCol w:w="1967"/>
        <w:gridCol w:w="1550"/>
      </w:tblGrid>
      <w:tr w:rsidR="00F763A4" w:rsidRPr="00357F9A" w:rsidTr="00F763A4">
        <w:trPr>
          <w:trHeight w:hRule="exact" w:val="129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№</w:t>
            </w:r>
          </w:p>
          <w:p w:rsidR="00F763A4" w:rsidRPr="00357F9A" w:rsidRDefault="00F763A4" w:rsidP="00F763A4">
            <w:pPr>
              <w:widowControl w:val="0"/>
              <w:spacing w:line="260" w:lineRule="exact"/>
              <w:ind w:right="60"/>
              <w:jc w:val="center"/>
              <w:outlineLvl w:val="5"/>
              <w:rPr>
                <w:rFonts w:ascii="Times New Roman" w:hAnsi="Times New Roman" w:cs="Times New Roman"/>
              </w:rPr>
            </w:pPr>
            <w:bookmarkStart w:id="0" w:name="bookmark441"/>
            <w:r w:rsidRPr="00357F9A">
              <w:rPr>
                <w:rFonts w:ascii="Times New Roman" w:eastAsia="Arial" w:hAnsi="Times New Roman" w:cs="Times New Roman"/>
                <w:b/>
                <w:bCs/>
                <w:sz w:val="28"/>
                <w:szCs w:val="26"/>
              </w:rPr>
              <w:t>Перспективный план развития кабинет</w:t>
            </w:r>
            <w:bookmarkEnd w:id="0"/>
            <w:r w:rsidRPr="00357F9A">
              <w:rPr>
                <w:rFonts w:ascii="Times New Roman" w:eastAsia="Arial" w:hAnsi="Times New Roman" w:cs="Times New Roman"/>
                <w:b/>
                <w:bCs/>
                <w:sz w:val="28"/>
                <w:szCs w:val="26"/>
              </w:rPr>
              <w:t>ов центра «Точка роста»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Arial" w:hAnsi="Times New Roman" w:cs="Times New Roman"/>
                <w:b/>
                <w:szCs w:val="24"/>
                <w:shd w:val="clear" w:color="auto" w:fill="FFFFFF"/>
                <w:lang w:bidi="ru-RU"/>
              </w:rPr>
              <w:t>Что планируется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Arial" w:hAnsi="Times New Roman" w:cs="Times New Roman"/>
                <w:b/>
                <w:szCs w:val="24"/>
                <w:shd w:val="clear" w:color="auto" w:fill="FFFFFF"/>
                <w:lang w:bidi="ru-RU"/>
              </w:rPr>
              <w:t>Кол-во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Arial" w:hAnsi="Times New Roman" w:cs="Times New Roman"/>
                <w:b/>
                <w:szCs w:val="24"/>
                <w:shd w:val="clear" w:color="auto" w:fill="FFFFFF"/>
                <w:lang w:bidi="ru-RU"/>
              </w:rPr>
              <w:t>Сроки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Arial" w:hAnsi="Times New Roman" w:cs="Times New Roman"/>
                <w:b/>
                <w:szCs w:val="24"/>
                <w:shd w:val="clear" w:color="auto" w:fill="FFFFFF"/>
                <w:lang w:bidi="ru-RU"/>
              </w:rPr>
              <w:t>Ответственный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Arial" w:hAnsi="Times New Roman" w:cs="Times New Roman"/>
                <w:b/>
                <w:szCs w:val="24"/>
                <w:shd w:val="clear" w:color="auto" w:fill="FFFFFF"/>
                <w:lang w:bidi="ru-RU"/>
              </w:rPr>
              <w:t>Примечание</w:t>
            </w:r>
          </w:p>
        </w:tc>
      </w:tr>
      <w:tr w:rsidR="00F763A4" w:rsidRPr="00357F9A" w:rsidTr="00F763A4">
        <w:trPr>
          <w:trHeight w:val="547"/>
        </w:trPr>
        <w:tc>
          <w:tcPr>
            <w:tcW w:w="1037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</w:p>
          <w:p w:rsidR="00F763A4" w:rsidRPr="00357F9A" w:rsidRDefault="00F763A4" w:rsidP="00F763A4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2020-2021</w:t>
            </w: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 xml:space="preserve"> учебный год</w:t>
            </w:r>
          </w:p>
        </w:tc>
      </w:tr>
      <w:tr w:rsidR="00F763A4" w:rsidRPr="00357F9A" w:rsidTr="00F763A4">
        <w:trPr>
          <w:trHeight w:hRule="exact" w:val="155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Продолжить работу по накоплению материалов для проведения уроков с использованием ИКТ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1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В</w:t>
            </w:r>
          </w:p>
          <w:p w:rsidR="00F763A4" w:rsidRPr="00357F9A" w:rsidRDefault="00F763A4" w:rsidP="00F763A4">
            <w:pPr>
              <w:widowControl w:val="0"/>
              <w:spacing w:line="331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течение</w:t>
            </w:r>
          </w:p>
          <w:p w:rsidR="00F763A4" w:rsidRPr="00357F9A" w:rsidRDefault="00F763A4" w:rsidP="00F763A4">
            <w:pPr>
              <w:widowControl w:val="0"/>
              <w:spacing w:line="331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Маграмова Гюльнара 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</w:tr>
      <w:tr w:rsidR="00F763A4" w:rsidRPr="00357F9A" w:rsidTr="00F763A4">
        <w:trPr>
          <w:trHeight w:hRule="exact" w:val="1248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 xml:space="preserve">Собирать материалы по тестированию учащихся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41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41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В</w:t>
            </w:r>
          </w:p>
          <w:p w:rsidR="00F763A4" w:rsidRPr="00357F9A" w:rsidRDefault="00F763A4" w:rsidP="00F763A4">
            <w:pPr>
              <w:widowControl w:val="0"/>
              <w:spacing w:line="341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течение</w:t>
            </w:r>
          </w:p>
          <w:p w:rsidR="00F763A4" w:rsidRPr="00357F9A" w:rsidRDefault="00F763A4" w:rsidP="00F763A4">
            <w:pPr>
              <w:widowControl w:val="0"/>
              <w:spacing w:line="341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Маграмова </w:t>
            </w:r>
          </w:p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Гюльнара А</w:t>
            </w:r>
            <w:r w:rsidRPr="00357F9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</w:tr>
      <w:tr w:rsidR="00F763A4" w:rsidRPr="00357F9A" w:rsidTr="00F763A4">
        <w:trPr>
          <w:trHeight w:hRule="exact" w:val="121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Пополнять материалы олимпиадных заданий для учащихся начальных классов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6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 xml:space="preserve">В </w:t>
            </w:r>
          </w:p>
          <w:p w:rsidR="00F763A4" w:rsidRPr="00357F9A" w:rsidRDefault="00F763A4" w:rsidP="00F763A4">
            <w:pPr>
              <w:widowControl w:val="0"/>
              <w:spacing w:line="336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течение</w:t>
            </w:r>
          </w:p>
          <w:p w:rsidR="00F763A4" w:rsidRPr="00357F9A" w:rsidRDefault="00F763A4" w:rsidP="00F763A4">
            <w:pPr>
              <w:widowControl w:val="0"/>
              <w:spacing w:line="33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Маграмова Гюльнара 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</w:tr>
      <w:tr w:rsidR="00F763A4" w:rsidRPr="00357F9A" w:rsidTr="00F763A4">
        <w:trPr>
          <w:trHeight w:hRule="exact" w:val="121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4.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6" w:lineRule="exact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Периодически обновлять</w:t>
            </w:r>
          </w:p>
          <w:p w:rsidR="00F763A4" w:rsidRPr="00357F9A" w:rsidRDefault="00F763A4" w:rsidP="00F763A4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стенд</w:t>
            </w:r>
          </w:p>
          <w:p w:rsidR="00F763A4" w:rsidRPr="00357F9A" w:rsidRDefault="00F763A4" w:rsidP="00F763A4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lang w:bidi="ru-RU"/>
              </w:rPr>
            </w:pPr>
            <w:r w:rsidRPr="00357F9A">
              <w:rPr>
                <w:rFonts w:ascii="Times New Roman" w:hAnsi="Times New Roman" w:cs="Times New Roman"/>
                <w:b/>
                <w:lang w:bidi="ru-RU"/>
              </w:rPr>
              <w:t xml:space="preserve">В </w:t>
            </w:r>
          </w:p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lang w:bidi="ru-RU"/>
              </w:rPr>
            </w:pPr>
            <w:r w:rsidRPr="00357F9A">
              <w:rPr>
                <w:rFonts w:ascii="Times New Roman" w:hAnsi="Times New Roman" w:cs="Times New Roman"/>
                <w:b/>
                <w:lang w:bidi="ru-RU"/>
              </w:rPr>
              <w:t>течение</w:t>
            </w:r>
          </w:p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lang w:bidi="ru-RU"/>
              </w:rPr>
            </w:pPr>
            <w:r w:rsidRPr="00357F9A">
              <w:rPr>
                <w:rFonts w:ascii="Times New Roman" w:hAnsi="Times New Roman" w:cs="Times New Roman"/>
                <w:b/>
                <w:lang w:bidi="ru-RU"/>
              </w:rPr>
              <w:t>года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2813" w:rsidRDefault="00002813" w:rsidP="0000281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Маграмова </w:t>
            </w:r>
          </w:p>
          <w:p w:rsidR="00F763A4" w:rsidRPr="00357F9A" w:rsidRDefault="00002813" w:rsidP="0000281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Гюльнара А</w:t>
            </w:r>
            <w:r w:rsidRPr="00357F9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</w:tr>
      <w:tr w:rsidR="00F763A4" w:rsidRPr="00357F9A" w:rsidTr="00526A47">
        <w:trPr>
          <w:trHeight w:hRule="exact" w:val="2238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5.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1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Продолжить работу по накоплению раздаточного материала по необходимым предметам дополнительного образования.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26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 xml:space="preserve">В </w:t>
            </w:r>
          </w:p>
          <w:p w:rsidR="00F763A4" w:rsidRPr="00357F9A" w:rsidRDefault="00F763A4" w:rsidP="00F763A4">
            <w:pPr>
              <w:widowControl w:val="0"/>
              <w:spacing w:line="326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течение</w:t>
            </w:r>
          </w:p>
          <w:p w:rsidR="00F763A4" w:rsidRPr="00357F9A" w:rsidRDefault="00F763A4" w:rsidP="00F763A4">
            <w:pPr>
              <w:widowControl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2813" w:rsidRDefault="00002813" w:rsidP="0000281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Маграмова </w:t>
            </w:r>
          </w:p>
          <w:p w:rsidR="00F763A4" w:rsidRPr="00357F9A" w:rsidRDefault="00002813" w:rsidP="0000281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Гюльнара А</w:t>
            </w:r>
            <w:r w:rsidRPr="00357F9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</w:tr>
      <w:tr w:rsidR="00F763A4" w:rsidRPr="00357F9A" w:rsidTr="00F763A4">
        <w:trPr>
          <w:trHeight w:hRule="exact" w:val="121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6.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1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Пополнять библиотеку для центра  «Точка роста».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6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 xml:space="preserve">В </w:t>
            </w:r>
          </w:p>
          <w:p w:rsidR="00F763A4" w:rsidRPr="00357F9A" w:rsidRDefault="00F763A4" w:rsidP="00F763A4">
            <w:pPr>
              <w:widowControl w:val="0"/>
              <w:spacing w:line="336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течение</w:t>
            </w:r>
          </w:p>
          <w:p w:rsidR="00F763A4" w:rsidRPr="00357F9A" w:rsidRDefault="00F763A4" w:rsidP="00F763A4">
            <w:pPr>
              <w:widowControl w:val="0"/>
              <w:spacing w:line="33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2813" w:rsidRDefault="00002813" w:rsidP="0000281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Маграмова </w:t>
            </w:r>
          </w:p>
          <w:p w:rsidR="00F763A4" w:rsidRPr="00357F9A" w:rsidRDefault="00002813" w:rsidP="0000281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Гюльнара А</w:t>
            </w:r>
            <w:r w:rsidRPr="00357F9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</w:tr>
      <w:tr w:rsidR="00F763A4" w:rsidRPr="00357F9A" w:rsidTr="00F763A4">
        <w:trPr>
          <w:trHeight w:hRule="exact" w:val="155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lastRenderedPageBreak/>
              <w:t>7.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6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 xml:space="preserve">В </w:t>
            </w:r>
          </w:p>
          <w:p w:rsidR="00F763A4" w:rsidRPr="00357F9A" w:rsidRDefault="00F763A4" w:rsidP="00F763A4">
            <w:pPr>
              <w:widowControl w:val="0"/>
              <w:spacing w:line="336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течение</w:t>
            </w:r>
          </w:p>
          <w:p w:rsidR="00F763A4" w:rsidRPr="00357F9A" w:rsidRDefault="00F763A4" w:rsidP="00F763A4">
            <w:pPr>
              <w:widowControl w:val="0"/>
              <w:spacing w:line="336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002813" w:rsidP="0000281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Маграмова Гюльнара А</w:t>
            </w:r>
            <w:r w:rsidRPr="00357F9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.</w:t>
            </w:r>
            <w:r w:rsidR="00F763A4"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в сотрудничестве с администрацией школы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</w:tr>
      <w:tr w:rsidR="00F763A4" w:rsidRPr="00357F9A" w:rsidTr="00F763A4">
        <w:trPr>
          <w:trHeight w:hRule="exact" w:val="155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8.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6" w:lineRule="exact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 xml:space="preserve">Работать над </w:t>
            </w:r>
          </w:p>
          <w:p w:rsidR="00F763A4" w:rsidRPr="00357F9A" w:rsidRDefault="00F763A4" w:rsidP="00F763A4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озеленением кабинета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1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 xml:space="preserve">В </w:t>
            </w:r>
          </w:p>
          <w:p w:rsidR="00F763A4" w:rsidRPr="00357F9A" w:rsidRDefault="00F763A4" w:rsidP="00F763A4">
            <w:pPr>
              <w:widowControl w:val="0"/>
              <w:spacing w:line="331" w:lineRule="exact"/>
              <w:jc w:val="both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течение</w:t>
            </w:r>
          </w:p>
          <w:p w:rsidR="00F763A4" w:rsidRPr="00357F9A" w:rsidRDefault="00F763A4" w:rsidP="00F763A4">
            <w:pPr>
              <w:widowControl w:val="0"/>
              <w:spacing w:line="331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02813" w:rsidRDefault="00002813" w:rsidP="0000281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Маграмова </w:t>
            </w:r>
          </w:p>
          <w:p w:rsidR="00F763A4" w:rsidRPr="00357F9A" w:rsidRDefault="00002813" w:rsidP="00002813">
            <w:pPr>
              <w:widowControl w:val="0"/>
              <w:spacing w:line="331" w:lineRule="exact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Гюльнара А</w:t>
            </w:r>
            <w:r w:rsidRPr="00357F9A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.</w:t>
            </w:r>
            <w:r w:rsidR="00F763A4"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в сотрудничестве с педагогическим</w:t>
            </w:r>
          </w:p>
          <w:p w:rsidR="00F763A4" w:rsidRPr="00357F9A" w:rsidRDefault="00F763A4" w:rsidP="00F763A4">
            <w:pPr>
              <w:widowControl w:val="0"/>
              <w:spacing w:line="331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коллективом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</w:tr>
      <w:tr w:rsidR="00F763A4" w:rsidRPr="00357F9A" w:rsidTr="00F763A4">
        <w:trPr>
          <w:trHeight w:hRule="exact" w:val="898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9.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Подключение ноутбуков в классе к Интернету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after="180" w:line="240" w:lineRule="exact"/>
              <w:jc w:val="both"/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Октябрь-</w:t>
            </w:r>
          </w:p>
          <w:p w:rsidR="00F763A4" w:rsidRPr="00357F9A" w:rsidRDefault="00F763A4" w:rsidP="00F763A4">
            <w:pPr>
              <w:widowControl w:val="0"/>
              <w:spacing w:before="18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ноябрь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/>
                <w:szCs w:val="24"/>
                <w:highlight w:val="white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Администрация</w:t>
            </w:r>
          </w:p>
          <w:p w:rsidR="00F763A4" w:rsidRPr="00357F9A" w:rsidRDefault="00F763A4" w:rsidP="00F763A4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</w:pPr>
            <w:r w:rsidRPr="00357F9A">
              <w:rPr>
                <w:rFonts w:ascii="Times New Roman" w:eastAsia="Calibri" w:hAnsi="Times New Roman" w:cs="Times New Roman"/>
                <w:b/>
                <w:szCs w:val="24"/>
                <w:shd w:val="clear" w:color="auto" w:fill="FFFFFF"/>
                <w:lang w:bidi="ru-RU"/>
              </w:rPr>
              <w:t>СОШ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63A4" w:rsidRPr="00357F9A" w:rsidRDefault="00F763A4" w:rsidP="00F763A4">
            <w:pPr>
              <w:widowControl w:val="0"/>
              <w:rPr>
                <w:rFonts w:ascii="Times New Roman" w:hAnsi="Times New Roman" w:cs="Times New Roman"/>
                <w:b/>
                <w:sz w:val="10"/>
                <w:szCs w:val="10"/>
                <w:lang w:bidi="ru-RU"/>
              </w:rPr>
            </w:pPr>
          </w:p>
        </w:tc>
      </w:tr>
    </w:tbl>
    <w:p w:rsidR="002C247B" w:rsidRPr="00357F9A" w:rsidRDefault="002C247B" w:rsidP="00F763A4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2C247B" w:rsidRPr="00357F9A" w:rsidRDefault="002C247B" w:rsidP="002C247B">
      <w:pPr>
        <w:tabs>
          <w:tab w:val="left" w:pos="426"/>
        </w:tabs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C247B" w:rsidRPr="00357F9A" w:rsidRDefault="002C247B" w:rsidP="002C247B">
      <w:pPr>
        <w:tabs>
          <w:tab w:val="left" w:pos="426"/>
        </w:tabs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C247B" w:rsidRPr="00357F9A" w:rsidRDefault="002C247B" w:rsidP="002C247B">
      <w:pPr>
        <w:tabs>
          <w:tab w:val="left" w:pos="426"/>
        </w:tabs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C247B" w:rsidRDefault="002C247B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002813" w:rsidRDefault="00002813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002813" w:rsidRDefault="00002813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002813" w:rsidRDefault="00002813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002813" w:rsidRDefault="00002813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002813" w:rsidRDefault="00002813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002813" w:rsidRDefault="00002813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002813" w:rsidRDefault="00002813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002813" w:rsidRDefault="00002813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002813" w:rsidRDefault="00002813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002813" w:rsidRPr="00357F9A" w:rsidRDefault="00002813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2C247B" w:rsidRPr="00357F9A" w:rsidRDefault="002C247B" w:rsidP="002C247B">
      <w:pPr>
        <w:tabs>
          <w:tab w:val="left" w:pos="426"/>
        </w:tabs>
        <w:rPr>
          <w:rFonts w:ascii="Times New Roman" w:hAnsi="Times New Roman" w:cs="Times New Roman"/>
          <w:b/>
          <w:sz w:val="28"/>
        </w:rPr>
      </w:pPr>
    </w:p>
    <w:p w:rsidR="003E4E9D" w:rsidRDefault="003E4E9D" w:rsidP="00526A47">
      <w:pPr>
        <w:tabs>
          <w:tab w:val="left" w:pos="2055"/>
        </w:tabs>
        <w:rPr>
          <w:rFonts w:ascii="Times New Roman" w:hAnsi="Times New Roman" w:cs="Times New Roman"/>
          <w:b/>
          <w:sz w:val="28"/>
        </w:rPr>
      </w:pPr>
    </w:p>
    <w:p w:rsidR="003E4E9D" w:rsidRDefault="003E4E9D" w:rsidP="00526A47">
      <w:pPr>
        <w:tabs>
          <w:tab w:val="left" w:pos="2055"/>
        </w:tabs>
        <w:rPr>
          <w:rFonts w:ascii="Times New Roman" w:hAnsi="Times New Roman" w:cs="Times New Roman"/>
          <w:b/>
          <w:sz w:val="26"/>
          <w:szCs w:val="26"/>
        </w:rPr>
      </w:pPr>
    </w:p>
    <w:p w:rsidR="002C247B" w:rsidRPr="003E4E9D" w:rsidRDefault="002C247B" w:rsidP="003E4E9D">
      <w:pPr>
        <w:jc w:val="center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lastRenderedPageBreak/>
        <w:t>ОФОРМЛЕНИЕ КАБИНЕТА</w:t>
      </w:r>
    </w:p>
    <w:p w:rsidR="002C247B" w:rsidRPr="00526A47" w:rsidRDefault="002C247B" w:rsidP="002C247B">
      <w:pPr>
        <w:rPr>
          <w:rFonts w:ascii="Times New Roman" w:hAnsi="Times New Roman" w:cs="Times New Roman"/>
          <w:b/>
          <w:sz w:val="28"/>
        </w:rPr>
      </w:pPr>
      <w:r w:rsidRPr="00357F9A">
        <w:rPr>
          <w:rFonts w:ascii="Times New Roman" w:hAnsi="Times New Roman" w:cs="Times New Roman"/>
          <w:b/>
          <w:sz w:val="28"/>
          <w:szCs w:val="26"/>
        </w:rPr>
        <w:t>1.Стенд «Задачи и цели центра Точка Роста»</w:t>
      </w:r>
    </w:p>
    <w:p w:rsidR="002C247B" w:rsidRPr="00526A47" w:rsidRDefault="002C247B" w:rsidP="002C247B">
      <w:pPr>
        <w:rPr>
          <w:rFonts w:ascii="Times New Roman" w:hAnsi="Times New Roman" w:cs="Times New Roman"/>
          <w:b/>
          <w:sz w:val="30"/>
          <w:szCs w:val="30"/>
        </w:rPr>
      </w:pPr>
      <w:r w:rsidRPr="00357F9A">
        <w:rPr>
          <w:rFonts w:ascii="Times New Roman" w:hAnsi="Times New Roman" w:cs="Times New Roman"/>
          <w:b/>
          <w:sz w:val="30"/>
          <w:szCs w:val="30"/>
        </w:rPr>
        <w:t>Перечень имеющегося в кабинете учебно-методического комплекса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Наименование дидактических и раздаточных материалов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Наименование: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1. Канцелярские ножи                                                                  6 шт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2. Шахматы                                                                                    3 компл. 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3. Ноутбуки                                                                                   13 шт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4.</w:t>
      </w:r>
      <w:r w:rsidRPr="00357F9A">
        <w:rPr>
          <w:rFonts w:ascii="Times New Roman" w:hAnsi="Times New Roman" w:cs="Times New Roman"/>
          <w:sz w:val="26"/>
          <w:szCs w:val="26"/>
          <w:lang w:val="en-US"/>
        </w:rPr>
        <w:t>LEGO</w:t>
      </w:r>
      <w:r w:rsidRPr="00357F9A">
        <w:rPr>
          <w:rFonts w:ascii="Times New Roman" w:hAnsi="Times New Roman" w:cs="Times New Roman"/>
          <w:sz w:val="26"/>
          <w:szCs w:val="26"/>
        </w:rPr>
        <w:t xml:space="preserve"> робо-техника                                                                   3 компл.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5.Многофункциональный инструмент (мультитул)                  2шт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6. Клеевой пистолет с комплектом запасных стержней            3 шт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7. Цифровой штангенциркуль                                                      3 шт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8. Мышь (проводная)                                                                    15шт</w:t>
      </w:r>
    </w:p>
    <w:p w:rsidR="002C247B" w:rsidRPr="00AA51A4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9. </w:t>
      </w:r>
      <w:r w:rsidRPr="00357F9A">
        <w:rPr>
          <w:rFonts w:ascii="Times New Roman" w:hAnsi="Times New Roman" w:cs="Times New Roman"/>
          <w:sz w:val="26"/>
          <w:szCs w:val="26"/>
          <w:lang w:val="en-US"/>
        </w:rPr>
        <w:t>PLA</w:t>
      </w:r>
      <w:r w:rsidRPr="00357F9A">
        <w:rPr>
          <w:rFonts w:ascii="Times New Roman" w:hAnsi="Times New Roman" w:cs="Times New Roman"/>
          <w:sz w:val="26"/>
          <w:szCs w:val="26"/>
        </w:rPr>
        <w:t xml:space="preserve"> пластик                                                                               15 шт</w:t>
      </w:r>
    </w:p>
    <w:p w:rsidR="002C247B" w:rsidRPr="00357F9A" w:rsidRDefault="002C247B" w:rsidP="002C247B">
      <w:pPr>
        <w:jc w:val="center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Наименование печатных пособий (таблицы, картины, карты)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1.  Книжка. Клинические рекомендации. Сердечно-легочная реанимация.               2 шт</w:t>
      </w:r>
    </w:p>
    <w:p w:rsidR="002C247B" w:rsidRPr="00002813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2. Методические рекомендации по шахматам.                                                              6 шт</w:t>
      </w:r>
    </w:p>
    <w:p w:rsidR="002C247B" w:rsidRPr="00357F9A" w:rsidRDefault="002C247B" w:rsidP="002C247B">
      <w:pPr>
        <w:jc w:val="center"/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Видеоматериалы, аудиоматериалы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b/>
          <w:sz w:val="26"/>
          <w:szCs w:val="26"/>
        </w:rPr>
        <w:t>№  Наименование.                                                                                      Кол-во.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>1. Диск. Учебный видеофильм — оказание первой помощи на тренажере-манекене.         2 шт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2. </w:t>
      </w:r>
      <w:r w:rsidRPr="00357F9A">
        <w:rPr>
          <w:rFonts w:ascii="Times New Roman" w:hAnsi="Times New Roman" w:cs="Times New Roman"/>
          <w:sz w:val="26"/>
          <w:szCs w:val="26"/>
          <w:lang w:val="en-US"/>
        </w:rPr>
        <w:t>USB</w:t>
      </w:r>
      <w:r w:rsidRPr="00357F9A">
        <w:rPr>
          <w:rFonts w:ascii="Times New Roman" w:hAnsi="Times New Roman" w:cs="Times New Roman"/>
          <w:sz w:val="26"/>
          <w:szCs w:val="26"/>
        </w:rPr>
        <w:t xml:space="preserve">-карта. Программа </w:t>
      </w:r>
      <w:r w:rsidRPr="00357F9A">
        <w:rPr>
          <w:rFonts w:ascii="Times New Roman" w:hAnsi="Times New Roman" w:cs="Times New Roman"/>
          <w:b/>
          <w:bCs/>
          <w:sz w:val="26"/>
          <w:szCs w:val="26"/>
          <w:lang w:val="en-US"/>
        </w:rPr>
        <w:t>Cura</w:t>
      </w:r>
      <w:r w:rsidR="00526A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57F9A">
        <w:rPr>
          <w:rFonts w:ascii="Times New Roman" w:hAnsi="Times New Roman" w:cs="Times New Roman"/>
          <w:sz w:val="26"/>
          <w:szCs w:val="26"/>
        </w:rPr>
        <w:t>для 3Д принтера.                                                                    1 шт</w:t>
      </w:r>
    </w:p>
    <w:p w:rsidR="002C247B" w:rsidRPr="00002813" w:rsidRDefault="002C247B" w:rsidP="002C247B">
      <w:pPr>
        <w:rPr>
          <w:rFonts w:ascii="Times New Roman" w:hAnsi="Times New Roman" w:cs="Times New Roman"/>
          <w:sz w:val="26"/>
          <w:szCs w:val="26"/>
        </w:rPr>
      </w:pPr>
      <w:r w:rsidRPr="00357F9A">
        <w:rPr>
          <w:rFonts w:ascii="Times New Roman" w:hAnsi="Times New Roman" w:cs="Times New Roman"/>
          <w:sz w:val="26"/>
          <w:szCs w:val="26"/>
        </w:rPr>
        <w:t>3. Карта памяти для фотоаппарата.                                                                                             2 шт</w:t>
      </w:r>
    </w:p>
    <w:tbl>
      <w:tblPr>
        <w:tblW w:w="10563" w:type="dxa"/>
        <w:tblLook w:val="0000" w:firstRow="0" w:lastRow="0" w:firstColumn="0" w:lastColumn="0" w:noHBand="0" w:noVBand="0"/>
      </w:tblPr>
      <w:tblGrid>
        <w:gridCol w:w="5637"/>
        <w:gridCol w:w="4926"/>
      </w:tblGrid>
      <w:tr w:rsidR="002C247B" w:rsidRPr="00357F9A" w:rsidTr="003E4E9D">
        <w:trPr>
          <w:trHeight w:val="1832"/>
        </w:trPr>
        <w:tc>
          <w:tcPr>
            <w:tcW w:w="5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C247B" w:rsidRPr="00357F9A" w:rsidRDefault="002C247B" w:rsidP="002C247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6A47" w:rsidRDefault="00526A47" w:rsidP="003E4E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2C247B" w:rsidRPr="00357F9A" w:rsidRDefault="002C247B" w:rsidP="002C247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57F9A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2C247B" w:rsidRPr="00357F9A" w:rsidRDefault="002C247B" w:rsidP="002C247B">
            <w:pPr>
              <w:spacing w:before="120" w:after="120" w:line="240" w:lineRule="auto"/>
              <w:jc w:val="right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>Директор МКОУ «</w:t>
            </w:r>
            <w:r w:rsidR="00002813">
              <w:rPr>
                <w:rFonts w:ascii="Times New Roman" w:hAnsi="Times New Roman" w:cs="Times New Roman"/>
                <w:b/>
                <w:szCs w:val="24"/>
              </w:rPr>
              <w:t xml:space="preserve">Ханагская </w:t>
            </w:r>
            <w:r w:rsidRPr="00357F9A">
              <w:rPr>
                <w:rFonts w:ascii="Times New Roman" w:hAnsi="Times New Roman" w:cs="Times New Roman"/>
                <w:b/>
                <w:szCs w:val="24"/>
              </w:rPr>
              <w:t>СОШ»</w:t>
            </w:r>
          </w:p>
          <w:p w:rsidR="002C247B" w:rsidRPr="00357F9A" w:rsidRDefault="002C247B" w:rsidP="002C247B">
            <w:pPr>
              <w:spacing w:before="120" w:after="120" w:line="240" w:lineRule="auto"/>
              <w:jc w:val="right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57F9A">
              <w:rPr>
                <w:rFonts w:ascii="Times New Roman" w:hAnsi="Times New Roman" w:cs="Times New Roman"/>
                <w:b/>
                <w:szCs w:val="24"/>
              </w:rPr>
              <w:t xml:space="preserve">__________  </w:t>
            </w:r>
            <w:r w:rsidR="00002813">
              <w:rPr>
                <w:rFonts w:ascii="Times New Roman" w:hAnsi="Times New Roman" w:cs="Times New Roman"/>
                <w:b/>
                <w:szCs w:val="24"/>
              </w:rPr>
              <w:t>Раджабов Б.А.</w:t>
            </w:r>
          </w:p>
          <w:p w:rsidR="002C247B" w:rsidRPr="00357F9A" w:rsidRDefault="002C247B" w:rsidP="002C247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57F9A">
              <w:rPr>
                <w:rFonts w:ascii="Times New Roman" w:hAnsi="Times New Roman" w:cs="Times New Roman"/>
                <w:b/>
              </w:rPr>
              <w:t>«30 »  августа  2019 г.</w:t>
            </w:r>
          </w:p>
        </w:tc>
      </w:tr>
    </w:tbl>
    <w:p w:rsidR="002C247B" w:rsidRPr="00357F9A" w:rsidRDefault="002C247B" w:rsidP="002C247B">
      <w:pPr>
        <w:suppressLineNumbers/>
        <w:spacing w:before="480" w:after="120"/>
        <w:jc w:val="center"/>
        <w:rPr>
          <w:rFonts w:ascii="Times New Roman" w:hAnsi="Times New Roman" w:cs="Times New Roman"/>
          <w:b/>
          <w:i/>
          <w:iCs/>
          <w:szCs w:val="24"/>
        </w:rPr>
      </w:pPr>
      <w:r w:rsidRPr="00357F9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АКТ</w:t>
      </w:r>
    </w:p>
    <w:p w:rsidR="002C247B" w:rsidRPr="00357F9A" w:rsidRDefault="002C247B" w:rsidP="002C247B">
      <w:pPr>
        <w:jc w:val="center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 w:val="28"/>
          <w:szCs w:val="28"/>
        </w:rPr>
        <w:t>приемки кабинетов  Центра «Точка роста» на готовность</w:t>
      </w:r>
      <w:r w:rsidRPr="00357F9A">
        <w:rPr>
          <w:rFonts w:ascii="Times New Roman" w:hAnsi="Times New Roman" w:cs="Times New Roman"/>
          <w:b/>
          <w:sz w:val="28"/>
          <w:szCs w:val="28"/>
        </w:rPr>
        <w:br/>
        <w:t>к 20</w:t>
      </w:r>
      <w:r w:rsidRPr="00357F9A">
        <w:rPr>
          <w:rFonts w:ascii="Times New Roman" w:hAnsi="Times New Roman" w:cs="Times New Roman"/>
          <w:b/>
          <w:sz w:val="28"/>
          <w:szCs w:val="28"/>
          <w:u w:val="single"/>
        </w:rPr>
        <w:t xml:space="preserve">19 </w:t>
      </w:r>
      <w:r w:rsidRPr="00357F9A">
        <w:rPr>
          <w:rFonts w:ascii="Times New Roman" w:hAnsi="Times New Roman" w:cs="Times New Roman"/>
          <w:b/>
          <w:sz w:val="28"/>
          <w:szCs w:val="28"/>
        </w:rPr>
        <w:t>- 20</w:t>
      </w:r>
      <w:r w:rsidRPr="00357F9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357F9A">
        <w:rPr>
          <w:rFonts w:ascii="Times New Roman" w:hAnsi="Times New Roman" w:cs="Times New Roman"/>
          <w:b/>
          <w:sz w:val="28"/>
          <w:szCs w:val="28"/>
        </w:rPr>
        <w:t xml:space="preserve"> учебному году.</w:t>
      </w:r>
    </w:p>
    <w:p w:rsidR="002C247B" w:rsidRPr="00357F9A" w:rsidRDefault="002C247B" w:rsidP="002C247B">
      <w:pPr>
        <w:spacing w:before="240"/>
        <w:jc w:val="right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 w:val="28"/>
          <w:szCs w:val="28"/>
        </w:rPr>
        <w:t>От «</w:t>
      </w:r>
      <w:r w:rsidRPr="00357F9A">
        <w:rPr>
          <w:rFonts w:ascii="Times New Roman" w:hAnsi="Times New Roman" w:cs="Times New Roman"/>
          <w:b/>
          <w:sz w:val="28"/>
          <w:szCs w:val="28"/>
          <w:u w:val="single"/>
        </w:rPr>
        <w:t xml:space="preserve">30 </w:t>
      </w:r>
      <w:r w:rsidRPr="00357F9A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357F9A">
        <w:rPr>
          <w:rFonts w:ascii="Times New Roman" w:hAnsi="Times New Roman" w:cs="Times New Roman"/>
          <w:b/>
          <w:sz w:val="28"/>
          <w:szCs w:val="28"/>
          <w:u w:val="single"/>
        </w:rPr>
        <w:t>августа  2019 г</w:t>
      </w:r>
      <w:r w:rsidRPr="00357F9A">
        <w:rPr>
          <w:rFonts w:ascii="Times New Roman" w:hAnsi="Times New Roman" w:cs="Times New Roman"/>
          <w:b/>
          <w:sz w:val="28"/>
          <w:szCs w:val="28"/>
        </w:rPr>
        <w:t>.</w:t>
      </w:r>
    </w:p>
    <w:p w:rsidR="002C247B" w:rsidRPr="00357F9A" w:rsidRDefault="002C247B" w:rsidP="002C247B">
      <w:pPr>
        <w:spacing w:before="240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sz w:val="28"/>
          <w:szCs w:val="28"/>
        </w:rPr>
        <w:t>Комиссия, назначенная приказом директора</w:t>
      </w:r>
      <w:r w:rsidRPr="00357F9A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r w:rsidR="009F1EA0">
        <w:rPr>
          <w:rFonts w:ascii="Times New Roman" w:hAnsi="Times New Roman" w:cs="Times New Roman"/>
          <w:b/>
          <w:sz w:val="28"/>
          <w:szCs w:val="28"/>
        </w:rPr>
        <w:t>Ханагская  СОШ»</w:t>
      </w:r>
      <w:r w:rsidR="009F1EA0">
        <w:rPr>
          <w:rFonts w:ascii="Times New Roman" w:hAnsi="Times New Roman" w:cs="Times New Roman"/>
          <w:b/>
          <w:sz w:val="28"/>
          <w:szCs w:val="28"/>
          <w:u w:val="single"/>
        </w:rPr>
        <w:t>Раджабова  Бахтияра  Амировича</w:t>
      </w:r>
      <w:r w:rsidRPr="00357F9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357F9A">
        <w:rPr>
          <w:rFonts w:ascii="Times New Roman" w:hAnsi="Times New Roman" w:cs="Times New Roman"/>
          <w:b/>
          <w:sz w:val="28"/>
          <w:szCs w:val="28"/>
        </w:rPr>
        <w:t xml:space="preserve">от   «30» августа  2019  г.  </w:t>
      </w:r>
      <w:r w:rsidRPr="00357F9A">
        <w:rPr>
          <w:rFonts w:ascii="Times New Roman" w:hAnsi="Times New Roman" w:cs="Times New Roman"/>
          <w:b/>
          <w:sz w:val="28"/>
          <w:szCs w:val="28"/>
          <w:u w:val="single"/>
        </w:rPr>
        <w:t>в составе</w:t>
      </w:r>
      <w:r w:rsidRPr="00357F9A">
        <w:rPr>
          <w:rFonts w:ascii="Times New Roman" w:hAnsi="Times New Roman" w:cs="Times New Roman"/>
          <w:sz w:val="28"/>
          <w:szCs w:val="28"/>
        </w:rPr>
        <w:t>:</w:t>
      </w:r>
    </w:p>
    <w:p w:rsidR="00002813" w:rsidRDefault="002C247B" w:rsidP="002C247B">
      <w:pPr>
        <w:rPr>
          <w:rFonts w:ascii="Times New Roman" w:hAnsi="Times New Roman" w:cs="Times New Roman"/>
          <w:sz w:val="26"/>
          <w:szCs w:val="26"/>
          <w:u w:val="single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заместитель директора  по УВР - </w:t>
      </w:r>
      <w:r w:rsidRPr="00357F9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02813">
        <w:rPr>
          <w:rFonts w:ascii="Times New Roman" w:hAnsi="Times New Roman" w:cs="Times New Roman"/>
          <w:sz w:val="26"/>
          <w:szCs w:val="26"/>
          <w:u w:val="single"/>
        </w:rPr>
        <w:t>Магомедов  Р.Р.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заместитель директора по АХЧ </w:t>
      </w:r>
      <w:r w:rsidR="00002813">
        <w:rPr>
          <w:rFonts w:ascii="Times New Roman" w:hAnsi="Times New Roman" w:cs="Times New Roman"/>
          <w:sz w:val="26"/>
          <w:szCs w:val="26"/>
        </w:rPr>
        <w:t>–</w:t>
      </w:r>
      <w:r w:rsidRPr="00357F9A">
        <w:rPr>
          <w:rFonts w:ascii="Times New Roman" w:hAnsi="Times New Roman" w:cs="Times New Roman"/>
          <w:sz w:val="26"/>
          <w:szCs w:val="26"/>
        </w:rPr>
        <w:t xml:space="preserve"> </w:t>
      </w:r>
      <w:r w:rsidR="00002813">
        <w:rPr>
          <w:rFonts w:ascii="Times New Roman" w:hAnsi="Times New Roman" w:cs="Times New Roman"/>
          <w:sz w:val="26"/>
          <w:szCs w:val="26"/>
          <w:u w:val="single"/>
        </w:rPr>
        <w:t>Алибеков Имамутдин С.</w:t>
      </w:r>
    </w:p>
    <w:p w:rsidR="00002813" w:rsidRDefault="002C247B" w:rsidP="002C247B">
      <w:pPr>
        <w:rPr>
          <w:rFonts w:ascii="Times New Roman" w:hAnsi="Times New Roman" w:cs="Times New Roman"/>
          <w:sz w:val="26"/>
          <w:szCs w:val="26"/>
          <w:u w:val="single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заместитель директора  по ИКТ </w:t>
      </w:r>
      <w:r w:rsidR="00002813">
        <w:rPr>
          <w:rFonts w:ascii="Times New Roman" w:hAnsi="Times New Roman" w:cs="Times New Roman"/>
          <w:sz w:val="26"/>
          <w:szCs w:val="26"/>
        </w:rPr>
        <w:t>–</w:t>
      </w:r>
      <w:r w:rsidRPr="00357F9A">
        <w:rPr>
          <w:rFonts w:ascii="Times New Roman" w:hAnsi="Times New Roman" w:cs="Times New Roman"/>
          <w:sz w:val="26"/>
          <w:szCs w:val="26"/>
        </w:rPr>
        <w:t xml:space="preserve"> </w:t>
      </w:r>
      <w:r w:rsidR="00002813">
        <w:rPr>
          <w:rFonts w:ascii="Times New Roman" w:hAnsi="Times New Roman" w:cs="Times New Roman"/>
          <w:sz w:val="26"/>
          <w:szCs w:val="26"/>
          <w:u w:val="single"/>
        </w:rPr>
        <w:t>Ахмедова  З.А.</w:t>
      </w:r>
    </w:p>
    <w:p w:rsidR="002C247B" w:rsidRPr="00357F9A" w:rsidRDefault="002C247B" w:rsidP="002C247B">
      <w:pPr>
        <w:rPr>
          <w:rFonts w:ascii="Times New Roman" w:hAnsi="Times New Roman" w:cs="Times New Roman"/>
        </w:rPr>
      </w:pPr>
      <w:r w:rsidRPr="00357F9A">
        <w:rPr>
          <w:rFonts w:ascii="Times New Roman" w:hAnsi="Times New Roman" w:cs="Times New Roman"/>
          <w:sz w:val="26"/>
          <w:szCs w:val="26"/>
        </w:rPr>
        <w:t xml:space="preserve">заместитель директора по ТР </w:t>
      </w:r>
      <w:r w:rsidR="00002813">
        <w:rPr>
          <w:rFonts w:ascii="Times New Roman" w:hAnsi="Times New Roman" w:cs="Times New Roman"/>
          <w:sz w:val="26"/>
          <w:szCs w:val="26"/>
        </w:rPr>
        <w:t>–</w:t>
      </w:r>
      <w:r w:rsidRPr="00357F9A">
        <w:rPr>
          <w:rFonts w:ascii="Times New Roman" w:hAnsi="Times New Roman" w:cs="Times New Roman"/>
          <w:sz w:val="26"/>
          <w:szCs w:val="26"/>
        </w:rPr>
        <w:t xml:space="preserve"> </w:t>
      </w:r>
      <w:r w:rsidR="00002813">
        <w:rPr>
          <w:rFonts w:ascii="Times New Roman" w:hAnsi="Times New Roman" w:cs="Times New Roman"/>
          <w:sz w:val="26"/>
          <w:szCs w:val="26"/>
          <w:u w:val="single"/>
        </w:rPr>
        <w:t>Маграмова Г.А.</w:t>
      </w:r>
    </w:p>
    <w:p w:rsidR="002C247B" w:rsidRPr="00002813" w:rsidRDefault="002C247B" w:rsidP="00002813">
      <w:pPr>
        <w:tabs>
          <w:tab w:val="left" w:pos="5340"/>
        </w:tabs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7F9A">
        <w:rPr>
          <w:rFonts w:ascii="Times New Roman" w:hAnsi="Times New Roman" w:cs="Times New Roman"/>
          <w:b/>
          <w:sz w:val="28"/>
          <w:u w:val="single"/>
        </w:rPr>
        <w:t xml:space="preserve">установила: </w:t>
      </w:r>
    </w:p>
    <w:p w:rsidR="002C247B" w:rsidRPr="00357F9A" w:rsidRDefault="002C247B" w:rsidP="002C247B">
      <w:pPr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Помещение   кв.м,   высота потолка   3 метра 10 сантиметров</w:t>
      </w:r>
      <w:r w:rsidR="00526A47">
        <w:rPr>
          <w:rFonts w:ascii="Times New Roman" w:hAnsi="Times New Roman" w:cs="Times New Roman"/>
          <w:b/>
          <w:szCs w:val="24"/>
        </w:rPr>
        <w:t>.</w:t>
      </w:r>
    </w:p>
    <w:p w:rsidR="002C247B" w:rsidRPr="00357F9A" w:rsidRDefault="002C247B" w:rsidP="002C247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Пол (деревянный</w:t>
      </w:r>
      <w:r w:rsidRPr="00357F9A">
        <w:rPr>
          <w:rFonts w:ascii="Times New Roman" w:hAnsi="Times New Roman" w:cs="Times New Roman"/>
          <w:b/>
          <w:szCs w:val="24"/>
          <w:u w:val="single"/>
        </w:rPr>
        <w:t xml:space="preserve">) - ламинат </w:t>
      </w:r>
      <w:r w:rsidRPr="00357F9A">
        <w:rPr>
          <w:rFonts w:ascii="Times New Roman" w:hAnsi="Times New Roman" w:cs="Times New Roman"/>
          <w:b/>
          <w:szCs w:val="24"/>
        </w:rPr>
        <w:t xml:space="preserve">  -  наличие щелей и трещин в полу -     </w:t>
      </w:r>
      <w:r w:rsidRPr="00357F9A">
        <w:rPr>
          <w:rFonts w:ascii="Times New Roman" w:hAnsi="Times New Roman" w:cs="Times New Roman"/>
          <w:b/>
          <w:szCs w:val="24"/>
          <w:u w:val="single"/>
        </w:rPr>
        <w:t>нет .</w:t>
      </w:r>
    </w:p>
    <w:p w:rsidR="002C247B" w:rsidRPr="00357F9A" w:rsidRDefault="002C247B" w:rsidP="002C247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 xml:space="preserve">Стены: покрытие  </w:t>
      </w:r>
      <w:r w:rsidRPr="00357F9A">
        <w:rPr>
          <w:rFonts w:ascii="Times New Roman" w:hAnsi="Times New Roman" w:cs="Times New Roman"/>
          <w:b/>
          <w:szCs w:val="24"/>
          <w:u w:val="single"/>
        </w:rPr>
        <w:t>:    шпатлевка , с нанесением орнамента брентбука центров «Точка роста».</w:t>
      </w:r>
    </w:p>
    <w:p w:rsidR="002C247B" w:rsidRPr="00357F9A" w:rsidRDefault="002C247B" w:rsidP="002C247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Парты</w:t>
      </w:r>
      <w:r w:rsidRPr="00357F9A">
        <w:rPr>
          <w:rFonts w:ascii="Times New Roman" w:hAnsi="Times New Roman" w:cs="Times New Roman"/>
          <w:b/>
          <w:szCs w:val="24"/>
          <w:lang w:val="en-US"/>
        </w:rPr>
        <w:t>:</w:t>
      </w:r>
    </w:p>
    <w:p w:rsidR="002C247B" w:rsidRPr="00357F9A" w:rsidRDefault="002C247B" w:rsidP="002C247B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  <w:u w:val="single"/>
        </w:rPr>
        <w:t>двухместные:   ученические  длина   1(один) метр  20 (двадцать)     см</w:t>
      </w:r>
      <w:r w:rsidRPr="00357F9A">
        <w:rPr>
          <w:rFonts w:ascii="Times New Roman" w:hAnsi="Times New Roman" w:cs="Times New Roman"/>
          <w:b/>
          <w:szCs w:val="24"/>
        </w:rPr>
        <w:t xml:space="preserve">  ,  </w:t>
      </w:r>
      <w:r w:rsidRPr="00357F9A">
        <w:rPr>
          <w:rFonts w:ascii="Times New Roman" w:hAnsi="Times New Roman" w:cs="Times New Roman"/>
          <w:b/>
          <w:szCs w:val="24"/>
          <w:u w:val="single"/>
        </w:rPr>
        <w:t>8 ( восемь</w:t>
      </w:r>
      <w:r w:rsidRPr="00357F9A">
        <w:rPr>
          <w:rFonts w:ascii="Times New Roman" w:hAnsi="Times New Roman" w:cs="Times New Roman"/>
          <w:b/>
          <w:szCs w:val="24"/>
        </w:rPr>
        <w:t xml:space="preserve"> )  шт.</w:t>
      </w:r>
    </w:p>
    <w:p w:rsidR="002C247B" w:rsidRPr="00357F9A" w:rsidRDefault="002C247B" w:rsidP="002C247B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 xml:space="preserve">место для клавиатуры компьютера: ширина фактически  </w:t>
      </w:r>
      <w:r w:rsidRPr="00357F9A">
        <w:rPr>
          <w:rFonts w:ascii="Times New Roman" w:hAnsi="Times New Roman" w:cs="Times New Roman"/>
          <w:b/>
          <w:szCs w:val="24"/>
          <w:u w:val="single"/>
        </w:rPr>
        <w:t>60 ( шстьдесят</w:t>
      </w:r>
      <w:r w:rsidRPr="00357F9A">
        <w:rPr>
          <w:rFonts w:ascii="Times New Roman" w:hAnsi="Times New Roman" w:cs="Times New Roman"/>
          <w:b/>
          <w:szCs w:val="24"/>
        </w:rPr>
        <w:t xml:space="preserve"> ) см. и  </w:t>
      </w:r>
    </w:p>
    <w:p w:rsidR="002C247B" w:rsidRPr="00357F9A" w:rsidRDefault="002C247B" w:rsidP="002C247B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b/>
          <w:szCs w:val="24"/>
          <w:u w:val="single"/>
        </w:rPr>
      </w:pPr>
      <w:r w:rsidRPr="00357F9A">
        <w:rPr>
          <w:rFonts w:ascii="Times New Roman" w:hAnsi="Times New Roman" w:cs="Times New Roman"/>
          <w:b/>
          <w:szCs w:val="24"/>
          <w:u w:val="single"/>
        </w:rPr>
        <w:t xml:space="preserve">3 (три) стола  для шахмат </w:t>
      </w:r>
    </w:p>
    <w:p w:rsidR="002C247B" w:rsidRPr="00357F9A" w:rsidRDefault="002C247B" w:rsidP="002C247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Стулья</w:t>
      </w:r>
      <w:r w:rsidRPr="00357F9A">
        <w:rPr>
          <w:rFonts w:ascii="Times New Roman" w:hAnsi="Times New Roman" w:cs="Times New Roman"/>
          <w:b/>
          <w:szCs w:val="24"/>
          <w:lang w:val="en-US"/>
        </w:rPr>
        <w:t>:</w:t>
      </w:r>
    </w:p>
    <w:p w:rsidR="002C247B" w:rsidRPr="00357F9A" w:rsidRDefault="002C247B" w:rsidP="002C247B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при норме с меняющимися по высоте сидениями  (ед. на каждое рабочее место)</w:t>
      </w:r>
    </w:p>
    <w:p w:rsidR="002C247B" w:rsidRPr="00357F9A" w:rsidRDefault="002C247B" w:rsidP="002C247B">
      <w:pPr>
        <w:tabs>
          <w:tab w:val="left" w:pos="426"/>
        </w:tabs>
        <w:ind w:left="709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  <w:u w:val="single"/>
        </w:rPr>
        <w:t>30( тридцать )</w:t>
      </w:r>
      <w:r w:rsidRPr="00357F9A">
        <w:rPr>
          <w:rFonts w:ascii="Times New Roman" w:hAnsi="Times New Roman" w:cs="Times New Roman"/>
          <w:b/>
          <w:szCs w:val="24"/>
        </w:rPr>
        <w:t xml:space="preserve">   и  </w:t>
      </w:r>
      <w:r w:rsidRPr="00357F9A">
        <w:rPr>
          <w:rFonts w:ascii="Times New Roman" w:hAnsi="Times New Roman" w:cs="Times New Roman"/>
          <w:b/>
          <w:szCs w:val="24"/>
          <w:u w:val="single"/>
        </w:rPr>
        <w:t>6 ( шесть) табуреток к шахматным столам</w:t>
      </w:r>
    </w:p>
    <w:p w:rsidR="002C247B" w:rsidRPr="00357F9A" w:rsidRDefault="002C247B" w:rsidP="002C247B">
      <w:pPr>
        <w:tabs>
          <w:tab w:val="left" w:pos="426"/>
        </w:tabs>
        <w:ind w:left="709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и фактически ___________________ .</w:t>
      </w:r>
    </w:p>
    <w:p w:rsidR="002C247B" w:rsidRPr="00357F9A" w:rsidRDefault="002C247B" w:rsidP="002C247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57F9A">
        <w:rPr>
          <w:rFonts w:ascii="Times New Roman" w:hAnsi="Times New Roman" w:cs="Times New Roman"/>
          <w:b/>
          <w:szCs w:val="24"/>
        </w:rPr>
        <w:t>Компьютеры _</w:t>
      </w:r>
      <w:r w:rsidRPr="00357F9A">
        <w:rPr>
          <w:rFonts w:ascii="Times New Roman" w:hAnsi="Times New Roman" w:cs="Times New Roman"/>
          <w:b/>
          <w:szCs w:val="24"/>
          <w:u w:val="single"/>
        </w:rPr>
        <w:t>нетбуки – трансформеры</w:t>
      </w:r>
      <w:r w:rsidRPr="00357F9A">
        <w:rPr>
          <w:rFonts w:ascii="Times New Roman" w:hAnsi="Times New Roman" w:cs="Times New Roman"/>
          <w:b/>
          <w:szCs w:val="24"/>
        </w:rPr>
        <w:t xml:space="preserve">  количество (ед</w:t>
      </w:r>
      <w:r w:rsidRPr="00357F9A">
        <w:rPr>
          <w:rFonts w:ascii="Times New Roman" w:hAnsi="Times New Roman" w:cs="Times New Roman"/>
          <w:b/>
          <w:szCs w:val="24"/>
          <w:u w:val="single"/>
        </w:rPr>
        <w:t xml:space="preserve">.) 13 </w:t>
      </w:r>
    </w:p>
    <w:p w:rsidR="002C247B" w:rsidRPr="00357F9A" w:rsidRDefault="002C247B" w:rsidP="002C247B">
      <w:pPr>
        <w:tabs>
          <w:tab w:val="left" w:pos="426"/>
        </w:tabs>
        <w:ind w:left="426" w:hanging="426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 xml:space="preserve">диагональ экрана __________(см) </w:t>
      </w:r>
    </w:p>
    <w:p w:rsidR="002C247B" w:rsidRPr="00357F9A" w:rsidRDefault="002C247B" w:rsidP="002C247B">
      <w:pPr>
        <w:tabs>
          <w:tab w:val="left" w:pos="426"/>
        </w:tabs>
        <w:ind w:left="426" w:hanging="426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 xml:space="preserve">соответствуют требованиям ТСО </w:t>
      </w:r>
      <w:r w:rsidRPr="00357F9A">
        <w:rPr>
          <w:rFonts w:ascii="Times New Roman" w:hAnsi="Times New Roman" w:cs="Times New Roman"/>
          <w:b/>
          <w:szCs w:val="24"/>
          <w:u w:val="single"/>
        </w:rPr>
        <w:t>99 (да,</w:t>
      </w:r>
      <w:r w:rsidRPr="00357F9A">
        <w:rPr>
          <w:rFonts w:ascii="Times New Roman" w:hAnsi="Times New Roman" w:cs="Times New Roman"/>
          <w:b/>
          <w:szCs w:val="24"/>
        </w:rPr>
        <w:t xml:space="preserve"> нет)____________.</w:t>
      </w:r>
    </w:p>
    <w:p w:rsidR="002C247B" w:rsidRPr="00357F9A" w:rsidRDefault="002C247B" w:rsidP="002C247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Естественное освещение</w:t>
      </w:r>
      <w:r w:rsidRPr="00357F9A">
        <w:rPr>
          <w:rFonts w:ascii="Times New Roman" w:hAnsi="Times New Roman" w:cs="Times New Roman"/>
          <w:b/>
          <w:szCs w:val="24"/>
          <w:lang w:val="en-US"/>
        </w:rPr>
        <w:t>:</w:t>
      </w:r>
    </w:p>
    <w:p w:rsidR="002C247B" w:rsidRPr="00357F9A" w:rsidRDefault="002C247B" w:rsidP="002C247B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 xml:space="preserve">количество окон (ед) </w:t>
      </w:r>
      <w:r w:rsidRPr="00357F9A">
        <w:rPr>
          <w:rFonts w:ascii="Times New Roman" w:hAnsi="Times New Roman" w:cs="Times New Roman"/>
          <w:b/>
          <w:szCs w:val="24"/>
          <w:u w:val="single"/>
        </w:rPr>
        <w:t>_4(четыре )</w:t>
      </w:r>
      <w:r w:rsidRPr="00357F9A">
        <w:rPr>
          <w:rFonts w:ascii="Times New Roman" w:hAnsi="Times New Roman" w:cs="Times New Roman"/>
          <w:b/>
          <w:szCs w:val="24"/>
        </w:rPr>
        <w:t xml:space="preserve">  , общая площадь </w:t>
      </w:r>
      <w:r w:rsidRPr="00357F9A">
        <w:rPr>
          <w:rFonts w:ascii="Times New Roman" w:hAnsi="Times New Roman" w:cs="Times New Roman"/>
          <w:b/>
          <w:szCs w:val="24"/>
          <w:u w:val="single"/>
        </w:rPr>
        <w:t xml:space="preserve">остекления   150 (кв.м) </w:t>
      </w:r>
    </w:p>
    <w:p w:rsidR="002C247B" w:rsidRPr="00357F9A" w:rsidRDefault="002C247B" w:rsidP="002C247B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 xml:space="preserve">наличие солнцезащитных устройств (ед.)  -  </w:t>
      </w:r>
      <w:r w:rsidRPr="00357F9A">
        <w:rPr>
          <w:rFonts w:ascii="Times New Roman" w:hAnsi="Times New Roman" w:cs="Times New Roman"/>
          <w:b/>
          <w:szCs w:val="24"/>
          <w:u w:val="single"/>
        </w:rPr>
        <w:t>вертикальные жалюзи</w:t>
      </w:r>
    </w:p>
    <w:p w:rsidR="00C40DF3" w:rsidRDefault="002C247B" w:rsidP="002C247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 xml:space="preserve">Инструкция по охране труда и безопасности жизнедеятельности имеются </w:t>
      </w:r>
      <w:r w:rsidRPr="00357F9A">
        <w:rPr>
          <w:rFonts w:ascii="Times New Roman" w:hAnsi="Times New Roman" w:cs="Times New Roman"/>
          <w:b/>
          <w:szCs w:val="24"/>
          <w:u w:val="single"/>
        </w:rPr>
        <w:t>(да,</w:t>
      </w:r>
      <w:r w:rsidRPr="00357F9A">
        <w:rPr>
          <w:rFonts w:ascii="Times New Roman" w:hAnsi="Times New Roman" w:cs="Times New Roman"/>
          <w:b/>
          <w:szCs w:val="24"/>
        </w:rPr>
        <w:t xml:space="preserve"> нет) _________</w:t>
      </w:r>
    </w:p>
    <w:p w:rsidR="002C247B" w:rsidRPr="00AA51A4" w:rsidRDefault="002C247B" w:rsidP="002C247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>___________.</w:t>
      </w:r>
    </w:p>
    <w:p w:rsidR="002C247B" w:rsidRDefault="002C247B" w:rsidP="002C247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357F9A">
        <w:rPr>
          <w:rFonts w:ascii="Times New Roman" w:hAnsi="Times New Roman" w:cs="Times New Roman"/>
          <w:b/>
          <w:szCs w:val="24"/>
        </w:rPr>
        <w:t xml:space="preserve">Инструктаж по ОТ и ТБ с учениками </w:t>
      </w:r>
      <w:r w:rsidRPr="00357F9A">
        <w:rPr>
          <w:rFonts w:ascii="Times New Roman" w:hAnsi="Times New Roman" w:cs="Times New Roman"/>
          <w:b/>
          <w:szCs w:val="24"/>
          <w:u w:val="single"/>
        </w:rPr>
        <w:t>проведен (да,</w:t>
      </w:r>
      <w:r w:rsidRPr="00357F9A">
        <w:rPr>
          <w:rFonts w:ascii="Times New Roman" w:hAnsi="Times New Roman" w:cs="Times New Roman"/>
          <w:b/>
          <w:szCs w:val="24"/>
        </w:rPr>
        <w:t xml:space="preserve"> нет)____________</w:t>
      </w:r>
    </w:p>
    <w:p w:rsidR="00AA51A4" w:rsidRPr="00AA51A4" w:rsidRDefault="00AA51A4" w:rsidP="002C247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</w:rPr>
      </w:pPr>
    </w:p>
    <w:p w:rsidR="002C247B" w:rsidRPr="00AA51A4" w:rsidRDefault="002C247B" w:rsidP="00AA51A4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57F9A">
        <w:rPr>
          <w:rFonts w:ascii="Times New Roman" w:hAnsi="Times New Roman" w:cs="Times New Roman"/>
          <w:b/>
          <w:szCs w:val="24"/>
          <w:u w:val="single"/>
        </w:rPr>
        <w:t xml:space="preserve">Все учителя  работающие и проводящие в центре занятия ,  периодическую медицинскую комиссию   в  2019 году прошли. </w:t>
      </w:r>
    </w:p>
    <w:p w:rsidR="002C247B" w:rsidRPr="00AA51A4" w:rsidRDefault="002C247B" w:rsidP="00AA51A4">
      <w:pPr>
        <w:spacing w:before="240"/>
        <w:rPr>
          <w:rFonts w:ascii="Times New Roman" w:hAnsi="Times New Roman" w:cs="Times New Roman"/>
          <w:b/>
          <w:szCs w:val="24"/>
          <w:u w:val="single"/>
        </w:rPr>
      </w:pPr>
      <w:r w:rsidRPr="00357F9A">
        <w:rPr>
          <w:rFonts w:ascii="Times New Roman" w:hAnsi="Times New Roman" w:cs="Times New Roman"/>
          <w:b/>
          <w:szCs w:val="24"/>
          <w:u w:val="single"/>
        </w:rPr>
        <w:t>На основании осмотра кабинеты  Центра «Точка роста» признаны  готовыми  к проведению в нем занятий в новом 2019 - 2020 учебном году.</w:t>
      </w:r>
    </w:p>
    <w:p w:rsidR="002C247B" w:rsidRPr="00EC28EE" w:rsidRDefault="002C247B" w:rsidP="002C247B">
      <w:pPr>
        <w:spacing w:before="240"/>
        <w:ind w:left="426"/>
        <w:rPr>
          <w:rFonts w:ascii="Times New Roman" w:hAnsi="Times New Roman" w:cs="Times New Roman"/>
          <w:sz w:val="24"/>
          <w:szCs w:val="24"/>
        </w:rPr>
      </w:pPr>
      <w:r w:rsidRPr="00EC28EE">
        <w:rPr>
          <w:rFonts w:ascii="Times New Roman" w:hAnsi="Times New Roman" w:cs="Times New Roman"/>
          <w:b/>
          <w:szCs w:val="24"/>
        </w:rPr>
        <w:t xml:space="preserve">Председатель комиссии :        </w:t>
      </w:r>
      <w:r w:rsidRPr="00EC28EE">
        <w:rPr>
          <w:rFonts w:ascii="Times New Roman" w:hAnsi="Times New Roman" w:cs="Times New Roman"/>
          <w:b/>
          <w:sz w:val="24"/>
          <w:szCs w:val="24"/>
        </w:rPr>
        <w:t xml:space="preserve">______________     </w:t>
      </w:r>
      <w:r w:rsidR="00EC28EE" w:rsidRPr="00EC28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2813" w:rsidRPr="00EC28EE">
        <w:rPr>
          <w:rFonts w:ascii="Times New Roman" w:hAnsi="Times New Roman" w:cs="Times New Roman"/>
          <w:sz w:val="24"/>
          <w:szCs w:val="24"/>
        </w:rPr>
        <w:t>Раджабов Б.А.</w:t>
      </w:r>
    </w:p>
    <w:p w:rsidR="002C247B" w:rsidRPr="00EC28EE" w:rsidRDefault="00EC28EE" w:rsidP="00EC28EE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C28EE">
        <w:rPr>
          <w:rFonts w:ascii="Times New Roman" w:hAnsi="Times New Roman" w:cs="Times New Roman"/>
          <w:b/>
          <w:sz w:val="24"/>
          <w:szCs w:val="24"/>
        </w:rPr>
        <w:lastRenderedPageBreak/>
        <w:t>Члены комиссии:</w:t>
      </w:r>
      <w:r w:rsidRPr="00EC28EE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2C247B" w:rsidRPr="00EC28EE">
        <w:rPr>
          <w:rFonts w:ascii="Times New Roman" w:hAnsi="Times New Roman" w:cs="Times New Roman"/>
          <w:b/>
          <w:sz w:val="24"/>
          <w:szCs w:val="24"/>
        </w:rPr>
        <w:t xml:space="preserve"> ______________      </w:t>
      </w:r>
      <w:r w:rsidR="00002813" w:rsidRPr="00EC28EE">
        <w:rPr>
          <w:rFonts w:ascii="Times New Roman" w:hAnsi="Times New Roman" w:cs="Times New Roman"/>
          <w:sz w:val="24"/>
          <w:szCs w:val="24"/>
          <w:u w:val="single"/>
        </w:rPr>
        <w:t>Махмудов  А.Р.</w:t>
      </w:r>
    </w:p>
    <w:p w:rsidR="002C247B" w:rsidRPr="00EC28EE" w:rsidRDefault="00EC28EE" w:rsidP="00EC28EE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C28EE">
        <w:rPr>
          <w:rFonts w:ascii="Times New Roman" w:hAnsi="Times New Roman" w:cs="Times New Roman"/>
          <w:b/>
          <w:sz w:val="24"/>
          <w:szCs w:val="24"/>
        </w:rPr>
        <w:tab/>
      </w:r>
      <w:r w:rsidRPr="00EC28EE">
        <w:rPr>
          <w:rFonts w:ascii="Times New Roman" w:hAnsi="Times New Roman" w:cs="Times New Roman"/>
          <w:b/>
          <w:sz w:val="24"/>
          <w:szCs w:val="24"/>
        </w:rPr>
        <w:tab/>
      </w:r>
      <w:r w:rsidRPr="00EC28EE">
        <w:rPr>
          <w:rFonts w:ascii="Times New Roman" w:hAnsi="Times New Roman" w:cs="Times New Roman"/>
          <w:b/>
          <w:sz w:val="24"/>
          <w:szCs w:val="24"/>
        </w:rPr>
        <w:tab/>
      </w:r>
      <w:r w:rsidRPr="00EC28EE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2C247B" w:rsidRPr="00EC28EE">
        <w:rPr>
          <w:rFonts w:ascii="Times New Roman" w:hAnsi="Times New Roman" w:cs="Times New Roman"/>
          <w:b/>
          <w:sz w:val="24"/>
          <w:szCs w:val="24"/>
        </w:rPr>
        <w:t xml:space="preserve">______________     </w:t>
      </w:r>
      <w:r w:rsidR="00002813" w:rsidRPr="00EC28EE">
        <w:rPr>
          <w:rFonts w:ascii="Times New Roman" w:hAnsi="Times New Roman" w:cs="Times New Roman"/>
          <w:sz w:val="24"/>
          <w:szCs w:val="24"/>
        </w:rPr>
        <w:t>Маграмова Г.А.</w:t>
      </w:r>
      <w:r w:rsidR="00002813" w:rsidRPr="00EC2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47B" w:rsidRPr="00EC28EE" w:rsidRDefault="00EC28EE" w:rsidP="00EC28EE">
      <w:pPr>
        <w:rPr>
          <w:rFonts w:ascii="Times New Roman" w:hAnsi="Times New Roman" w:cs="Times New Roman"/>
          <w:sz w:val="24"/>
          <w:szCs w:val="24"/>
        </w:rPr>
      </w:pPr>
      <w:r w:rsidRPr="00EC28EE">
        <w:rPr>
          <w:rFonts w:ascii="Times New Roman" w:hAnsi="Times New Roman" w:cs="Times New Roman"/>
          <w:b/>
          <w:sz w:val="24"/>
          <w:szCs w:val="24"/>
        </w:rPr>
        <w:tab/>
      </w:r>
      <w:r w:rsidRPr="00EC28EE">
        <w:rPr>
          <w:rFonts w:ascii="Times New Roman" w:hAnsi="Times New Roman" w:cs="Times New Roman"/>
          <w:b/>
          <w:sz w:val="24"/>
          <w:szCs w:val="24"/>
        </w:rPr>
        <w:tab/>
      </w:r>
      <w:r w:rsidRPr="00EC28EE">
        <w:rPr>
          <w:rFonts w:ascii="Times New Roman" w:hAnsi="Times New Roman" w:cs="Times New Roman"/>
          <w:b/>
          <w:sz w:val="24"/>
          <w:szCs w:val="24"/>
        </w:rPr>
        <w:tab/>
      </w:r>
      <w:r w:rsidRPr="00EC28E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2C247B" w:rsidRPr="00EC28EE">
        <w:rPr>
          <w:rFonts w:ascii="Times New Roman" w:hAnsi="Times New Roman" w:cs="Times New Roman"/>
          <w:b/>
          <w:sz w:val="24"/>
          <w:szCs w:val="24"/>
        </w:rPr>
        <w:t xml:space="preserve">  ______________      </w:t>
      </w:r>
      <w:r w:rsidR="00002813" w:rsidRPr="00EC28EE">
        <w:rPr>
          <w:rFonts w:ascii="Times New Roman" w:hAnsi="Times New Roman" w:cs="Times New Roman"/>
          <w:sz w:val="24"/>
          <w:szCs w:val="24"/>
        </w:rPr>
        <w:t>Магомедова Р.М.</w:t>
      </w:r>
    </w:p>
    <w:p w:rsidR="002C247B" w:rsidRPr="00EC28EE" w:rsidRDefault="002C247B" w:rsidP="002C247B">
      <w:pPr>
        <w:rPr>
          <w:rFonts w:ascii="Times New Roman" w:hAnsi="Times New Roman" w:cs="Times New Roman"/>
          <w:sz w:val="24"/>
          <w:szCs w:val="24"/>
        </w:rPr>
      </w:pPr>
      <w:r w:rsidRPr="00EC28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C28EE">
        <w:rPr>
          <w:rFonts w:ascii="Times New Roman" w:hAnsi="Times New Roman" w:cs="Times New Roman"/>
          <w:b/>
          <w:sz w:val="24"/>
          <w:szCs w:val="24"/>
        </w:rPr>
        <w:t xml:space="preserve">          _______________ </w:t>
      </w:r>
      <w:r w:rsidRPr="00E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8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28EE" w:rsidRPr="00EC28EE">
        <w:rPr>
          <w:rFonts w:ascii="Times New Roman" w:hAnsi="Times New Roman" w:cs="Times New Roman"/>
          <w:sz w:val="24"/>
          <w:szCs w:val="24"/>
        </w:rPr>
        <w:t>Галимова Ф.Ш.</w:t>
      </w:r>
      <w:r w:rsidRPr="00EC2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D20" w:rsidRPr="002C247B" w:rsidRDefault="005B3D20" w:rsidP="002C247B"/>
    <w:sectPr w:rsidR="005B3D20" w:rsidRPr="002C247B" w:rsidSect="00733915">
      <w:footerReference w:type="default" r:id="rId13"/>
      <w:pgSz w:w="11906" w:h="16838"/>
      <w:pgMar w:top="1134" w:right="446" w:bottom="1693" w:left="570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3983" w:rsidRDefault="00903983" w:rsidP="005B10DE">
      <w:pPr>
        <w:spacing w:after="0" w:line="240" w:lineRule="auto"/>
      </w:pPr>
      <w:r>
        <w:separator/>
      </w:r>
    </w:p>
  </w:endnote>
  <w:endnote w:type="continuationSeparator" w:id="0">
    <w:p w:rsidR="00903983" w:rsidRDefault="00903983" w:rsidP="005B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C63" w:rsidRDefault="002F5C63">
    <w:pPr>
      <w:pStyle w:val="1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3983" w:rsidRDefault="00903983" w:rsidP="005B10DE">
      <w:pPr>
        <w:spacing w:after="0" w:line="240" w:lineRule="auto"/>
      </w:pPr>
      <w:r>
        <w:separator/>
      </w:r>
    </w:p>
  </w:footnote>
  <w:footnote w:type="continuationSeparator" w:id="0">
    <w:p w:rsidR="00903983" w:rsidRDefault="00903983" w:rsidP="005B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3C24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0C3F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833FCC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2548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8534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11406D0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19279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71154D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3D09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811599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E454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07A76C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52B6A6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000C74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9419B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3125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BBB469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F8160F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FF0F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14"/>
  </w:num>
  <w:num w:numId="7">
    <w:abstractNumId w:val="2"/>
  </w:num>
  <w:num w:numId="8">
    <w:abstractNumId w:val="8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6"/>
  </w:num>
  <w:num w:numId="14">
    <w:abstractNumId w:val="13"/>
  </w:num>
  <w:num w:numId="15">
    <w:abstractNumId w:val="17"/>
  </w:num>
  <w:num w:numId="16">
    <w:abstractNumId w:val="12"/>
  </w:num>
  <w:num w:numId="17">
    <w:abstractNumId w:val="1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20"/>
    <w:rsid w:val="00002813"/>
    <w:rsid w:val="00075950"/>
    <w:rsid w:val="001A326F"/>
    <w:rsid w:val="001C3E93"/>
    <w:rsid w:val="001D681D"/>
    <w:rsid w:val="002011DF"/>
    <w:rsid w:val="00223847"/>
    <w:rsid w:val="002C247B"/>
    <w:rsid w:val="002F5C63"/>
    <w:rsid w:val="00326C72"/>
    <w:rsid w:val="00391805"/>
    <w:rsid w:val="003E4E9D"/>
    <w:rsid w:val="00526A47"/>
    <w:rsid w:val="005501F9"/>
    <w:rsid w:val="005B10DE"/>
    <w:rsid w:val="005B3D20"/>
    <w:rsid w:val="006106AB"/>
    <w:rsid w:val="006C660B"/>
    <w:rsid w:val="00733915"/>
    <w:rsid w:val="00744E26"/>
    <w:rsid w:val="00783E79"/>
    <w:rsid w:val="008557A4"/>
    <w:rsid w:val="008A56C4"/>
    <w:rsid w:val="00903983"/>
    <w:rsid w:val="00915301"/>
    <w:rsid w:val="0099190B"/>
    <w:rsid w:val="00997E7F"/>
    <w:rsid w:val="009F1EA0"/>
    <w:rsid w:val="00A079E6"/>
    <w:rsid w:val="00A160BE"/>
    <w:rsid w:val="00AA51A4"/>
    <w:rsid w:val="00BA2516"/>
    <w:rsid w:val="00C40DF3"/>
    <w:rsid w:val="00C4229A"/>
    <w:rsid w:val="00CE0EB3"/>
    <w:rsid w:val="00D76923"/>
    <w:rsid w:val="00EB4824"/>
    <w:rsid w:val="00EC28EE"/>
    <w:rsid w:val="00F763A4"/>
    <w:rsid w:val="00F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6CED3-862A-D648-8B6B-6B50DD8E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0B"/>
  </w:style>
  <w:style w:type="paragraph" w:styleId="2">
    <w:name w:val="heading 2"/>
    <w:basedOn w:val="a"/>
    <w:link w:val="20"/>
    <w:uiPriority w:val="9"/>
    <w:qFormat/>
    <w:rsid w:val="00610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C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C3E93"/>
    <w:rPr>
      <w:rFonts w:ascii="Tahoma" w:hAnsi="Tahoma" w:cs="Tahoma"/>
      <w:sz w:val="16"/>
      <w:szCs w:val="16"/>
    </w:rPr>
  </w:style>
  <w:style w:type="paragraph" w:customStyle="1" w:styleId="11">
    <w:name w:val="Заголовок 11"/>
    <w:uiPriority w:val="9"/>
    <w:qFormat/>
    <w:rsid w:val="002C247B"/>
    <w:pPr>
      <w:spacing w:before="120" w:after="120" w:line="240" w:lineRule="auto"/>
      <w:outlineLvl w:val="0"/>
    </w:pPr>
    <w:rPr>
      <w:rFonts w:ascii="XO Thames" w:eastAsia="NSimSun" w:hAnsi="XO Thames" w:cs="Lucida Sans"/>
      <w:b/>
      <w:color w:val="000000"/>
      <w:sz w:val="32"/>
      <w:szCs w:val="20"/>
      <w:lang w:eastAsia="zh-CN" w:bidi="hi-IN"/>
    </w:rPr>
  </w:style>
  <w:style w:type="paragraph" w:customStyle="1" w:styleId="21">
    <w:name w:val="Заголовок 21"/>
    <w:uiPriority w:val="9"/>
    <w:qFormat/>
    <w:rsid w:val="002C247B"/>
    <w:pPr>
      <w:spacing w:before="120" w:after="120" w:line="240" w:lineRule="auto"/>
      <w:outlineLvl w:val="1"/>
    </w:pPr>
    <w:rPr>
      <w:rFonts w:ascii="XO Thames" w:eastAsia="NSimSun" w:hAnsi="XO Thames" w:cs="Lucida Sans"/>
      <w:b/>
      <w:color w:val="00A0FF"/>
      <w:sz w:val="26"/>
      <w:szCs w:val="20"/>
      <w:lang w:eastAsia="zh-CN" w:bidi="hi-IN"/>
    </w:rPr>
  </w:style>
  <w:style w:type="paragraph" w:customStyle="1" w:styleId="31">
    <w:name w:val="Заголовок 31"/>
    <w:uiPriority w:val="9"/>
    <w:qFormat/>
    <w:rsid w:val="002C247B"/>
    <w:pPr>
      <w:spacing w:after="0" w:line="240" w:lineRule="auto"/>
      <w:outlineLvl w:val="2"/>
    </w:pPr>
    <w:rPr>
      <w:rFonts w:ascii="XO Thames" w:eastAsia="NSimSun" w:hAnsi="XO Thames" w:cs="Lucida Sans"/>
      <w:b/>
      <w:i/>
      <w:color w:val="000000"/>
      <w:sz w:val="24"/>
      <w:szCs w:val="20"/>
      <w:lang w:eastAsia="zh-CN" w:bidi="hi-IN"/>
    </w:rPr>
  </w:style>
  <w:style w:type="paragraph" w:customStyle="1" w:styleId="41">
    <w:name w:val="Заголовок 41"/>
    <w:uiPriority w:val="9"/>
    <w:qFormat/>
    <w:rsid w:val="002C247B"/>
    <w:pPr>
      <w:spacing w:before="120" w:after="120" w:line="240" w:lineRule="auto"/>
      <w:outlineLvl w:val="3"/>
    </w:pPr>
    <w:rPr>
      <w:rFonts w:ascii="XO Thames" w:eastAsia="NSimSun" w:hAnsi="XO Thames" w:cs="Lucida Sans"/>
      <w:b/>
      <w:color w:val="595959"/>
      <w:sz w:val="26"/>
      <w:szCs w:val="20"/>
      <w:lang w:eastAsia="zh-CN" w:bidi="hi-IN"/>
    </w:rPr>
  </w:style>
  <w:style w:type="paragraph" w:customStyle="1" w:styleId="51">
    <w:name w:val="Заголовок 51"/>
    <w:uiPriority w:val="9"/>
    <w:qFormat/>
    <w:rsid w:val="002C247B"/>
    <w:pPr>
      <w:spacing w:before="120" w:after="120" w:line="240" w:lineRule="auto"/>
      <w:outlineLvl w:val="4"/>
    </w:pPr>
    <w:rPr>
      <w:rFonts w:ascii="XO Thames" w:eastAsia="NSimSun" w:hAnsi="XO Thames" w:cs="Lucida Sans"/>
      <w:b/>
      <w:color w:val="000000"/>
      <w:szCs w:val="20"/>
      <w:lang w:eastAsia="zh-CN" w:bidi="hi-IN"/>
    </w:rPr>
  </w:style>
  <w:style w:type="character" w:customStyle="1" w:styleId="Contents2">
    <w:name w:val="Contents 2"/>
    <w:qFormat/>
    <w:rsid w:val="002C247B"/>
  </w:style>
  <w:style w:type="character" w:customStyle="1" w:styleId="Contents4">
    <w:name w:val="Contents 4"/>
    <w:qFormat/>
    <w:rsid w:val="002C247B"/>
  </w:style>
  <w:style w:type="character" w:customStyle="1" w:styleId="Contents6">
    <w:name w:val="Contents 6"/>
    <w:qFormat/>
    <w:rsid w:val="002C247B"/>
  </w:style>
  <w:style w:type="character" w:customStyle="1" w:styleId="Contents7">
    <w:name w:val="Contents 7"/>
    <w:qFormat/>
    <w:rsid w:val="002C247B"/>
  </w:style>
  <w:style w:type="character" w:customStyle="1" w:styleId="Contents3">
    <w:name w:val="Contents 3"/>
    <w:qFormat/>
    <w:rsid w:val="002C247B"/>
  </w:style>
  <w:style w:type="character" w:customStyle="1" w:styleId="-">
    <w:name w:val="Интернет-ссылка"/>
    <w:basedOn w:val="a0"/>
    <w:uiPriority w:val="99"/>
    <w:rsid w:val="002C247B"/>
    <w:rPr>
      <w:color w:val="0000FF" w:themeColor="hyperlink"/>
      <w:u w:val="single"/>
    </w:rPr>
  </w:style>
  <w:style w:type="character" w:customStyle="1" w:styleId="Footnote">
    <w:name w:val="Footnote"/>
    <w:qFormat/>
    <w:rsid w:val="002C247B"/>
    <w:rPr>
      <w:rFonts w:ascii="XO Thames" w:hAnsi="XO Thames"/>
      <w:sz w:val="22"/>
    </w:rPr>
  </w:style>
  <w:style w:type="character" w:customStyle="1" w:styleId="Contents1">
    <w:name w:val="Contents 1"/>
    <w:qFormat/>
    <w:rsid w:val="002C247B"/>
    <w:rPr>
      <w:rFonts w:ascii="XO Thames" w:hAnsi="XO Thames"/>
      <w:b/>
    </w:rPr>
  </w:style>
  <w:style w:type="character" w:customStyle="1" w:styleId="HeaderandFooter">
    <w:name w:val="Header and Footer"/>
    <w:qFormat/>
    <w:rsid w:val="002C247B"/>
    <w:rPr>
      <w:rFonts w:ascii="XO Thames" w:hAnsi="XO Thames"/>
      <w:sz w:val="20"/>
    </w:rPr>
  </w:style>
  <w:style w:type="character" w:customStyle="1" w:styleId="Contents9">
    <w:name w:val="Contents 9"/>
    <w:qFormat/>
    <w:rsid w:val="002C247B"/>
  </w:style>
  <w:style w:type="character" w:customStyle="1" w:styleId="Contents8">
    <w:name w:val="Contents 8"/>
    <w:qFormat/>
    <w:rsid w:val="002C247B"/>
  </w:style>
  <w:style w:type="character" w:customStyle="1" w:styleId="Contents5">
    <w:name w:val="Contents 5"/>
    <w:qFormat/>
    <w:rsid w:val="002C247B"/>
  </w:style>
  <w:style w:type="character" w:customStyle="1" w:styleId="1">
    <w:name w:val="Подзаголовок1"/>
    <w:qFormat/>
    <w:rsid w:val="002C247B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2C247B"/>
  </w:style>
  <w:style w:type="character" w:customStyle="1" w:styleId="10">
    <w:name w:val="Название1"/>
    <w:link w:val="12"/>
    <w:qFormat/>
    <w:rsid w:val="002C247B"/>
    <w:rPr>
      <w:rFonts w:ascii="XO Thames" w:hAnsi="XO Thames"/>
      <w:b/>
      <w:sz w:val="52"/>
      <w:shd w:val="clear" w:color="auto" w:fill="FFFFFF"/>
    </w:rPr>
  </w:style>
  <w:style w:type="paragraph" w:customStyle="1" w:styleId="12">
    <w:name w:val="Заголовок №1"/>
    <w:basedOn w:val="a"/>
    <w:link w:val="10"/>
    <w:qFormat/>
    <w:rsid w:val="002C247B"/>
    <w:pPr>
      <w:widowControl w:val="0"/>
      <w:shd w:val="clear" w:color="auto" w:fill="FFFFFF"/>
      <w:spacing w:before="2820" w:after="420" w:line="240" w:lineRule="auto"/>
      <w:outlineLvl w:val="0"/>
    </w:pPr>
    <w:rPr>
      <w:rFonts w:ascii="XO Thames" w:hAnsi="XO Thames"/>
      <w:b/>
      <w:sz w:val="52"/>
    </w:rPr>
  </w:style>
  <w:style w:type="character" w:customStyle="1" w:styleId="a5">
    <w:name w:val="Маркеры списка"/>
    <w:qFormat/>
    <w:rsid w:val="002C247B"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  <w:rsid w:val="002C247B"/>
  </w:style>
  <w:style w:type="character" w:customStyle="1" w:styleId="22">
    <w:name w:val="Основной текст (2)_"/>
    <w:basedOn w:val="a0"/>
    <w:link w:val="23"/>
    <w:qFormat/>
    <w:rsid w:val="002C24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2C247B"/>
    <w:pPr>
      <w:widowControl w:val="0"/>
      <w:shd w:val="clear" w:color="auto" w:fill="FFFFFF"/>
      <w:spacing w:after="240" w:line="240" w:lineRule="auto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qFormat/>
    <w:rsid w:val="002C247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Заголовок №8_"/>
    <w:basedOn w:val="a0"/>
    <w:qFormat/>
    <w:rsid w:val="002C24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_"/>
    <w:basedOn w:val="a0"/>
    <w:qFormat/>
    <w:rsid w:val="002C247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Calibri13pt">
    <w:name w:val="Основной текст (2) + Calibri;13 pt;Полужирный"/>
    <w:basedOn w:val="22"/>
    <w:qFormat/>
    <w:rsid w:val="002C247B"/>
    <w:rPr>
      <w:rFonts w:ascii="Calibri" w:eastAsia="Calibri" w:hAnsi="Calibri" w:cs="Calibri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Arial">
    <w:name w:val="Основной текст (2) + Arial"/>
    <w:basedOn w:val="22"/>
    <w:qFormat/>
    <w:rsid w:val="002C247B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Заголовок №6 (2)_"/>
    <w:basedOn w:val="a0"/>
    <w:link w:val="620"/>
    <w:qFormat/>
    <w:rsid w:val="002C247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20">
    <w:name w:val="Заголовок №6 (2)"/>
    <w:basedOn w:val="a"/>
    <w:link w:val="62"/>
    <w:qFormat/>
    <w:rsid w:val="002C247B"/>
    <w:pPr>
      <w:widowControl w:val="0"/>
      <w:shd w:val="clear" w:color="auto" w:fill="FFFFFF"/>
      <w:spacing w:after="540" w:line="365" w:lineRule="exact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Без интервала Знак"/>
    <w:uiPriority w:val="1"/>
    <w:qFormat/>
    <w:locked/>
    <w:rsid w:val="002C247B"/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8">
    <w:name w:val="Другое_"/>
    <w:qFormat/>
    <w:locked/>
    <w:rsid w:val="002C247B"/>
    <w:rPr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qFormat/>
    <w:rsid w:val="002C247B"/>
    <w:rPr>
      <w:rFonts w:ascii="Times New Roman" w:eastAsia="Times New Roman" w:hAnsi="Times New Roman" w:cs="Times New Roman"/>
      <w:spacing w:val="-10"/>
      <w:sz w:val="144"/>
      <w:szCs w:val="144"/>
      <w:shd w:val="clear" w:color="auto" w:fill="FFFFFF"/>
    </w:rPr>
  </w:style>
  <w:style w:type="character" w:customStyle="1" w:styleId="24">
    <w:name w:val="Заголовок №2_"/>
    <w:basedOn w:val="a0"/>
    <w:qFormat/>
    <w:rsid w:val="002C247B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character" w:customStyle="1" w:styleId="3">
    <w:name w:val="Заголовок №3_"/>
    <w:basedOn w:val="a0"/>
    <w:link w:val="310"/>
    <w:qFormat/>
    <w:rsid w:val="002C247B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310">
    <w:name w:val="Основной текст 3 Знак1"/>
    <w:basedOn w:val="a"/>
    <w:link w:val="3"/>
    <w:qFormat/>
    <w:rsid w:val="002C247B"/>
    <w:pPr>
      <w:widowControl w:val="0"/>
      <w:shd w:val="clear" w:color="auto" w:fill="FFFFFF"/>
      <w:spacing w:before="2520" w:after="720" w:line="240" w:lineRule="auto"/>
      <w:jc w:val="center"/>
      <w:outlineLvl w:val="2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7">
    <w:name w:val="Основной текст (7)_"/>
    <w:basedOn w:val="a0"/>
    <w:qFormat/>
    <w:rsid w:val="002C24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qFormat/>
    <w:rsid w:val="002C247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9">
    <w:name w:val="Основной текст с отступом Знак"/>
    <w:basedOn w:val="a0"/>
    <w:uiPriority w:val="99"/>
    <w:qFormat/>
    <w:rsid w:val="002C247B"/>
    <w:rPr>
      <w:rFonts w:cs="Mangal"/>
      <w:sz w:val="24"/>
    </w:rPr>
  </w:style>
  <w:style w:type="character" w:customStyle="1" w:styleId="25">
    <w:name w:val="Основной текст 2 Знак"/>
    <w:basedOn w:val="a0"/>
    <w:link w:val="210"/>
    <w:uiPriority w:val="99"/>
    <w:qFormat/>
    <w:rsid w:val="002C247B"/>
    <w:rPr>
      <w:rFonts w:cs="Mangal"/>
      <w:sz w:val="24"/>
      <w:shd w:val="clear" w:color="auto" w:fill="FFFFFF"/>
    </w:rPr>
  </w:style>
  <w:style w:type="paragraph" w:customStyle="1" w:styleId="210">
    <w:name w:val="Основной текст 2 Знак1"/>
    <w:basedOn w:val="a"/>
    <w:link w:val="25"/>
    <w:uiPriority w:val="99"/>
    <w:qFormat/>
    <w:rsid w:val="002C247B"/>
    <w:pPr>
      <w:widowControl w:val="0"/>
      <w:shd w:val="clear" w:color="auto" w:fill="FFFFFF"/>
      <w:spacing w:before="420" w:after="2520" w:line="240" w:lineRule="auto"/>
      <w:outlineLvl w:val="1"/>
    </w:pPr>
    <w:rPr>
      <w:rFonts w:cs="Mangal"/>
      <w:sz w:val="24"/>
    </w:rPr>
  </w:style>
  <w:style w:type="character" w:customStyle="1" w:styleId="aa">
    <w:name w:val="Подзаголовок Знак"/>
    <w:basedOn w:val="a0"/>
    <w:uiPriority w:val="11"/>
    <w:qFormat/>
    <w:rsid w:val="002C247B"/>
    <w:rPr>
      <w:i/>
      <w:color w:val="616161"/>
      <w:sz w:val="24"/>
    </w:rPr>
  </w:style>
  <w:style w:type="character" w:customStyle="1" w:styleId="14">
    <w:name w:val="Стиль1 Знак"/>
    <w:basedOn w:val="a0"/>
    <w:link w:val="15"/>
    <w:qFormat/>
    <w:rsid w:val="002C247B"/>
    <w:rPr>
      <w:rFonts w:eastAsiaTheme="minorHAnsi"/>
      <w:lang w:eastAsia="en-US"/>
    </w:rPr>
  </w:style>
  <w:style w:type="paragraph" w:customStyle="1" w:styleId="15">
    <w:name w:val="Стиль1"/>
    <w:basedOn w:val="a"/>
    <w:link w:val="14"/>
    <w:qFormat/>
    <w:rsid w:val="002C247B"/>
    <w:rPr>
      <w:rFonts w:eastAsiaTheme="minorHAnsi"/>
      <w:lang w:eastAsia="en-US"/>
    </w:rPr>
  </w:style>
  <w:style w:type="character" w:customStyle="1" w:styleId="2Calibri">
    <w:name w:val="Основной текст (2) + Calibri"/>
    <w:basedOn w:val="22"/>
    <w:qFormat/>
    <w:rsid w:val="002C247B"/>
    <w:rPr>
      <w:rFonts w:ascii="Calibri" w:eastAsia="Calibri" w:hAnsi="Calibri" w:cs="Calibri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Нижний колонтитул Знак"/>
    <w:basedOn w:val="a0"/>
    <w:uiPriority w:val="99"/>
    <w:qFormat/>
    <w:rsid w:val="002C247B"/>
    <w:rPr>
      <w:rFonts w:cs="Mangal"/>
      <w:sz w:val="24"/>
    </w:rPr>
  </w:style>
  <w:style w:type="paragraph" w:customStyle="1" w:styleId="16">
    <w:name w:val="Заголовок1"/>
    <w:basedOn w:val="a"/>
    <w:next w:val="ac"/>
    <w:qFormat/>
    <w:rsid w:val="002C247B"/>
    <w:pPr>
      <w:keepNext/>
      <w:spacing w:before="240" w:after="120"/>
    </w:pPr>
    <w:rPr>
      <w:rFonts w:ascii="Liberation Sans" w:eastAsia="Microsoft YaHei" w:hAnsi="Liberation Sans" w:cs="Lucida Sans"/>
      <w:color w:val="000000"/>
      <w:sz w:val="28"/>
      <w:szCs w:val="28"/>
      <w:lang w:eastAsia="zh-CN" w:bidi="hi-IN"/>
    </w:rPr>
  </w:style>
  <w:style w:type="paragraph" w:styleId="ac">
    <w:name w:val="Body Text"/>
    <w:basedOn w:val="a"/>
    <w:link w:val="ad"/>
    <w:rsid w:val="002C247B"/>
    <w:pPr>
      <w:spacing w:after="14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character" w:customStyle="1" w:styleId="ad">
    <w:name w:val="Основной текст Знак"/>
    <w:basedOn w:val="a0"/>
    <w:link w:val="ac"/>
    <w:rsid w:val="002C247B"/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styleId="ae">
    <w:name w:val="List"/>
    <w:basedOn w:val="ac"/>
    <w:rsid w:val="002C247B"/>
  </w:style>
  <w:style w:type="paragraph" w:customStyle="1" w:styleId="17">
    <w:name w:val="Название объекта1"/>
    <w:basedOn w:val="a"/>
    <w:qFormat/>
    <w:rsid w:val="002C247B"/>
    <w:pPr>
      <w:suppressLineNumbers/>
      <w:spacing w:before="120" w:after="120"/>
    </w:pPr>
    <w:rPr>
      <w:rFonts w:ascii="XO Thames" w:eastAsia="NSimSun" w:hAnsi="XO Thames" w:cs="Arial"/>
      <w:i/>
      <w:iCs/>
      <w:color w:val="000000"/>
      <w:sz w:val="24"/>
      <w:szCs w:val="24"/>
      <w:lang w:eastAsia="zh-CN" w:bidi="hi-IN"/>
    </w:rPr>
  </w:style>
  <w:style w:type="paragraph" w:styleId="18">
    <w:name w:val="index 1"/>
    <w:basedOn w:val="a"/>
    <w:next w:val="a"/>
    <w:autoRedefine/>
    <w:uiPriority w:val="99"/>
    <w:semiHidden/>
    <w:unhideWhenUsed/>
    <w:rsid w:val="002C247B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2C247B"/>
    <w:pPr>
      <w:suppressLineNumbers/>
      <w:spacing w:after="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styleId="af0">
    <w:name w:val="caption"/>
    <w:basedOn w:val="a"/>
    <w:qFormat/>
    <w:rsid w:val="002C247B"/>
    <w:pPr>
      <w:suppressLineNumbers/>
      <w:spacing w:before="120" w:after="120"/>
    </w:pPr>
    <w:rPr>
      <w:rFonts w:ascii="XO Thames" w:eastAsia="NSimSun" w:hAnsi="XO Thames" w:cs="Lucida Sans"/>
      <w:i/>
      <w:iCs/>
      <w:color w:val="000000"/>
      <w:sz w:val="24"/>
      <w:szCs w:val="24"/>
      <w:lang w:eastAsia="zh-CN" w:bidi="hi-IN"/>
    </w:rPr>
  </w:style>
  <w:style w:type="paragraph" w:customStyle="1" w:styleId="211">
    <w:name w:val="Оглавление 21"/>
    <w:uiPriority w:val="39"/>
    <w:rsid w:val="002C247B"/>
    <w:pPr>
      <w:spacing w:after="0" w:line="240" w:lineRule="auto"/>
      <w:ind w:left="20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customStyle="1" w:styleId="410">
    <w:name w:val="Оглавление 41"/>
    <w:uiPriority w:val="39"/>
    <w:rsid w:val="002C247B"/>
    <w:pPr>
      <w:spacing w:after="0" w:line="240" w:lineRule="auto"/>
      <w:ind w:left="60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customStyle="1" w:styleId="61">
    <w:name w:val="Оглавление 61"/>
    <w:uiPriority w:val="39"/>
    <w:rsid w:val="002C247B"/>
    <w:pPr>
      <w:spacing w:after="0" w:line="240" w:lineRule="auto"/>
      <w:ind w:left="100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customStyle="1" w:styleId="71">
    <w:name w:val="Оглавление 71"/>
    <w:uiPriority w:val="39"/>
    <w:rsid w:val="002C247B"/>
    <w:pPr>
      <w:spacing w:after="0" w:line="240" w:lineRule="auto"/>
      <w:ind w:left="120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customStyle="1" w:styleId="311">
    <w:name w:val="Оглавление 31"/>
    <w:uiPriority w:val="39"/>
    <w:rsid w:val="002C247B"/>
    <w:pPr>
      <w:spacing w:after="0" w:line="240" w:lineRule="auto"/>
      <w:ind w:left="40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customStyle="1" w:styleId="Internetlink">
    <w:name w:val="Internet link"/>
    <w:qFormat/>
    <w:rsid w:val="002C247B"/>
    <w:pPr>
      <w:spacing w:after="0" w:line="240" w:lineRule="auto"/>
    </w:pPr>
    <w:rPr>
      <w:rFonts w:ascii="XO Thames" w:eastAsia="NSimSun" w:hAnsi="XO Thames" w:cs="Lucida Sans"/>
      <w:color w:val="0000FF"/>
      <w:sz w:val="24"/>
      <w:szCs w:val="20"/>
      <w:u w:val="single"/>
      <w:lang w:eastAsia="zh-CN" w:bidi="hi-IN"/>
    </w:rPr>
  </w:style>
  <w:style w:type="paragraph" w:customStyle="1" w:styleId="111">
    <w:name w:val="Оглавление 11"/>
    <w:uiPriority w:val="39"/>
    <w:rsid w:val="002C247B"/>
    <w:pPr>
      <w:spacing w:after="0" w:line="240" w:lineRule="auto"/>
    </w:pPr>
    <w:rPr>
      <w:rFonts w:ascii="XO Thames" w:eastAsia="NSimSun" w:hAnsi="XO Thames" w:cs="Lucida Sans"/>
      <w:b/>
      <w:color w:val="000000"/>
      <w:sz w:val="24"/>
      <w:szCs w:val="20"/>
      <w:lang w:eastAsia="zh-CN" w:bidi="hi-IN"/>
    </w:rPr>
  </w:style>
  <w:style w:type="paragraph" w:customStyle="1" w:styleId="af1">
    <w:name w:val="Верхний и нижний колонтитулы"/>
    <w:qFormat/>
    <w:rsid w:val="002C247B"/>
    <w:pPr>
      <w:spacing w:after="0" w:line="360" w:lineRule="auto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customStyle="1" w:styleId="91">
    <w:name w:val="Оглавление 91"/>
    <w:uiPriority w:val="39"/>
    <w:rsid w:val="002C247B"/>
    <w:pPr>
      <w:spacing w:after="0" w:line="240" w:lineRule="auto"/>
      <w:ind w:left="160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customStyle="1" w:styleId="81">
    <w:name w:val="Оглавление 81"/>
    <w:uiPriority w:val="39"/>
    <w:rsid w:val="002C247B"/>
    <w:pPr>
      <w:spacing w:after="0" w:line="240" w:lineRule="auto"/>
      <w:ind w:left="140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customStyle="1" w:styleId="510">
    <w:name w:val="Оглавление 51"/>
    <w:uiPriority w:val="39"/>
    <w:rsid w:val="002C247B"/>
    <w:pPr>
      <w:spacing w:after="0" w:line="240" w:lineRule="auto"/>
      <w:ind w:left="80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styleId="af2">
    <w:name w:val="Subtitle"/>
    <w:link w:val="19"/>
    <w:uiPriority w:val="11"/>
    <w:qFormat/>
    <w:rsid w:val="002C247B"/>
    <w:pPr>
      <w:spacing w:after="0" w:line="240" w:lineRule="auto"/>
    </w:pPr>
    <w:rPr>
      <w:rFonts w:ascii="XO Thames" w:eastAsia="NSimSun" w:hAnsi="XO Thames" w:cs="Lucida Sans"/>
      <w:i/>
      <w:color w:val="616161"/>
      <w:sz w:val="24"/>
      <w:szCs w:val="20"/>
      <w:lang w:eastAsia="zh-CN" w:bidi="hi-IN"/>
    </w:rPr>
  </w:style>
  <w:style w:type="character" w:customStyle="1" w:styleId="19">
    <w:name w:val="Подзаголовок Знак1"/>
    <w:basedOn w:val="a0"/>
    <w:link w:val="af2"/>
    <w:uiPriority w:val="11"/>
    <w:rsid w:val="002C247B"/>
    <w:rPr>
      <w:rFonts w:ascii="XO Thames" w:eastAsia="NSimSun" w:hAnsi="XO Thames" w:cs="Lucida Sans"/>
      <w:i/>
      <w:color w:val="616161"/>
      <w:sz w:val="24"/>
      <w:szCs w:val="20"/>
      <w:lang w:eastAsia="zh-CN" w:bidi="hi-IN"/>
    </w:rPr>
  </w:style>
  <w:style w:type="paragraph" w:styleId="af3">
    <w:name w:val="Title"/>
    <w:link w:val="af4"/>
    <w:uiPriority w:val="10"/>
    <w:qFormat/>
    <w:rsid w:val="002C247B"/>
    <w:pPr>
      <w:spacing w:after="0" w:line="240" w:lineRule="auto"/>
    </w:pPr>
    <w:rPr>
      <w:rFonts w:ascii="XO Thames" w:eastAsia="NSimSun" w:hAnsi="XO Thames" w:cs="Lucida Sans"/>
      <w:b/>
      <w:color w:val="000000"/>
      <w:sz w:val="52"/>
      <w:szCs w:val="20"/>
      <w:lang w:eastAsia="zh-CN" w:bidi="hi-IN"/>
    </w:rPr>
  </w:style>
  <w:style w:type="character" w:customStyle="1" w:styleId="af4">
    <w:name w:val="Заголовок Знак"/>
    <w:basedOn w:val="a0"/>
    <w:link w:val="af3"/>
    <w:uiPriority w:val="10"/>
    <w:rsid w:val="002C247B"/>
    <w:rPr>
      <w:rFonts w:ascii="XO Thames" w:eastAsia="NSimSun" w:hAnsi="XO Thames" w:cs="Lucida Sans"/>
      <w:b/>
      <w:color w:val="000000"/>
      <w:sz w:val="52"/>
      <w:szCs w:val="20"/>
      <w:lang w:eastAsia="zh-CN" w:bidi="hi-IN"/>
    </w:rPr>
  </w:style>
  <w:style w:type="paragraph" w:customStyle="1" w:styleId="af5">
    <w:name w:val="Содержимое таблицы"/>
    <w:basedOn w:val="a"/>
    <w:qFormat/>
    <w:rsid w:val="002C247B"/>
    <w:pPr>
      <w:suppressLineNumbers/>
      <w:spacing w:after="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paragraph" w:customStyle="1" w:styleId="af6">
    <w:name w:val="Заголовок таблицы"/>
    <w:basedOn w:val="af5"/>
    <w:qFormat/>
    <w:rsid w:val="002C247B"/>
    <w:pPr>
      <w:jc w:val="center"/>
    </w:pPr>
    <w:rPr>
      <w:b/>
      <w:bCs/>
    </w:rPr>
  </w:style>
  <w:style w:type="paragraph" w:customStyle="1" w:styleId="40">
    <w:name w:val="Основной текст (4)"/>
    <w:basedOn w:val="a"/>
    <w:qFormat/>
    <w:rsid w:val="002C247B"/>
    <w:pPr>
      <w:widowControl w:val="0"/>
      <w:shd w:val="clear" w:color="auto" w:fill="FFFFFF"/>
      <w:spacing w:before="4560" w:after="0" w:line="182" w:lineRule="exact"/>
      <w:jc w:val="both"/>
    </w:pPr>
    <w:rPr>
      <w:rFonts w:ascii="Times New Roman" w:eastAsia="Times New Roman" w:hAnsi="Times New Roman" w:cs="Times New Roman"/>
      <w:color w:val="000000"/>
      <w:sz w:val="15"/>
      <w:szCs w:val="15"/>
      <w:lang w:eastAsia="zh-CN" w:bidi="hi-IN"/>
    </w:rPr>
  </w:style>
  <w:style w:type="paragraph" w:customStyle="1" w:styleId="80">
    <w:name w:val="Заголовок №8"/>
    <w:basedOn w:val="a"/>
    <w:qFormat/>
    <w:rsid w:val="002C247B"/>
    <w:pPr>
      <w:widowControl w:val="0"/>
      <w:shd w:val="clear" w:color="auto" w:fill="FFFFFF"/>
      <w:spacing w:before="240" w:after="60" w:line="240" w:lineRule="auto"/>
      <w:ind w:hanging="880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 w:bidi="hi-IN"/>
    </w:rPr>
  </w:style>
  <w:style w:type="paragraph" w:customStyle="1" w:styleId="60">
    <w:name w:val="Заголовок №6"/>
    <w:basedOn w:val="a"/>
    <w:qFormat/>
    <w:rsid w:val="002C247B"/>
    <w:pPr>
      <w:widowControl w:val="0"/>
      <w:shd w:val="clear" w:color="auto" w:fill="FFFFFF"/>
      <w:spacing w:after="0" w:line="240" w:lineRule="auto"/>
      <w:jc w:val="center"/>
      <w:outlineLvl w:val="5"/>
    </w:pPr>
    <w:rPr>
      <w:rFonts w:ascii="Arial" w:eastAsia="Arial" w:hAnsi="Arial" w:cs="Arial"/>
      <w:b/>
      <w:bCs/>
      <w:color w:val="000000"/>
      <w:sz w:val="26"/>
      <w:szCs w:val="26"/>
      <w:lang w:eastAsia="zh-CN" w:bidi="hi-IN"/>
    </w:rPr>
  </w:style>
  <w:style w:type="paragraph" w:styleId="af7">
    <w:name w:val="No Spacing"/>
    <w:uiPriority w:val="1"/>
    <w:qFormat/>
    <w:rsid w:val="002C24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8">
    <w:name w:val="Другое"/>
    <w:basedOn w:val="a"/>
    <w:qFormat/>
    <w:rsid w:val="002C247B"/>
    <w:pPr>
      <w:widowControl w:val="0"/>
      <w:shd w:val="clear" w:color="auto" w:fill="FFFFFF"/>
      <w:spacing w:after="0"/>
    </w:pPr>
    <w:rPr>
      <w:rFonts w:ascii="XO Thames" w:eastAsia="NSimSun" w:hAnsi="XO Thames" w:cs="Lucida Sans"/>
      <w:color w:val="000000"/>
      <w:sz w:val="16"/>
      <w:szCs w:val="16"/>
      <w:lang w:eastAsia="zh-CN" w:bidi="hi-IN"/>
    </w:rPr>
  </w:style>
  <w:style w:type="paragraph" w:styleId="af9">
    <w:name w:val="Normal (Web)"/>
    <w:basedOn w:val="a"/>
    <w:uiPriority w:val="99"/>
    <w:unhideWhenUsed/>
    <w:qFormat/>
    <w:rsid w:val="002C247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Основной текст (7)"/>
    <w:basedOn w:val="a"/>
    <w:qFormat/>
    <w:rsid w:val="002C247B"/>
    <w:pPr>
      <w:widowControl w:val="0"/>
      <w:shd w:val="clear" w:color="auto" w:fill="FFFFFF"/>
      <w:spacing w:before="60"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C247B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paragraph" w:customStyle="1" w:styleId="112">
    <w:name w:val="Основной текст (11)"/>
    <w:basedOn w:val="a"/>
    <w:qFormat/>
    <w:rsid w:val="002C247B"/>
    <w:pPr>
      <w:widowControl w:val="0"/>
      <w:shd w:val="clear" w:color="auto" w:fill="FFFFFF"/>
      <w:spacing w:after="0" w:line="298" w:lineRule="exact"/>
      <w:jc w:val="both"/>
    </w:pPr>
    <w:rPr>
      <w:rFonts w:ascii="Arial" w:eastAsia="Arial" w:hAnsi="Arial" w:cs="Arial"/>
      <w:color w:val="000000"/>
      <w:sz w:val="17"/>
      <w:szCs w:val="17"/>
      <w:lang w:eastAsia="zh-CN" w:bidi="hi-IN"/>
    </w:rPr>
  </w:style>
  <w:style w:type="paragraph" w:styleId="afb">
    <w:name w:val="Body Text Indent"/>
    <w:basedOn w:val="a"/>
    <w:link w:val="1a"/>
    <w:uiPriority w:val="99"/>
    <w:unhideWhenUsed/>
    <w:rsid w:val="002C247B"/>
    <w:pPr>
      <w:spacing w:after="120"/>
      <w:ind w:left="283"/>
    </w:pPr>
    <w:rPr>
      <w:rFonts w:ascii="XO Thames" w:eastAsia="NSimSun" w:hAnsi="XO Thames" w:cs="Mangal"/>
      <w:color w:val="000000"/>
      <w:sz w:val="24"/>
      <w:szCs w:val="20"/>
      <w:lang w:eastAsia="zh-CN" w:bidi="hi-IN"/>
    </w:rPr>
  </w:style>
  <w:style w:type="character" w:customStyle="1" w:styleId="1a">
    <w:name w:val="Основной текст с отступом Знак1"/>
    <w:basedOn w:val="a0"/>
    <w:link w:val="afb"/>
    <w:uiPriority w:val="99"/>
    <w:rsid w:val="002C247B"/>
    <w:rPr>
      <w:rFonts w:ascii="XO Thames" w:eastAsia="NSimSun" w:hAnsi="XO Thames" w:cs="Mangal"/>
      <w:color w:val="000000"/>
      <w:sz w:val="24"/>
      <w:szCs w:val="20"/>
      <w:lang w:eastAsia="zh-CN" w:bidi="hi-IN"/>
    </w:rPr>
  </w:style>
  <w:style w:type="character" w:customStyle="1" w:styleId="220">
    <w:name w:val="Основной текст 2 Знак2"/>
    <w:basedOn w:val="a0"/>
    <w:link w:val="26"/>
    <w:uiPriority w:val="99"/>
    <w:semiHidden/>
    <w:rsid w:val="002C247B"/>
    <w:rPr>
      <w:rFonts w:ascii="XO Thames" w:eastAsia="NSimSun" w:hAnsi="XO Thames" w:cs="Mangal"/>
      <w:color w:val="000000"/>
      <w:sz w:val="24"/>
      <w:szCs w:val="20"/>
      <w:lang w:eastAsia="zh-CN" w:bidi="hi-IN"/>
    </w:rPr>
  </w:style>
  <w:style w:type="paragraph" w:styleId="26">
    <w:name w:val="Body Text 2"/>
    <w:basedOn w:val="a"/>
    <w:link w:val="220"/>
    <w:uiPriority w:val="99"/>
    <w:semiHidden/>
    <w:unhideWhenUsed/>
    <w:qFormat/>
    <w:rsid w:val="002C247B"/>
    <w:pPr>
      <w:spacing w:after="120" w:line="480" w:lineRule="auto"/>
    </w:pPr>
    <w:rPr>
      <w:rFonts w:ascii="XO Thames" w:eastAsia="NSimSun" w:hAnsi="XO Thames" w:cs="Mangal"/>
      <w:color w:val="000000"/>
      <w:sz w:val="24"/>
      <w:szCs w:val="20"/>
      <w:lang w:eastAsia="zh-CN" w:bidi="hi-IN"/>
    </w:rPr>
  </w:style>
  <w:style w:type="character" w:customStyle="1" w:styleId="30">
    <w:name w:val="Основной текст 3 Знак"/>
    <w:basedOn w:val="a0"/>
    <w:link w:val="32"/>
    <w:uiPriority w:val="99"/>
    <w:semiHidden/>
    <w:rsid w:val="002C247B"/>
    <w:rPr>
      <w:rFonts w:ascii="XO Thames" w:eastAsia="NSimSun" w:hAnsi="XO Thames" w:cs="Mangal"/>
      <w:color w:val="000000"/>
      <w:sz w:val="16"/>
      <w:szCs w:val="14"/>
      <w:lang w:eastAsia="zh-CN" w:bidi="hi-IN"/>
    </w:rPr>
  </w:style>
  <w:style w:type="paragraph" w:styleId="32">
    <w:name w:val="Body Text 3"/>
    <w:basedOn w:val="a"/>
    <w:link w:val="30"/>
    <w:uiPriority w:val="99"/>
    <w:semiHidden/>
    <w:unhideWhenUsed/>
    <w:qFormat/>
    <w:rsid w:val="002C247B"/>
    <w:pPr>
      <w:spacing w:after="120"/>
    </w:pPr>
    <w:rPr>
      <w:rFonts w:ascii="XO Thames" w:eastAsia="NSimSun" w:hAnsi="XO Thames" w:cs="Mangal"/>
      <w:color w:val="000000"/>
      <w:sz w:val="16"/>
      <w:szCs w:val="14"/>
      <w:lang w:eastAsia="zh-CN" w:bidi="hi-IN"/>
    </w:rPr>
  </w:style>
  <w:style w:type="paragraph" w:customStyle="1" w:styleId="1b">
    <w:name w:val="Нижний колонтитул1"/>
    <w:basedOn w:val="a"/>
    <w:uiPriority w:val="99"/>
    <w:unhideWhenUsed/>
    <w:rsid w:val="002C247B"/>
    <w:pPr>
      <w:tabs>
        <w:tab w:val="center" w:pos="4677"/>
        <w:tab w:val="right" w:pos="9355"/>
      </w:tabs>
      <w:spacing w:after="0" w:line="240" w:lineRule="auto"/>
    </w:pPr>
    <w:rPr>
      <w:rFonts w:ascii="XO Thames" w:eastAsia="NSimSun" w:hAnsi="XO Thames" w:cs="Mangal"/>
      <w:color w:val="000000"/>
      <w:sz w:val="24"/>
      <w:szCs w:val="20"/>
      <w:lang w:eastAsia="zh-CN" w:bidi="hi-IN"/>
    </w:rPr>
  </w:style>
  <w:style w:type="paragraph" w:customStyle="1" w:styleId="afc">
    <w:name w:val="Содержимое врезки"/>
    <w:basedOn w:val="a"/>
    <w:qFormat/>
    <w:rsid w:val="002C247B"/>
    <w:pPr>
      <w:spacing w:after="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table" w:styleId="afd">
    <w:name w:val="Table Grid"/>
    <w:basedOn w:val="a1"/>
    <w:uiPriority w:val="39"/>
    <w:rsid w:val="002C247B"/>
    <w:pPr>
      <w:spacing w:after="0" w:line="240" w:lineRule="auto"/>
    </w:pPr>
    <w:rPr>
      <w:rFonts w:ascii="XO Thames" w:eastAsia="NSimSun" w:hAnsi="XO Thames" w:cs="Lucida Sans"/>
      <w:color w:val="000000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783E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106A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hyperlink" Target="https://khana.dagestanschool.ru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5A2C-8ECC-4561-853C-1288C7240F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зарплата</dc:creator>
  <cp:keywords/>
  <dc:description/>
  <cp:lastModifiedBy>Залина Ахмедова</cp:lastModifiedBy>
  <cp:revision>2</cp:revision>
  <cp:lastPrinted>2020-10-07T08:06:00Z</cp:lastPrinted>
  <dcterms:created xsi:type="dcterms:W3CDTF">2020-10-24T12:22:00Z</dcterms:created>
  <dcterms:modified xsi:type="dcterms:W3CDTF">2020-10-24T12:22:00Z</dcterms:modified>
</cp:coreProperties>
</file>